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p>
    <w:p>
      <w:pPr>
        <w:jc w:val="both"/>
        <w:rPr>
          <w:rFonts w:hint="eastAsia"/>
          <w:sz w:val="28"/>
          <w:szCs w:val="28"/>
          <w:lang w:val="en-US" w:eastAsia="zh-CN"/>
        </w:rPr>
      </w:pPr>
    </w:p>
    <w:p>
      <w:pPr>
        <w:jc w:val="cente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32"/>
          <w:szCs w:val="32"/>
          <w:lang w:val="en-US" w:eastAsia="zh-CN"/>
        </w:rPr>
      </w:pPr>
      <w:r>
        <w:rPr>
          <w:rFonts w:hint="eastAsia"/>
          <w:b/>
          <w:bCs/>
          <w:sz w:val="32"/>
          <w:szCs w:val="32"/>
          <w:lang w:val="en-US" w:eastAsia="zh-CN"/>
        </w:rPr>
        <w:t>论文题目：基于语篇分析的概要写作教学模式实践探究</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28"/>
          <w:szCs w:val="28"/>
          <w:lang w:val="en-US" w:eastAsia="zh-CN"/>
        </w:rPr>
      </w:pPr>
      <w:r>
        <w:rPr>
          <w:rFonts w:hint="eastAsia"/>
          <w:b/>
          <w:bCs/>
          <w:sz w:val="28"/>
          <w:szCs w:val="28"/>
          <w:lang w:val="en-US" w:eastAsia="zh-CN"/>
        </w:rPr>
        <w:t>类别：中学英语</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28"/>
          <w:szCs w:val="28"/>
          <w:lang w:val="en-US" w:eastAsia="zh-CN"/>
        </w:rPr>
      </w:pPr>
      <w:r>
        <w:rPr>
          <w:rFonts w:hint="eastAsia"/>
          <w:b/>
          <w:bCs/>
          <w:sz w:val="28"/>
          <w:szCs w:val="28"/>
          <w:lang w:val="en-US" w:eastAsia="zh-CN"/>
        </w:rPr>
        <w:t>姓名：李梅琼</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28"/>
          <w:szCs w:val="28"/>
          <w:lang w:val="en-US" w:eastAsia="zh-CN"/>
        </w:rPr>
      </w:pPr>
      <w:r>
        <w:rPr>
          <w:rFonts w:hint="eastAsia"/>
          <w:b/>
          <w:bCs/>
          <w:sz w:val="28"/>
          <w:szCs w:val="28"/>
          <w:lang w:val="en-US" w:eastAsia="zh-CN"/>
        </w:rPr>
        <w:t>联系电话：13506020365</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28"/>
          <w:szCs w:val="28"/>
          <w:lang w:val="en-US" w:eastAsia="zh-CN"/>
        </w:rPr>
      </w:pPr>
      <w:r>
        <w:rPr>
          <w:rFonts w:hint="eastAsia"/>
          <w:b/>
          <w:bCs/>
          <w:sz w:val="28"/>
          <w:szCs w:val="28"/>
          <w:lang w:val="en-US" w:eastAsia="zh-CN"/>
        </w:rPr>
        <w:t>邮箱：lmqggzx@126.com</w:t>
      </w:r>
    </w:p>
    <w:p>
      <w:pPr>
        <w:rPr>
          <w:rFonts w:hint="default"/>
          <w:sz w:val="28"/>
          <w:szCs w:val="28"/>
          <w:lang w:val="en-US" w:eastAsia="zh-CN"/>
        </w:rPr>
      </w:pPr>
      <w:r>
        <w:rPr>
          <w:rFonts w:hint="default"/>
          <w:sz w:val="28"/>
          <w:szCs w:val="28"/>
          <w:lang w:val="en-US" w:eastAsia="zh-CN"/>
        </w:rPr>
        <w:br w:type="page"/>
      </w:r>
    </w:p>
    <w:p>
      <w:pPr>
        <w:jc w:val="center"/>
        <w:rPr>
          <w:rFonts w:hint="default"/>
          <w:sz w:val="28"/>
          <w:szCs w:val="28"/>
          <w:lang w:val="en-US" w:eastAsia="zh-CN"/>
        </w:rPr>
      </w:pPr>
      <w:r>
        <w:rPr>
          <w:rFonts w:hint="eastAsia"/>
          <w:sz w:val="28"/>
          <w:szCs w:val="28"/>
          <w:lang w:val="en-US" w:eastAsia="zh-CN"/>
        </w:rPr>
        <w:t>基于语篇分析的概要写作教学模式实践探究</w:t>
      </w:r>
    </w:p>
    <w:p>
      <w:pPr>
        <w:jc w:val="center"/>
        <w:rPr>
          <w:rFonts w:hint="eastAsia"/>
          <w:sz w:val="28"/>
          <w:szCs w:val="28"/>
          <w:lang w:val="en-US" w:eastAsia="zh-CN"/>
        </w:rPr>
      </w:pPr>
      <w:r>
        <w:rPr>
          <w:rFonts w:hint="eastAsia"/>
          <w:sz w:val="28"/>
          <w:szCs w:val="28"/>
          <w:lang w:val="en-US" w:eastAsia="zh-CN"/>
        </w:rPr>
        <w:t>福建省南安国光中学 李梅琼</w:t>
      </w:r>
    </w:p>
    <w:p>
      <w:pPr>
        <w:jc w:val="left"/>
        <w:rPr>
          <w:rFonts w:hint="eastAsia" w:ascii="楷体" w:hAnsi="楷体" w:eastAsia="楷体" w:cs="楷体"/>
          <w:lang w:val="en-US" w:eastAsia="zh-CN"/>
        </w:rPr>
      </w:pPr>
      <w:r>
        <w:rPr>
          <w:rFonts w:hint="eastAsia" w:ascii="楷体" w:hAnsi="楷体" w:eastAsia="楷体" w:cs="楷体"/>
          <w:lang w:val="en-US" w:eastAsia="zh-CN"/>
        </w:rPr>
        <w:t>摘要：本文主要探讨了在课堂教学中如何通过语篇分析促进概要写作，如何运用概要写作的写作技巧，以及在日常学习中如何实现以读促写的教学目标。</w:t>
      </w:r>
    </w:p>
    <w:p>
      <w:pPr>
        <w:jc w:val="left"/>
        <w:rPr>
          <w:rFonts w:hint="default" w:ascii="楷体" w:hAnsi="楷体" w:eastAsia="楷体" w:cs="楷体"/>
          <w:lang w:val="en-US" w:eastAsia="zh-CN"/>
        </w:rPr>
      </w:pPr>
      <w:r>
        <w:rPr>
          <w:rFonts w:hint="eastAsia" w:ascii="楷体" w:hAnsi="楷体" w:eastAsia="楷体" w:cs="楷体"/>
          <w:lang w:val="en-US" w:eastAsia="zh-CN"/>
        </w:rPr>
        <w:t>关键词：语篇分析；概要写作；以读促写</w:t>
      </w:r>
    </w:p>
    <w:p>
      <w:pPr>
        <w:jc w:val="left"/>
        <w:rPr>
          <w:rFonts w:hint="eastAsia" w:ascii="楷体" w:hAnsi="楷体" w:eastAsia="楷体" w:cs="楷体"/>
          <w:lang w:val="en-US" w:eastAsia="zh-CN"/>
        </w:rPr>
      </w:pPr>
    </w:p>
    <w:p>
      <w:pPr>
        <w:numPr>
          <w:ilvl w:val="0"/>
          <w:numId w:val="1"/>
        </w:numPr>
        <w:rPr>
          <w:rFonts w:hint="eastAsia"/>
          <w:lang w:val="en-US" w:eastAsia="zh-CN"/>
        </w:rPr>
      </w:pPr>
      <w:r>
        <w:rPr>
          <w:rFonts w:hint="eastAsia"/>
          <w:lang w:val="en-US" w:eastAsia="zh-CN"/>
        </w:rPr>
        <w:t>引言</w:t>
      </w:r>
    </w:p>
    <w:p>
      <w:pPr>
        <w:numPr>
          <w:ilvl w:val="0"/>
          <w:numId w:val="0"/>
        </w:numPr>
        <w:rPr>
          <w:rFonts w:hint="eastAsia"/>
          <w:lang w:val="en-US" w:eastAsia="zh-CN"/>
        </w:rPr>
      </w:pPr>
      <w:r>
        <w:rPr>
          <w:rFonts w:hint="eastAsia"/>
          <w:lang w:val="en-US" w:eastAsia="zh-CN"/>
        </w:rPr>
        <w:t xml:space="preserve">   2015年教育部考试中心在《普通高等学校招生全国统一考试英语科考试说明》中，提出概要写作和读后续写两种全新的写作题型，对学生的深层阅读理解和读后写作能力都提出了更高的要求，也使得文本阅读和读后写作之间的关系更加密不可分，以读促写融入课堂将成为高中英语课堂教学的重难点。</w:t>
      </w:r>
    </w:p>
    <w:p>
      <w:pPr>
        <w:numPr>
          <w:ilvl w:val="0"/>
          <w:numId w:val="0"/>
        </w:numPr>
        <w:ind w:firstLine="420"/>
        <w:rPr>
          <w:rFonts w:hint="eastAsia"/>
          <w:lang w:val="en-US" w:eastAsia="zh-CN"/>
        </w:rPr>
      </w:pPr>
      <w:r>
        <w:rPr>
          <w:rFonts w:hint="eastAsia"/>
          <w:lang w:val="en-US" w:eastAsia="zh-CN"/>
        </w:rPr>
        <w:t>其中概要写作要求学生对所阅读的语言材料进行吸收存储、内化整理、加工表达，在不改变原意、体裁、结构的前提下，用自己的语言提炼出文章的要点。与应用文写作不同，概要写作强调以文本的阅读作为信息的来源与内容，对于语篇的主题把握，对于文本结构分析，对于文本逻辑的梳理，是写好概要写作的必要前提与基础，侧重考查学生阅读与写作的双项能力。以读促写，需要文本分析与写作技巧的完美结合，基于此认识，笔者探索了以读促写概要写作的课堂教学模式，在读的部分分为三个步骤：导主题、析结构、提要点；在写的部分也有三个步骤：列提纲、换表达、连成篇。如下图所示（图1）：</w:t>
      </w:r>
    </w:p>
    <w:p>
      <w:pPr>
        <w:numPr>
          <w:ilvl w:val="0"/>
          <w:numId w:val="0"/>
        </w:numPr>
        <w:ind w:firstLine="420"/>
        <w:rPr>
          <w:rFonts w:hint="default"/>
          <w:lang w:val="en-US" w:eastAsia="zh-CN"/>
        </w:rPr>
      </w:pPr>
      <w:r>
        <w:rPr>
          <w:rFonts w:hint="default"/>
          <w:lang w:val="en-US" w:eastAsia="zh-CN"/>
        </w:rPr>
        <w:drawing>
          <wp:inline distT="0" distB="0" distL="114300" distR="114300">
            <wp:extent cx="4420870" cy="1767840"/>
            <wp:effectExtent l="0" t="0" r="13970" b="0"/>
            <wp:docPr id="7" name="C9F754DE-2CAD-44b6-B708-469DEB6407EB-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F754DE-2CAD-44b6-B708-469DEB6407EB-1" descr="qt_temp"/>
                    <pic:cNvPicPr>
                      <a:picLocks noChangeAspect="1"/>
                    </pic:cNvPicPr>
                  </pic:nvPicPr>
                  <pic:blipFill>
                    <a:blip r:embed="rId4"/>
                    <a:stretch>
                      <a:fillRect/>
                    </a:stretch>
                  </pic:blipFill>
                  <pic:spPr>
                    <a:xfrm>
                      <a:off x="0" y="0"/>
                      <a:ext cx="4420870" cy="1767840"/>
                    </a:xfrm>
                    <a:prstGeom prst="rect">
                      <a:avLst/>
                    </a:prstGeom>
                  </pic:spPr>
                </pic:pic>
              </a:graphicData>
            </a:graphic>
          </wp:inline>
        </w:drawing>
      </w:r>
    </w:p>
    <w:p>
      <w:pPr>
        <w:numPr>
          <w:ilvl w:val="0"/>
          <w:numId w:val="0"/>
        </w:numPr>
        <w:ind w:firstLine="420"/>
        <w:jc w:val="center"/>
        <w:rPr>
          <w:rFonts w:hint="default"/>
          <w:lang w:val="en-US" w:eastAsia="zh-CN"/>
        </w:rPr>
      </w:pPr>
      <w:r>
        <w:rPr>
          <w:rFonts w:hint="eastAsia"/>
          <w:lang w:val="en-US" w:eastAsia="zh-CN"/>
        </w:rPr>
        <w:t>（图1）</w:t>
      </w:r>
    </w:p>
    <w:p>
      <w:pPr>
        <w:numPr>
          <w:ilvl w:val="0"/>
          <w:numId w:val="1"/>
        </w:numPr>
        <w:rPr>
          <w:rFonts w:hint="default"/>
          <w:lang w:val="en-US" w:eastAsia="zh-CN"/>
        </w:rPr>
      </w:pPr>
      <w:r>
        <w:rPr>
          <w:rFonts w:hint="eastAsia"/>
          <w:lang w:val="en-US" w:eastAsia="zh-CN"/>
        </w:rPr>
        <w:t>教学实例</w:t>
      </w:r>
    </w:p>
    <w:p>
      <w:pPr>
        <w:numPr>
          <w:ilvl w:val="0"/>
          <w:numId w:val="2"/>
        </w:numPr>
        <w:ind w:left="315" w:leftChars="0" w:firstLine="0" w:firstLineChars="0"/>
        <w:rPr>
          <w:rFonts w:hint="default"/>
          <w:lang w:val="en-US" w:eastAsia="zh-CN"/>
        </w:rPr>
      </w:pPr>
      <w:r>
        <w:rPr>
          <w:rFonts w:hint="eastAsia"/>
          <w:lang w:val="en-US" w:eastAsia="zh-CN"/>
        </w:rPr>
        <w:t>教学内容分析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阅读文章取材于21世纪报高三版第604期，Believing fake news.在信息爆炸的时代，我们每天接收无数吸引眼球的新闻，这些消息真伪难辨，那么人们为什么会相信假新闻呢？文章对此问题的原因进行了探索，并对读者提出建议。这是一篇说明文，文章主题内容新颖，富有时代感，能够吸引学生的阅读兴趣；文章结构层次分明，逻辑严谨，具有典型的解说“社会现象”说明文的结构特点，篇幅适中，适合作为概要写作的优秀文本分析资源。</w:t>
      </w:r>
    </w:p>
    <w:p>
      <w:pPr>
        <w:numPr>
          <w:ilvl w:val="0"/>
          <w:numId w:val="2"/>
        </w:numPr>
        <w:ind w:left="315" w:leftChars="0" w:firstLine="0" w:firstLineChars="0"/>
        <w:rPr>
          <w:rFonts w:hint="default"/>
          <w:lang w:val="en-US" w:eastAsia="zh-CN"/>
        </w:rPr>
      </w:pPr>
      <w:r>
        <w:rPr>
          <w:rFonts w:hint="eastAsia"/>
          <w:lang w:val="en-US" w:eastAsia="zh-CN"/>
        </w:rPr>
        <w:t>学生分析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本课的授课对象为福建省某一级达标学校高二的实验班学生，学生的阅读和分析能力较强，能够较好地捕捉文章的主题与内在逻辑，理解文章内涵。然而在概要写作方面缺乏技巧与训练，动笔能力偏弱。</w:t>
      </w:r>
    </w:p>
    <w:p>
      <w:pPr>
        <w:numPr>
          <w:ilvl w:val="0"/>
          <w:numId w:val="2"/>
        </w:numPr>
        <w:ind w:left="315" w:leftChars="0" w:firstLine="0" w:firstLineChars="0"/>
        <w:rPr>
          <w:rFonts w:hint="default"/>
          <w:lang w:val="en-US" w:eastAsia="zh-CN"/>
        </w:rPr>
      </w:pPr>
      <w:r>
        <w:rPr>
          <w:rFonts w:hint="eastAsia"/>
          <w:lang w:val="en-US" w:eastAsia="zh-CN"/>
        </w:rPr>
        <w:t>教学过程</w:t>
      </w:r>
    </w:p>
    <w:p>
      <w:pPr>
        <w:numPr>
          <w:ilvl w:val="0"/>
          <w:numId w:val="0"/>
        </w:numPr>
        <w:rPr>
          <w:rFonts w:hint="eastAsia"/>
          <w:lang w:val="en-US" w:eastAsia="zh-CN"/>
        </w:rPr>
      </w:pPr>
      <w:r>
        <w:rPr>
          <w:rFonts w:hint="eastAsia"/>
          <w:lang w:val="en-US" w:eastAsia="zh-CN"/>
        </w:rPr>
        <w:t xml:space="preserve">  Part1语篇分析</w:t>
      </w:r>
    </w:p>
    <w:p>
      <w:pPr>
        <w:numPr>
          <w:ilvl w:val="0"/>
          <w:numId w:val="0"/>
        </w:numPr>
        <w:rPr>
          <w:rFonts w:hint="eastAsia"/>
          <w:lang w:val="en-US" w:eastAsia="zh-CN"/>
        </w:rPr>
      </w:pPr>
      <w:r>
        <w:rPr>
          <w:rFonts w:hint="eastAsia"/>
          <w:lang w:val="en-US" w:eastAsia="zh-CN"/>
        </w:rPr>
        <w:t xml:space="preserve"> Step1.导主题</w:t>
      </w:r>
    </w:p>
    <w:p>
      <w:pPr>
        <w:numPr>
          <w:ilvl w:val="0"/>
          <w:numId w:val="0"/>
        </w:numPr>
        <w:rPr>
          <w:rFonts w:hint="eastAsia"/>
          <w:lang w:val="en-US" w:eastAsia="zh-CN"/>
        </w:rPr>
      </w:pPr>
      <w:r>
        <w:rPr>
          <w:rFonts w:hint="eastAsia"/>
          <w:lang w:val="en-US" w:eastAsia="zh-CN"/>
        </w:rPr>
        <w:t xml:space="preserve">  教师在荧幕上呈现一则新闻“Unpresidented, Trump Hastily Departs White House”（图2）, </w:t>
      </w:r>
    </w:p>
    <w:p>
      <w:pPr>
        <w:numPr>
          <w:ilvl w:val="0"/>
          <w:numId w:val="0"/>
        </w:num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908425" cy="1852295"/>
            <wp:effectExtent l="0" t="0" r="8255" b="698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5"/>
                    <a:stretch>
                      <a:fillRect/>
                    </a:stretch>
                  </pic:blipFill>
                  <pic:spPr>
                    <a:xfrm>
                      <a:off x="0" y="0"/>
                      <a:ext cx="3908425" cy="1852295"/>
                    </a:xfrm>
                    <a:prstGeom prst="rect">
                      <a:avLst/>
                    </a:prstGeom>
                    <a:noFill/>
                    <a:ln w="9525">
                      <a:noFill/>
                    </a:ln>
                  </pic:spPr>
                </pic:pic>
              </a:graphicData>
            </a:graphic>
          </wp:inline>
        </w:drawing>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图2</w:t>
      </w:r>
      <w:r>
        <w:rPr>
          <w:rFonts w:hint="eastAsia" w:ascii="宋体" w:hAnsi="宋体" w:eastAsia="宋体" w:cs="宋体"/>
          <w:sz w:val="24"/>
          <w:szCs w:val="24"/>
          <w:lang w:eastAsia="zh-CN"/>
        </w:rPr>
        <w:t>）</w:t>
      </w:r>
    </w:p>
    <w:p>
      <w:pPr>
        <w:numPr>
          <w:ilvl w:val="0"/>
          <w:numId w:val="0"/>
        </w:numPr>
        <w:rPr>
          <w:rFonts w:hint="eastAsia"/>
          <w:lang w:val="en-US" w:eastAsia="zh-CN"/>
        </w:rPr>
      </w:pPr>
      <w:r>
        <w:rPr>
          <w:rFonts w:hint="eastAsia"/>
          <w:lang w:val="en-US" w:eastAsia="zh-CN"/>
        </w:rPr>
        <w:t>并询问学生“How do you find this news?”学生有的回答“shocking”,有的回答“I don</w:t>
      </w:r>
      <w:r>
        <w:rPr>
          <w:rFonts w:hint="default"/>
          <w:lang w:val="en-US" w:eastAsia="zh-CN"/>
        </w:rPr>
        <w:t>’</w:t>
      </w:r>
      <w:r>
        <w:rPr>
          <w:rFonts w:hint="eastAsia"/>
          <w:lang w:val="en-US" w:eastAsia="zh-CN"/>
        </w:rPr>
        <w:t>t believe this news”, “It</w:t>
      </w:r>
      <w:r>
        <w:rPr>
          <w:rFonts w:hint="default"/>
          <w:lang w:val="en-US" w:eastAsia="zh-CN"/>
        </w:rPr>
        <w:t>’</w:t>
      </w:r>
      <w:r>
        <w:rPr>
          <w:rFonts w:hint="eastAsia"/>
          <w:lang w:val="en-US" w:eastAsia="zh-CN"/>
        </w:rPr>
        <w:t>s untrue.”</w:t>
      </w:r>
    </w:p>
    <w:p>
      <w:pPr>
        <w:numPr>
          <w:ilvl w:val="0"/>
          <w:numId w:val="0"/>
        </w:numPr>
        <w:rPr>
          <w:rFonts w:hint="eastAsia"/>
          <w:lang w:val="en-US" w:eastAsia="zh-CN"/>
        </w:rPr>
      </w:pPr>
      <w:r>
        <w:rPr>
          <w:rFonts w:hint="eastAsia"/>
          <w:lang w:val="en-US" w:eastAsia="zh-CN"/>
        </w:rPr>
        <w:t xml:space="preserve">  </w:t>
      </w:r>
      <w:bookmarkStart w:id="0" w:name="_GoBack"/>
      <w:bookmarkEnd w:id="0"/>
      <w:r>
        <w:rPr>
          <w:rFonts w:hint="eastAsia"/>
          <w:lang w:val="en-US" w:eastAsia="zh-CN"/>
        </w:rPr>
        <w:t>教师乘机提出三个问题：“Where do you get your news from?”；“Is the news you get all true?” ；“Why do people tend to believe fake news?”导入本课话题。</w:t>
      </w:r>
    </w:p>
    <w:p>
      <w:pPr>
        <w:numPr>
          <w:ilvl w:val="0"/>
          <w:numId w:val="0"/>
        </w:numPr>
        <w:rPr>
          <w:rFonts w:hint="default"/>
          <w:lang w:val="en-US" w:eastAsia="zh-CN"/>
        </w:rPr>
      </w:pP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]吸引学生兴趣，创设积极的学习环境，联系已有的知识经验，导入本课话题。</w:t>
      </w:r>
    </w:p>
    <w:p>
      <w:pPr>
        <w:numPr>
          <w:ilvl w:val="0"/>
          <w:numId w:val="0"/>
        </w:numPr>
        <w:rPr>
          <w:rFonts w:hint="eastAsia"/>
          <w:lang w:val="en-US" w:eastAsia="zh-CN"/>
        </w:rPr>
      </w:pPr>
      <w:r>
        <w:rPr>
          <w:rFonts w:hint="eastAsia"/>
          <w:lang w:val="en-US" w:eastAsia="zh-CN"/>
        </w:rPr>
        <w:t xml:space="preserve">   Step2. 析结构</w:t>
      </w:r>
    </w:p>
    <w:p>
      <w:pPr>
        <w:numPr>
          <w:ilvl w:val="0"/>
          <w:numId w:val="0"/>
        </w:numPr>
        <w:rPr>
          <w:rFonts w:hint="eastAsia"/>
          <w:lang w:val="en-US" w:eastAsia="zh-CN"/>
        </w:rPr>
      </w:pPr>
      <w:r>
        <w:rPr>
          <w:rFonts w:hint="eastAsia"/>
          <w:lang w:val="en-US" w:eastAsia="zh-CN"/>
        </w:rPr>
        <w:t xml:space="preserve">   教师请学生在阅读后完成文本结构思维导图（图3）</w:t>
      </w:r>
    </w:p>
    <w:p>
      <w:pPr>
        <w:numPr>
          <w:ilvl w:val="0"/>
          <w:numId w:val="0"/>
        </w:numPr>
        <w:jc w:val="center"/>
        <w:rPr>
          <w:rFonts w:hint="eastAsia"/>
          <w:lang w:val="en-US" w:eastAsia="zh-CN"/>
        </w:rPr>
      </w:pPr>
      <w:r>
        <w:rPr>
          <w:rFonts w:hint="eastAsia"/>
          <w:lang w:val="en-US" w:eastAsia="zh-CN"/>
        </w:rPr>
        <w:drawing>
          <wp:inline distT="0" distB="0" distL="114300" distR="114300">
            <wp:extent cx="3317875" cy="1635125"/>
            <wp:effectExtent l="0" t="0" r="0" b="0"/>
            <wp:docPr id="9"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2" descr="qt_temp"/>
                    <pic:cNvPicPr>
                      <a:picLocks noChangeAspect="1"/>
                    </pic:cNvPicPr>
                  </pic:nvPicPr>
                  <pic:blipFill>
                    <a:blip r:embed="rId6"/>
                    <a:stretch>
                      <a:fillRect/>
                    </a:stretch>
                  </pic:blipFill>
                  <pic:spPr>
                    <a:xfrm>
                      <a:off x="0" y="0"/>
                      <a:ext cx="3317875" cy="1635125"/>
                    </a:xfrm>
                    <a:prstGeom prst="rect">
                      <a:avLst/>
                    </a:prstGeom>
                  </pic:spPr>
                </pic:pic>
              </a:graphicData>
            </a:graphic>
          </wp:inline>
        </w:drawing>
      </w:r>
    </w:p>
    <w:p>
      <w:pPr>
        <w:numPr>
          <w:ilvl w:val="0"/>
          <w:numId w:val="0"/>
        </w:numPr>
        <w:jc w:val="center"/>
        <w:rPr>
          <w:rFonts w:hint="eastAsia"/>
          <w:lang w:val="en-US" w:eastAsia="zh-CN"/>
        </w:rPr>
      </w:pPr>
      <w:r>
        <w:rPr>
          <w:rFonts w:hint="eastAsia"/>
          <w:lang w:val="en-US" w:eastAsia="zh-CN"/>
        </w:rPr>
        <w:t>（图3）</w:t>
      </w:r>
    </w:p>
    <w:p>
      <w:pPr>
        <w:numPr>
          <w:ilvl w:val="0"/>
          <w:numId w:val="0"/>
        </w:numPr>
        <w:rPr>
          <w:rFonts w:hint="default"/>
          <w:lang w:val="en-US" w:eastAsia="zh-CN"/>
        </w:rPr>
      </w:pP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]分析文本结构使学生更好地把握主旨，提取要点。</w:t>
      </w:r>
    </w:p>
    <w:p>
      <w:pPr>
        <w:numPr>
          <w:ilvl w:val="0"/>
          <w:numId w:val="0"/>
        </w:numPr>
        <w:ind w:left="315" w:leftChars="0"/>
        <w:rPr>
          <w:rFonts w:hint="eastAsia"/>
          <w:lang w:val="en-US" w:eastAsia="zh-CN"/>
        </w:rPr>
      </w:pPr>
      <w:r>
        <w:rPr>
          <w:rFonts w:hint="eastAsia"/>
          <w:lang w:val="en-US" w:eastAsia="zh-CN"/>
        </w:rPr>
        <w:t>Step3. 提要点</w:t>
      </w:r>
    </w:p>
    <w:p>
      <w:pPr>
        <w:numPr>
          <w:ilvl w:val="0"/>
          <w:numId w:val="0"/>
        </w:numPr>
        <w:ind w:left="315" w:leftChars="0"/>
        <w:rPr>
          <w:rFonts w:hint="eastAsia"/>
          <w:lang w:val="en-US" w:eastAsia="zh-CN"/>
        </w:rPr>
      </w:pPr>
      <w:r>
        <w:rPr>
          <w:rFonts w:hint="eastAsia"/>
          <w:lang w:val="en-US" w:eastAsia="zh-CN"/>
        </w:rPr>
        <w:t>教师进一步提出问题：How does the writer support his idea?并完成如下表格（图4）</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pPr>
              <w:numPr>
                <w:ilvl w:val="0"/>
                <w:numId w:val="0"/>
              </w:numPr>
              <w:rPr>
                <w:rFonts w:hint="default"/>
                <w:vertAlign w:val="baseline"/>
                <w:lang w:val="en-US" w:eastAsia="zh-CN"/>
              </w:rPr>
            </w:pPr>
            <w:r>
              <w:rPr>
                <w:rFonts w:hint="eastAsia"/>
                <w:vertAlign w:val="baseline"/>
                <w:lang w:val="en-US" w:eastAsia="zh-CN"/>
              </w:rPr>
              <w:t>Main idea</w:t>
            </w:r>
          </w:p>
        </w:tc>
        <w:tc>
          <w:tcPr>
            <w:tcW w:w="5991" w:type="dxa"/>
          </w:tcPr>
          <w:p>
            <w:pPr>
              <w:numPr>
                <w:ilvl w:val="0"/>
                <w:numId w:val="0"/>
              </w:numPr>
              <w:rPr>
                <w:rFonts w:hint="default"/>
                <w:vertAlign w:val="baseline"/>
                <w:lang w:val="en-US" w:eastAsia="zh-CN"/>
              </w:rPr>
            </w:pPr>
            <w:r>
              <w:rPr>
                <w:rFonts w:hint="eastAsia"/>
                <w:vertAlign w:val="baseline"/>
                <w:lang w:val="en-US" w:eastAsia="zh-CN"/>
              </w:rPr>
              <w:t>Supporting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pPr>
              <w:numPr>
                <w:ilvl w:val="0"/>
                <w:numId w:val="0"/>
              </w:numPr>
              <w:rPr>
                <w:rFonts w:hint="default"/>
                <w:vertAlign w:val="baseline"/>
                <w:lang w:val="en-US" w:eastAsia="zh-CN"/>
              </w:rPr>
            </w:pPr>
            <w:r>
              <w:rPr>
                <w:rFonts w:hint="eastAsia"/>
                <w:vertAlign w:val="baseline"/>
                <w:lang w:val="en-US" w:eastAsia="zh-CN"/>
              </w:rPr>
              <w:t>Problem: Shocking news make headlines all the time. People fall for inaccurate information.</w:t>
            </w:r>
          </w:p>
        </w:tc>
        <w:tc>
          <w:tcPr>
            <w:tcW w:w="5991" w:type="dxa"/>
          </w:tcPr>
          <w:p>
            <w:pPr>
              <w:numPr>
                <w:ilvl w:val="0"/>
                <w:numId w:val="3"/>
              </w:numPr>
              <w:rPr>
                <w:rFonts w:hint="default"/>
                <w:vertAlign w:val="baseline"/>
                <w:lang w:val="en-US" w:eastAsia="zh-CN"/>
              </w:rPr>
            </w:pPr>
            <w:r>
              <w:rPr>
                <w:rFonts w:hint="eastAsia"/>
                <w:vertAlign w:val="baseline"/>
                <w:lang w:val="en-US" w:eastAsia="zh-CN"/>
              </w:rPr>
              <w:t>South Korea</w:t>
            </w:r>
            <w:r>
              <w:rPr>
                <w:rFonts w:hint="default"/>
                <w:vertAlign w:val="baseline"/>
                <w:lang w:val="en-US" w:eastAsia="zh-CN"/>
              </w:rPr>
              <w:t>’</w:t>
            </w:r>
            <w:r>
              <w:rPr>
                <w:rFonts w:hint="eastAsia"/>
                <w:vertAlign w:val="baseline"/>
                <w:lang w:val="en-US" w:eastAsia="zh-CN"/>
              </w:rPr>
              <w:t>s presidential scandal</w:t>
            </w:r>
          </w:p>
          <w:p>
            <w:pPr>
              <w:numPr>
                <w:ilvl w:val="0"/>
                <w:numId w:val="3"/>
              </w:numPr>
              <w:rPr>
                <w:rFonts w:hint="default"/>
                <w:vertAlign w:val="baseline"/>
                <w:lang w:val="en-US" w:eastAsia="zh-CN"/>
              </w:rPr>
            </w:pPr>
            <w:r>
              <w:rPr>
                <w:rFonts w:hint="eastAsia"/>
                <w:vertAlign w:val="baseline"/>
                <w:lang w:val="en-US" w:eastAsia="zh-CN"/>
              </w:rPr>
              <w:t>The Pope endorsing Donald Trump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pPr>
              <w:numPr>
                <w:ilvl w:val="0"/>
                <w:numId w:val="0"/>
              </w:numPr>
              <w:rPr>
                <w:rFonts w:hint="default"/>
                <w:vertAlign w:val="baseline"/>
                <w:lang w:val="en-US" w:eastAsia="zh-CN"/>
              </w:rPr>
            </w:pPr>
            <w:r>
              <w:rPr>
                <w:rFonts w:hint="eastAsia"/>
                <w:vertAlign w:val="baseline"/>
                <w:lang w:val="en-US" w:eastAsia="zh-CN"/>
              </w:rPr>
              <w:t>Reason1 : the way human brain works</w:t>
            </w:r>
          </w:p>
        </w:tc>
        <w:tc>
          <w:tcPr>
            <w:tcW w:w="5991" w:type="dxa"/>
          </w:tcPr>
          <w:p>
            <w:pPr>
              <w:numPr>
                <w:ilvl w:val="0"/>
                <w:numId w:val="4"/>
              </w:numPr>
              <w:rPr>
                <w:rFonts w:hint="default"/>
                <w:vertAlign w:val="baseline"/>
                <w:lang w:val="en-US" w:eastAsia="zh-CN"/>
              </w:rPr>
            </w:pPr>
            <w:r>
              <w:rPr>
                <w:rFonts w:hint="eastAsia"/>
                <w:vertAlign w:val="baseline"/>
                <w:lang w:val="en-US" w:eastAsia="zh-CN"/>
              </w:rPr>
              <w:t>When people see a piece of news, they tend to quickly download the information to their memory</w:t>
            </w:r>
          </w:p>
          <w:p>
            <w:pPr>
              <w:numPr>
                <w:ilvl w:val="0"/>
                <w:numId w:val="4"/>
              </w:numPr>
              <w:rPr>
                <w:rFonts w:hint="default"/>
                <w:vertAlign w:val="baseline"/>
                <w:lang w:val="en-US" w:eastAsia="zh-CN"/>
              </w:rPr>
            </w:pPr>
            <w:r>
              <w:rPr>
                <w:rFonts w:hint="eastAsia"/>
                <w:vertAlign w:val="baseline"/>
                <w:lang w:val="en-US" w:eastAsia="zh-CN"/>
              </w:rPr>
              <w:t>The incorrect information get stuck in our memory, even if you later read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pPr>
              <w:numPr>
                <w:ilvl w:val="0"/>
                <w:numId w:val="0"/>
              </w:numPr>
              <w:rPr>
                <w:rFonts w:hint="default"/>
                <w:vertAlign w:val="baseline"/>
                <w:lang w:val="en-US" w:eastAsia="zh-CN"/>
              </w:rPr>
            </w:pPr>
            <w:r>
              <w:rPr>
                <w:rFonts w:hint="eastAsia"/>
                <w:vertAlign w:val="baseline"/>
                <w:lang w:val="en-US" w:eastAsia="zh-CN"/>
              </w:rPr>
              <w:t>Reason2: the way news spread on social media</w:t>
            </w:r>
          </w:p>
        </w:tc>
        <w:tc>
          <w:tcPr>
            <w:tcW w:w="5991" w:type="dxa"/>
          </w:tcPr>
          <w:p>
            <w:pPr>
              <w:numPr>
                <w:ilvl w:val="0"/>
                <w:numId w:val="5"/>
              </w:numPr>
              <w:rPr>
                <w:rFonts w:hint="default"/>
                <w:vertAlign w:val="baseline"/>
                <w:lang w:val="en-US" w:eastAsia="zh-CN"/>
              </w:rPr>
            </w:pPr>
            <w:r>
              <w:rPr>
                <w:rFonts w:hint="eastAsia"/>
                <w:vertAlign w:val="baseline"/>
                <w:lang w:val="en-US" w:eastAsia="zh-CN"/>
              </w:rPr>
              <w:t>People tend to befriend those who are like-minded on social media</w:t>
            </w:r>
          </w:p>
          <w:p>
            <w:pPr>
              <w:numPr>
                <w:ilvl w:val="0"/>
                <w:numId w:val="5"/>
              </w:numPr>
              <w:rPr>
                <w:rFonts w:hint="default"/>
                <w:vertAlign w:val="baseline"/>
                <w:lang w:val="en-US" w:eastAsia="zh-CN"/>
              </w:rPr>
            </w:pPr>
            <w:r>
              <w:rPr>
                <w:rFonts w:hint="eastAsia"/>
                <w:vertAlign w:val="baseline"/>
                <w:lang w:val="en-US" w:eastAsia="zh-CN"/>
              </w:rPr>
              <w:t>Websites use algorithms to figure out preferences of uses and feed them what they like to see</w:t>
            </w:r>
          </w:p>
          <w:p>
            <w:pPr>
              <w:numPr>
                <w:ilvl w:val="0"/>
                <w:numId w:val="5"/>
              </w:numPr>
              <w:rPr>
                <w:rFonts w:hint="default"/>
                <w:vertAlign w:val="baseline"/>
                <w:lang w:val="en-US" w:eastAsia="zh-CN"/>
              </w:rPr>
            </w:pPr>
            <w:r>
              <w:rPr>
                <w:rFonts w:hint="eastAsia"/>
                <w:vertAlign w:val="baseline"/>
                <w:lang w:val="en-US" w:eastAsia="zh-CN"/>
              </w:rPr>
              <w:t>Only similar opinions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pPr>
              <w:numPr>
                <w:ilvl w:val="0"/>
                <w:numId w:val="0"/>
              </w:numPr>
              <w:rPr>
                <w:rFonts w:hint="default"/>
                <w:vertAlign w:val="baseline"/>
                <w:lang w:val="en-US" w:eastAsia="zh-CN"/>
              </w:rPr>
            </w:pPr>
            <w:r>
              <w:rPr>
                <w:rFonts w:hint="eastAsia"/>
                <w:vertAlign w:val="baseline"/>
                <w:lang w:val="en-US" w:eastAsia="zh-CN"/>
              </w:rPr>
              <w:t>solution</w:t>
            </w:r>
          </w:p>
        </w:tc>
        <w:tc>
          <w:tcPr>
            <w:tcW w:w="5991" w:type="dxa"/>
          </w:tcPr>
          <w:p>
            <w:pPr>
              <w:numPr>
                <w:ilvl w:val="0"/>
                <w:numId w:val="0"/>
              </w:numPr>
              <w:rPr>
                <w:rFonts w:hint="default"/>
                <w:vertAlign w:val="baseline"/>
                <w:lang w:val="en-US" w:eastAsia="zh-CN"/>
              </w:rPr>
            </w:pPr>
            <w:r>
              <w:rPr>
                <w:rFonts w:hint="eastAsia"/>
                <w:vertAlign w:val="baseline"/>
                <w:lang w:val="en-US" w:eastAsia="zh-CN"/>
              </w:rPr>
              <w:t>Look critically at information</w:t>
            </w:r>
          </w:p>
        </w:tc>
      </w:tr>
    </w:tbl>
    <w:p>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（图4）</w:t>
      </w:r>
    </w:p>
    <w:p>
      <w:pPr>
        <w:numPr>
          <w:ilvl w:val="0"/>
          <w:numId w:val="0"/>
        </w:numPr>
        <w:rPr>
          <w:rFonts w:hint="default"/>
          <w:lang w:val="en-US" w:eastAsia="zh-CN"/>
        </w:rPr>
      </w:pP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w:t>
      </w:r>
      <w:r>
        <w:rPr>
          <w:rFonts w:hint="eastAsia"/>
          <w:lang w:val="en-US" w:eastAsia="zh-CN"/>
        </w:rPr>
        <w:t>学生在这个任务中进一步梳理文章的脉络，区分主要要点和次要要点，使用荧光笔画出主要要点，提醒学生删除不重要的细节，删除具体例子，避免要点的重复。</w:t>
      </w:r>
    </w:p>
    <w:p>
      <w:pPr>
        <w:numPr>
          <w:ilvl w:val="0"/>
          <w:numId w:val="0"/>
        </w:numPr>
        <w:rPr>
          <w:rFonts w:hint="eastAsia"/>
          <w:lang w:val="en-US" w:eastAsia="zh-CN"/>
        </w:rPr>
      </w:pPr>
      <w:r>
        <w:rPr>
          <w:rFonts w:hint="eastAsia"/>
          <w:lang w:val="en-US" w:eastAsia="zh-CN"/>
        </w:rPr>
        <w:t>Part2: 写作策略</w:t>
      </w:r>
    </w:p>
    <w:p>
      <w:pPr>
        <w:numPr>
          <w:ilvl w:val="0"/>
          <w:numId w:val="0"/>
        </w:numPr>
        <w:rPr>
          <w:rFonts w:hint="default"/>
          <w:lang w:val="en-US" w:eastAsia="zh-CN"/>
        </w:rPr>
      </w:pPr>
      <w:r>
        <w:rPr>
          <w:rFonts w:hint="eastAsia"/>
          <w:lang w:val="en-US" w:eastAsia="zh-CN"/>
        </w:rPr>
        <w:t xml:space="preserve"> 进入写作环节前教师与学生再次熟悉概要写作要求如下（图5）   </w:t>
      </w:r>
    </w:p>
    <w:p>
      <w:pPr>
        <w:numPr>
          <w:ilvl w:val="0"/>
          <w:numId w:val="0"/>
        </w:numPr>
        <w:ind w:left="315" w:leftChars="0"/>
        <w:jc w:val="cente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1240790</wp:posOffset>
                </wp:positionH>
                <wp:positionV relativeFrom="paragraph">
                  <wp:posOffset>57785</wp:posOffset>
                </wp:positionV>
                <wp:extent cx="3061970" cy="1303020"/>
                <wp:effectExtent l="4445" t="4445" r="12065" b="18415"/>
                <wp:wrapNone/>
                <wp:docPr id="10" name="文本框 10"/>
                <wp:cNvGraphicFramePr/>
                <a:graphic xmlns:a="http://schemas.openxmlformats.org/drawingml/2006/main">
                  <a:graphicData uri="http://schemas.microsoft.com/office/word/2010/wordprocessingShape">
                    <wps:wsp>
                      <wps:cNvSpPr txBox="1"/>
                      <wps:spPr>
                        <a:xfrm>
                          <a:off x="1552575" y="3354705"/>
                          <a:ext cx="3061970" cy="1303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根据文章内容，写一篇60词左右的概要（不少于40词，不多于80词）</w:t>
                            </w:r>
                          </w:p>
                          <w:p>
                            <w:pPr>
                              <w:numPr>
                                <w:ilvl w:val="0"/>
                                <w:numId w:val="6"/>
                              </w:numPr>
                              <w:rPr>
                                <w:rFonts w:hint="default"/>
                                <w:lang w:val="en-US" w:eastAsia="zh-CN"/>
                              </w:rPr>
                            </w:pPr>
                            <w:r>
                              <w:rPr>
                                <w:rFonts w:hint="eastAsia"/>
                                <w:lang w:val="en-US" w:eastAsia="zh-CN"/>
                              </w:rPr>
                              <w:t>涵盖所有要点</w:t>
                            </w:r>
                          </w:p>
                          <w:p>
                            <w:pPr>
                              <w:numPr>
                                <w:ilvl w:val="0"/>
                                <w:numId w:val="6"/>
                              </w:numPr>
                              <w:rPr>
                                <w:rFonts w:hint="default"/>
                                <w:lang w:val="en-US" w:eastAsia="zh-CN"/>
                              </w:rPr>
                            </w:pPr>
                            <w:r>
                              <w:rPr>
                                <w:rFonts w:hint="eastAsia"/>
                                <w:lang w:val="en-US" w:eastAsia="zh-CN"/>
                              </w:rPr>
                              <w:t>能较好地运用语法结构和词汇</w:t>
                            </w:r>
                          </w:p>
                          <w:p>
                            <w:pPr>
                              <w:numPr>
                                <w:ilvl w:val="0"/>
                                <w:numId w:val="6"/>
                              </w:numPr>
                              <w:rPr>
                                <w:rFonts w:hint="default"/>
                                <w:lang w:val="en-US" w:eastAsia="zh-CN"/>
                              </w:rPr>
                            </w:pPr>
                            <w:r>
                              <w:rPr>
                                <w:rFonts w:hint="eastAsia"/>
                                <w:lang w:val="en-US" w:eastAsia="zh-CN"/>
                              </w:rPr>
                              <w:t>注意词、句之间的有效衔接</w:t>
                            </w:r>
                          </w:p>
                          <w:p>
                            <w:pPr>
                              <w:numPr>
                                <w:ilvl w:val="0"/>
                                <w:numId w:val="6"/>
                              </w:numPr>
                              <w:rPr>
                                <w:rFonts w:hint="default"/>
                                <w:lang w:val="en-US" w:eastAsia="zh-CN"/>
                              </w:rPr>
                            </w:pPr>
                            <w:r>
                              <w:rPr>
                                <w:rFonts w:hint="eastAsia"/>
                                <w:lang w:val="en-US" w:eastAsia="zh-CN"/>
                              </w:rPr>
                              <w:t>所用语言不要整句摘抄原文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pt;margin-top:4.55pt;height:102.6pt;width:241.1pt;z-index:251659264;mso-width-relative:page;mso-height-relative:page;" fillcolor="#FFFFFF [3201]" filled="t" stroked="t" coordsize="21600,21600" o:gfxdata="UEsDBAoAAAAAAIdO4kAAAAAAAAAAAAAAAAAEAAAAZHJzL1BLAwQUAAAACACHTuJAMzYRPNYAAAAJ&#10;AQAADwAAAGRycy9kb3ducmV2LnhtbE2PzU7DMBCE70i8g7VI3KjzU1Ia4lQCCQlxo+TCzY23SYS9&#10;jmy3KW/PcoLjaEYz3zS7i7PijCFOnhTkqwwEUu/NRIOC7uPl7gFETJqMtp5QwTdG2LXXV42ujV/o&#10;Hc/7NAguoVhrBWNKcy1l7Ed0Oq78jMTe0QenE8swSBP0wuXOyiLLKun0RLww6hmfR+y/9ien4LV6&#10;Sp/YmTdTFqVfOtmHo41K3d7k2SOIhJf0F4ZffEaHlpkO/kQmCst6e7/mqIJtDoL9arOpQBwUFPm6&#10;BNk28v+D9gdQSwMEFAAAAAgAh07iQMjY0t5MAgAAeAQAAA4AAABkcnMvZTJvRG9jLnhtbK1UzW4T&#10;MRC+I/EOlu90Nz/b0KibKhQFIVW0UkGcHa83WeH1GNvJbnkAeANOXLjzXH0OPjtJfygnRA7O2PPl&#10;m5lvZnJ61reabZXzDZmSD45yzpSRVDVmVfIP7xcvXnLmgzCV0GRUyW+U52ez589OOztVQ1qTrpRj&#10;IDF+2tmSr0Ow0yzzcq1a4Y/IKgNnTa4VAVe3yionOrC3Ohvm+XHWkausI6m8x+vrnZPPEn9dKxku&#10;69qrwHTJkVtIp0vnMp7Z7FRMV07YdSP3aYh/yKIVjUHQO6rXIgi2cc0TqraRjjzV4UhSm1FdN1Kl&#10;GlDNIP+jmuu1sCrVAnG8vZPJ/z9a+W575VhToXeQx4gWPbr9/u32x6/bn18Z3iBQZ/0UuGsLZOhf&#10;UQ/w4d3jMdbd166N36iIRX9RDItJwdlNyUejYjzJi53Uqg9MAjDKjwcnE4SUQAxG+SgfpljZPZV1&#10;PrxR1LJolNyhl0lisb3wAWkBeoDEyJ50Uy0ardPFrZbn2rGtQN8X6RPj4yePYNqwruTHoyJPzI98&#10;kfuOYqmF/PSUAXzagDYqtFMiWqFf9nvZllTdQDVHu8HzVi4a8F4IH66Ew6RBAWxPuMRRa0IytLc4&#10;W5P78rf3iMcAwMtZh8ktuf+8EU5xpt8ajMbJYDyOo54u42ICYZl76Fk+9JhNe04QaYA9tTKZER/0&#10;wawdtR+xZPMYFS5hJGKXPBzM87DbJyypVPN5AmG4rQgX5trKSB1bYmi+CVQ3qXVRpp02e/Uw3qk9&#10;+1WM+/PwnlD3fxi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M2ETzWAAAACQEAAA8AAAAAAAAA&#10;AQAgAAAAIgAAAGRycy9kb3ducmV2LnhtbFBLAQIUABQAAAAIAIdO4kDI2NLeTAIAAHgEAAAOAAAA&#10;AAAAAAEAIAAAACUBAABkcnMvZTJvRG9jLnhtbFBLBQYAAAAABgAGAFkBAADj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根据文章内容，写一篇60词左右的概要（不少于40词，不多于80词）</w:t>
                      </w:r>
                    </w:p>
                    <w:p>
                      <w:pPr>
                        <w:numPr>
                          <w:ilvl w:val="0"/>
                          <w:numId w:val="6"/>
                        </w:numPr>
                        <w:rPr>
                          <w:rFonts w:hint="default"/>
                          <w:lang w:val="en-US" w:eastAsia="zh-CN"/>
                        </w:rPr>
                      </w:pPr>
                      <w:r>
                        <w:rPr>
                          <w:rFonts w:hint="eastAsia"/>
                          <w:lang w:val="en-US" w:eastAsia="zh-CN"/>
                        </w:rPr>
                        <w:t>涵盖所有要点</w:t>
                      </w:r>
                    </w:p>
                    <w:p>
                      <w:pPr>
                        <w:numPr>
                          <w:ilvl w:val="0"/>
                          <w:numId w:val="6"/>
                        </w:numPr>
                        <w:rPr>
                          <w:rFonts w:hint="default"/>
                          <w:lang w:val="en-US" w:eastAsia="zh-CN"/>
                        </w:rPr>
                      </w:pPr>
                      <w:r>
                        <w:rPr>
                          <w:rFonts w:hint="eastAsia"/>
                          <w:lang w:val="en-US" w:eastAsia="zh-CN"/>
                        </w:rPr>
                        <w:t>能较好地运用语法结构和词汇</w:t>
                      </w:r>
                    </w:p>
                    <w:p>
                      <w:pPr>
                        <w:numPr>
                          <w:ilvl w:val="0"/>
                          <w:numId w:val="6"/>
                        </w:numPr>
                        <w:rPr>
                          <w:rFonts w:hint="default"/>
                          <w:lang w:val="en-US" w:eastAsia="zh-CN"/>
                        </w:rPr>
                      </w:pPr>
                      <w:r>
                        <w:rPr>
                          <w:rFonts w:hint="eastAsia"/>
                          <w:lang w:val="en-US" w:eastAsia="zh-CN"/>
                        </w:rPr>
                        <w:t>注意词、句之间的有效衔接</w:t>
                      </w:r>
                    </w:p>
                    <w:p>
                      <w:pPr>
                        <w:numPr>
                          <w:ilvl w:val="0"/>
                          <w:numId w:val="6"/>
                        </w:numPr>
                        <w:rPr>
                          <w:rFonts w:hint="default"/>
                          <w:lang w:val="en-US" w:eastAsia="zh-CN"/>
                        </w:rPr>
                      </w:pPr>
                      <w:r>
                        <w:rPr>
                          <w:rFonts w:hint="eastAsia"/>
                          <w:lang w:val="en-US" w:eastAsia="zh-CN"/>
                        </w:rPr>
                        <w:t>所用语言不要整句摘抄原文</w:t>
                      </w:r>
                    </w:p>
                  </w:txbxContent>
                </v:textbox>
              </v:shape>
            </w:pict>
          </mc:Fallback>
        </mc:AlternateContent>
      </w:r>
    </w:p>
    <w:p>
      <w:pPr>
        <w:numPr>
          <w:ilvl w:val="0"/>
          <w:numId w:val="0"/>
        </w:numPr>
        <w:ind w:left="315" w:leftChars="0"/>
        <w:jc w:val="center"/>
        <w:rPr>
          <w:rFonts w:hint="eastAsia"/>
          <w:lang w:val="en-US" w:eastAsia="zh-CN"/>
        </w:rPr>
      </w:pPr>
    </w:p>
    <w:p>
      <w:pPr>
        <w:numPr>
          <w:ilvl w:val="0"/>
          <w:numId w:val="0"/>
        </w:numPr>
        <w:ind w:left="315" w:leftChars="0"/>
        <w:jc w:val="center"/>
        <w:rPr>
          <w:rFonts w:hint="eastAsia"/>
          <w:lang w:val="en-US" w:eastAsia="zh-CN"/>
        </w:rPr>
      </w:pPr>
    </w:p>
    <w:p>
      <w:pPr>
        <w:numPr>
          <w:ilvl w:val="0"/>
          <w:numId w:val="0"/>
        </w:numPr>
        <w:ind w:left="315" w:leftChars="0"/>
        <w:jc w:val="center"/>
        <w:rPr>
          <w:rFonts w:hint="eastAsia"/>
          <w:lang w:val="en-US" w:eastAsia="zh-CN"/>
        </w:rPr>
      </w:pPr>
    </w:p>
    <w:p>
      <w:pPr>
        <w:numPr>
          <w:ilvl w:val="0"/>
          <w:numId w:val="0"/>
        </w:numPr>
        <w:ind w:left="315" w:leftChars="0"/>
        <w:jc w:val="center"/>
        <w:rPr>
          <w:rFonts w:hint="eastAsia"/>
          <w:lang w:val="en-US" w:eastAsia="zh-CN"/>
        </w:rPr>
      </w:pPr>
    </w:p>
    <w:p>
      <w:pPr>
        <w:numPr>
          <w:ilvl w:val="0"/>
          <w:numId w:val="0"/>
        </w:numPr>
        <w:ind w:left="315" w:leftChars="0"/>
        <w:jc w:val="center"/>
        <w:rPr>
          <w:rFonts w:hint="eastAsia"/>
          <w:lang w:val="en-US" w:eastAsia="zh-CN"/>
        </w:rPr>
      </w:pPr>
    </w:p>
    <w:p>
      <w:pPr>
        <w:numPr>
          <w:ilvl w:val="0"/>
          <w:numId w:val="0"/>
        </w:numPr>
        <w:ind w:left="315" w:leftChars="0"/>
        <w:jc w:val="center"/>
        <w:rPr>
          <w:rFonts w:hint="eastAsia"/>
          <w:lang w:val="en-US" w:eastAsia="zh-CN"/>
        </w:rPr>
      </w:pPr>
    </w:p>
    <w:p>
      <w:pPr>
        <w:numPr>
          <w:ilvl w:val="0"/>
          <w:numId w:val="0"/>
        </w:numPr>
        <w:ind w:left="315" w:leftChars="0"/>
        <w:jc w:val="center"/>
        <w:rPr>
          <w:rFonts w:hint="eastAsia"/>
          <w:lang w:val="en-US" w:eastAsia="zh-CN"/>
        </w:rPr>
      </w:pPr>
      <w:r>
        <w:rPr>
          <w:rFonts w:hint="eastAsia"/>
          <w:lang w:val="en-US" w:eastAsia="zh-CN"/>
        </w:rPr>
        <w:t>（图5）</w:t>
      </w:r>
    </w:p>
    <w:p>
      <w:pPr>
        <w:numPr>
          <w:ilvl w:val="0"/>
          <w:numId w:val="0"/>
        </w:numPr>
        <w:ind w:left="315" w:leftChars="0"/>
        <w:rPr>
          <w:rFonts w:hint="default"/>
          <w:lang w:val="en-US" w:eastAsia="zh-CN"/>
        </w:rPr>
      </w:pP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]写作要求是按照考试说明中的第一档设置的，让学生明晰概要写作的目标与要求，才能在下笔之前心中有数。</w:t>
      </w:r>
    </w:p>
    <w:p>
      <w:pPr>
        <w:numPr>
          <w:ilvl w:val="0"/>
          <w:numId w:val="0"/>
        </w:numPr>
        <w:ind w:firstLine="210" w:firstLineChars="100"/>
        <w:rPr>
          <w:rFonts w:hint="eastAsia"/>
          <w:lang w:val="en-US" w:eastAsia="zh-CN"/>
        </w:rPr>
      </w:pPr>
      <w:r>
        <w:rPr>
          <w:rFonts w:hint="eastAsia"/>
          <w:lang w:val="en-US" w:eastAsia="zh-CN"/>
        </w:rPr>
        <w:t>Step4. 列提纲</w:t>
      </w:r>
    </w:p>
    <w:p>
      <w:pPr>
        <w:numPr>
          <w:ilvl w:val="0"/>
          <w:numId w:val="0"/>
        </w:numPr>
        <w:ind w:firstLine="210" w:firstLineChars="100"/>
        <w:rPr>
          <w:rFonts w:hint="default"/>
          <w:lang w:val="en-US" w:eastAsia="zh-CN"/>
        </w:rPr>
      </w:pPr>
      <w:r>
        <w:rPr>
          <w:rFonts w:hint="eastAsia"/>
          <w:lang w:val="en-US" w:eastAsia="zh-CN"/>
        </w:rPr>
        <w:t>学生在图4表格的基础上进一步提炼和整合要点，列出自己的提纲，如下（图6）</w:t>
      </w:r>
    </w:p>
    <w:p>
      <w:pPr>
        <w:numPr>
          <w:ilvl w:val="0"/>
          <w:numId w:val="0"/>
        </w:numPr>
        <w:ind w:firstLine="210" w:firstLineChars="100"/>
        <w:rPr>
          <w:rFonts w:hint="eastAsia"/>
          <w:lang w:val="en-US" w:eastAsia="zh-CN"/>
        </w:rPr>
      </w:pPr>
      <w:r>
        <w:rPr>
          <w:rFonts w:hint="eastAsia"/>
          <w:lang w:val="en-US" w:eastAsia="zh-CN"/>
        </w:rPr>
        <w:drawing>
          <wp:inline distT="0" distB="0" distL="114300" distR="114300">
            <wp:extent cx="5269865" cy="1337945"/>
            <wp:effectExtent l="0" t="0" r="3175" b="3175"/>
            <wp:docPr id="14" name="图片 14" descr="N}3`WEMJWN5E_D7(I$8`N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N}3`WEMJWN5E_D7(I$8`N40"/>
                    <pic:cNvPicPr>
                      <a:picLocks noChangeAspect="1"/>
                    </pic:cNvPicPr>
                  </pic:nvPicPr>
                  <pic:blipFill>
                    <a:blip r:embed="rId7"/>
                    <a:stretch>
                      <a:fillRect/>
                    </a:stretch>
                  </pic:blipFill>
                  <pic:spPr>
                    <a:xfrm>
                      <a:off x="0" y="0"/>
                      <a:ext cx="5269865" cy="1337945"/>
                    </a:xfrm>
                    <a:prstGeom prst="rect">
                      <a:avLst/>
                    </a:prstGeom>
                  </pic:spPr>
                </pic:pic>
              </a:graphicData>
            </a:graphic>
          </wp:inline>
        </w:drawing>
      </w:r>
    </w:p>
    <w:p>
      <w:pPr>
        <w:numPr>
          <w:ilvl w:val="0"/>
          <w:numId w:val="0"/>
        </w:numPr>
        <w:ind w:firstLine="210" w:firstLineChars="100"/>
        <w:jc w:val="center"/>
        <w:rPr>
          <w:rFonts w:hint="eastAsia"/>
          <w:lang w:val="en-US" w:eastAsia="zh-CN"/>
        </w:rPr>
      </w:pPr>
      <w:r>
        <w:rPr>
          <w:rFonts w:hint="eastAsia"/>
          <w:lang w:val="en-US" w:eastAsia="zh-CN"/>
        </w:rPr>
        <w:t>（图6）</w:t>
      </w:r>
    </w:p>
    <w:p>
      <w:pPr>
        <w:numPr>
          <w:ilvl w:val="0"/>
          <w:numId w:val="0"/>
        </w:numPr>
        <w:ind w:left="315" w:leftChars="0"/>
        <w:rPr>
          <w:rFonts w:hint="eastAsia"/>
          <w:lang w:val="en-US" w:eastAsia="zh-CN"/>
        </w:rPr>
      </w:pPr>
      <w:r>
        <w:rPr>
          <w:rFonts w:hint="eastAsia"/>
          <w:lang w:val="en-US" w:eastAsia="zh-CN"/>
        </w:rPr>
        <w:t>Step5. 换表达</w:t>
      </w:r>
    </w:p>
    <w:p>
      <w:pPr>
        <w:numPr>
          <w:ilvl w:val="0"/>
          <w:numId w:val="0"/>
        </w:numPr>
        <w:ind w:left="315" w:leftChars="0"/>
        <w:rPr>
          <w:rFonts w:hint="default"/>
          <w:lang w:val="en-US" w:eastAsia="zh-CN"/>
        </w:rPr>
      </w:pPr>
      <w:r>
        <w:rPr>
          <w:rFonts w:hint="eastAsia"/>
          <w:lang w:val="en-US" w:eastAsia="zh-CN"/>
        </w:rPr>
        <w:t>教师引导学生进行要点转述，运用三大技巧：</w:t>
      </w:r>
    </w:p>
    <w:p>
      <w:pPr>
        <w:numPr>
          <w:ilvl w:val="0"/>
          <w:numId w:val="7"/>
        </w:numPr>
        <w:ind w:left="315" w:leftChars="0"/>
        <w:rPr>
          <w:rFonts w:hint="default"/>
          <w:lang w:val="en-US" w:eastAsia="zh-CN"/>
        </w:rPr>
      </w:pPr>
      <w:r>
        <w:rPr>
          <w:rFonts w:hint="eastAsia"/>
          <w:lang w:val="en-US" w:eastAsia="zh-CN"/>
        </w:rPr>
        <w:t>同义替换</w:t>
      </w:r>
    </w:p>
    <w:p>
      <w:pPr>
        <w:numPr>
          <w:ilvl w:val="0"/>
          <w:numId w:val="0"/>
        </w:numPr>
        <w:ind w:left="315" w:leftChars="0"/>
        <w:rPr>
          <w:rFonts w:hint="eastAsia"/>
          <w:lang w:val="en-US" w:eastAsia="zh-CN"/>
        </w:rPr>
      </w:pPr>
      <w:r>
        <w:rPr>
          <w:rFonts w:hint="eastAsia"/>
          <w:lang w:val="en-US" w:eastAsia="zh-CN"/>
        </w:rPr>
        <w:t>Shocking: surprising; eye catching;</w:t>
      </w:r>
    </w:p>
    <w:p>
      <w:pPr>
        <w:numPr>
          <w:ilvl w:val="0"/>
          <w:numId w:val="0"/>
        </w:numPr>
        <w:ind w:left="315" w:leftChars="0"/>
        <w:rPr>
          <w:rFonts w:hint="eastAsia"/>
          <w:lang w:val="en-US" w:eastAsia="zh-CN"/>
        </w:rPr>
      </w:pPr>
      <w:r>
        <w:rPr>
          <w:rFonts w:hint="eastAsia"/>
          <w:lang w:val="en-US" w:eastAsia="zh-CN"/>
        </w:rPr>
        <w:t>Fall for: falsely believe; be tricked into believing</w:t>
      </w:r>
    </w:p>
    <w:p>
      <w:pPr>
        <w:numPr>
          <w:ilvl w:val="0"/>
          <w:numId w:val="0"/>
        </w:numPr>
        <w:ind w:left="315" w:leftChars="0"/>
        <w:rPr>
          <w:rFonts w:hint="eastAsia"/>
          <w:lang w:val="en-US" w:eastAsia="zh-CN"/>
        </w:rPr>
      </w:pPr>
      <w:r>
        <w:rPr>
          <w:rFonts w:hint="eastAsia"/>
          <w:lang w:val="en-US" w:eastAsia="zh-CN"/>
        </w:rPr>
        <w:t>Get stuck: get trapped</w:t>
      </w:r>
    </w:p>
    <w:p>
      <w:pPr>
        <w:numPr>
          <w:ilvl w:val="0"/>
          <w:numId w:val="0"/>
        </w:numPr>
        <w:ind w:left="315" w:leftChars="0"/>
        <w:rPr>
          <w:rFonts w:hint="default"/>
          <w:lang w:val="en-US" w:eastAsia="zh-CN"/>
        </w:rPr>
      </w:pPr>
      <w:r>
        <w:rPr>
          <w:rFonts w:hint="eastAsia"/>
          <w:lang w:val="en-US" w:eastAsia="zh-CN"/>
        </w:rPr>
        <w:t>Only similar opinions spread: turn a deaf ear to different opinions</w:t>
      </w:r>
    </w:p>
    <w:p>
      <w:pPr>
        <w:numPr>
          <w:ilvl w:val="0"/>
          <w:numId w:val="7"/>
        </w:numPr>
        <w:ind w:left="315" w:leftChars="0" w:firstLine="0" w:firstLineChars="0"/>
        <w:rPr>
          <w:rFonts w:hint="default"/>
          <w:lang w:val="en-US" w:eastAsia="zh-CN"/>
        </w:rPr>
      </w:pPr>
      <w:r>
        <w:rPr>
          <w:rFonts w:hint="eastAsia"/>
          <w:lang w:val="en-US" w:eastAsia="zh-CN"/>
        </w:rPr>
        <w:t>改变语态</w:t>
      </w:r>
    </w:p>
    <w:p>
      <w:pPr>
        <w:numPr>
          <w:ilvl w:val="0"/>
          <w:numId w:val="8"/>
        </w:numPr>
        <w:ind w:left="315" w:leftChars="0"/>
        <w:rPr>
          <w:rFonts w:hint="eastAsia"/>
          <w:lang w:val="en-US" w:eastAsia="zh-CN"/>
        </w:rPr>
      </w:pPr>
      <w:r>
        <w:rPr>
          <w:rFonts w:hint="eastAsia"/>
          <w:lang w:val="en-US" w:eastAsia="zh-CN"/>
        </w:rPr>
        <w:t>They tend to quickly download the information in to their memory</w:t>
      </w:r>
    </w:p>
    <w:p>
      <w:pPr>
        <w:numPr>
          <w:ilvl w:val="0"/>
          <w:numId w:val="8"/>
        </w:numPr>
        <w:ind w:left="315" w:leftChars="0"/>
        <w:rPr>
          <w:rFonts w:hint="default"/>
          <w:lang w:val="en-US" w:eastAsia="zh-CN"/>
        </w:rPr>
      </w:pPr>
      <w:r>
        <w:rPr>
          <w:rFonts w:hint="eastAsia"/>
          <w:lang w:val="en-US" w:eastAsia="zh-CN"/>
        </w:rPr>
        <w:t>Rapp suggested that you look critically at information right away</w:t>
      </w:r>
    </w:p>
    <w:p>
      <w:pPr>
        <w:numPr>
          <w:ilvl w:val="0"/>
          <w:numId w:val="7"/>
        </w:numPr>
        <w:ind w:left="315" w:leftChars="0" w:firstLine="0" w:firstLineChars="0"/>
        <w:rPr>
          <w:rFonts w:hint="default"/>
          <w:lang w:val="en-US" w:eastAsia="zh-CN"/>
        </w:rPr>
      </w:pPr>
      <w:r>
        <w:rPr>
          <w:rFonts w:hint="eastAsia"/>
          <w:lang w:val="en-US" w:eastAsia="zh-CN"/>
        </w:rPr>
        <w:t>词性转换</w:t>
      </w:r>
    </w:p>
    <w:p>
      <w:pPr>
        <w:numPr>
          <w:ilvl w:val="0"/>
          <w:numId w:val="9"/>
        </w:numPr>
        <w:ind w:left="315" w:leftChars="0"/>
        <w:rPr>
          <w:rFonts w:hint="eastAsia"/>
          <w:lang w:val="en-US" w:eastAsia="zh-CN"/>
        </w:rPr>
      </w:pPr>
      <w:r>
        <w:rPr>
          <w:rFonts w:hint="eastAsia"/>
          <w:lang w:val="en-US" w:eastAsia="zh-CN"/>
        </w:rPr>
        <w:t>look critically：critical thinking</w:t>
      </w:r>
    </w:p>
    <w:p>
      <w:pPr>
        <w:numPr>
          <w:ilvl w:val="0"/>
          <w:numId w:val="9"/>
        </w:numPr>
        <w:ind w:left="315" w:leftChars="0"/>
        <w:rPr>
          <w:rFonts w:hint="default"/>
          <w:lang w:val="en-US" w:eastAsia="zh-CN"/>
        </w:rPr>
      </w:pPr>
      <w:r>
        <w:rPr>
          <w:rFonts w:hint="eastAsia"/>
          <w:lang w:val="en-US" w:eastAsia="zh-CN"/>
        </w:rPr>
        <w:t>Be bombarded with information: bombarding information</w:t>
      </w:r>
    </w:p>
    <w:p>
      <w:pPr>
        <w:numPr>
          <w:ilvl w:val="0"/>
          <w:numId w:val="0"/>
        </w:numPr>
        <w:ind w:left="315" w:leftChars="0"/>
        <w:rPr>
          <w:rFonts w:hint="eastAsia"/>
          <w:lang w:val="en-US" w:eastAsia="zh-CN"/>
        </w:rPr>
      </w:pP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]三个技巧练习使学生学会如何转述文章要点，避免重复的表达。</w:t>
      </w:r>
    </w:p>
    <w:p>
      <w:pPr>
        <w:numPr>
          <w:ilvl w:val="0"/>
          <w:numId w:val="0"/>
        </w:numPr>
        <w:ind w:left="315" w:leftChars="0"/>
        <w:rPr>
          <w:rFonts w:hint="eastAsia"/>
          <w:lang w:val="en-US" w:eastAsia="zh-CN"/>
        </w:rPr>
      </w:pPr>
      <w:r>
        <w:rPr>
          <w:rFonts w:hint="eastAsia"/>
          <w:lang w:val="en-US" w:eastAsia="zh-CN"/>
        </w:rPr>
        <w:t>Step6. 连成篇</w:t>
      </w:r>
    </w:p>
    <w:p>
      <w:pPr>
        <w:numPr>
          <w:ilvl w:val="0"/>
          <w:numId w:val="0"/>
        </w:numPr>
        <w:ind w:left="315" w:leftChars="0"/>
        <w:rPr>
          <w:rFonts w:hint="default"/>
          <w:lang w:val="en-US" w:eastAsia="zh-CN"/>
        </w:rPr>
      </w:pPr>
      <w:r>
        <w:rPr>
          <w:rFonts w:hint="eastAsia"/>
          <w:lang w:val="en-US" w:eastAsia="zh-CN"/>
        </w:rPr>
        <w:t>教师在此环节指导学生，观察各要点之间的联系，使用恰当的连接词对要点进行重组与整合，使文章要点明确、结构严谨、逻辑分明。</w:t>
      </w:r>
    </w:p>
    <w:p>
      <w:pPr>
        <w:numPr>
          <w:ilvl w:val="0"/>
          <w:numId w:val="0"/>
        </w:numPr>
        <w:ind w:left="315" w:leftChars="0"/>
        <w:rPr>
          <w:rFonts w:hint="default"/>
          <w:lang w:val="en-US" w:eastAsia="zh-CN"/>
        </w:rPr>
      </w:pPr>
      <w:r>
        <w:rPr>
          <w:rFonts w:hint="eastAsia"/>
          <w:lang w:val="en-US" w:eastAsia="zh-CN"/>
        </w:rPr>
        <w:t>学生习作</w:t>
      </w:r>
    </w:p>
    <w:p>
      <w:pPr>
        <w:numPr>
          <w:ilvl w:val="0"/>
          <w:numId w:val="10"/>
        </w:numPr>
        <w:ind w:left="315" w:leftChars="0"/>
        <w:rPr>
          <w:rFonts w:hint="default"/>
          <w:lang w:val="en-US" w:eastAsia="zh-CN"/>
        </w:rPr>
      </w:pPr>
      <w:r>
        <w:rPr>
          <w:rFonts w:hint="eastAsia"/>
          <w:lang w:val="en-US" w:eastAsia="zh-CN"/>
        </w:rPr>
        <w:t>Exposed to bombarding information, people have a tendency to falsely believe fake news. On one hand, the way human brain works is to blame, because information is downloaded and get trapped in our memory at first sight. On the other hand, the way news spread online leads to your turning a deaf ear to different opinions. Thus, using your judgement is suggested while reading news.（65词）</w:t>
      </w:r>
    </w:p>
    <w:p>
      <w:pPr>
        <w:numPr>
          <w:ilvl w:val="0"/>
          <w:numId w:val="10"/>
        </w:numPr>
        <w:ind w:left="315" w:leftChars="0"/>
        <w:rPr>
          <w:rFonts w:hint="default"/>
          <w:lang w:val="en-US" w:eastAsia="zh-CN"/>
        </w:rPr>
      </w:pPr>
      <w:r>
        <w:rPr>
          <w:rFonts w:hint="eastAsia"/>
          <w:lang w:val="en-US" w:eastAsia="zh-CN"/>
        </w:rPr>
        <w:t>With eye-catching headlines all around, people are easily taken in by fake news. The reason partly lies in the way human brain works, as it downloads information first before checking it. Another reason is due to the fact that news spread in a way to feed you what you want to believe. According to Rapp, Critical thinking is the key to escaping getting tricked.（64词）</w:t>
      </w:r>
    </w:p>
    <w:p>
      <w:pPr>
        <w:numPr>
          <w:ilvl w:val="0"/>
          <w:numId w:val="0"/>
        </w:numPr>
        <w:ind w:firstLine="210" w:firstLineChars="100"/>
        <w:rPr>
          <w:rFonts w:hint="default"/>
          <w:lang w:val="en-US" w:eastAsia="zh-CN"/>
        </w:rPr>
      </w:pP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w:t>
      </w:r>
      <w:r>
        <w:rPr>
          <w:rFonts w:hint="eastAsia"/>
          <w:lang w:val="en-US" w:eastAsia="zh-CN"/>
        </w:rPr>
        <w:t>概要写作并不是简单的要点罗列，优秀的概要写作应特别关注各要点之间的内部联系和逻辑结构，应该使用语句间的连接成分，利用信息的省略、概括、重组，使整篇文章结构紧凑。</w:t>
      </w:r>
    </w:p>
    <w:p>
      <w:pPr>
        <w:numPr>
          <w:ilvl w:val="0"/>
          <w:numId w:val="0"/>
        </w:numPr>
        <w:rPr>
          <w:rFonts w:hint="eastAsia"/>
          <w:lang w:val="en-US" w:eastAsia="zh-CN"/>
        </w:rPr>
      </w:pPr>
      <w:r>
        <w:rPr>
          <w:rFonts w:hint="eastAsia"/>
          <w:lang w:val="en-US" w:eastAsia="zh-CN"/>
        </w:rPr>
        <w:t>Part3 习作评价</w:t>
      </w:r>
    </w:p>
    <w:p>
      <w:pPr>
        <w:numPr>
          <w:ilvl w:val="0"/>
          <w:numId w:val="0"/>
        </w:numPr>
        <w:rPr>
          <w:rFonts w:hint="default"/>
          <w:lang w:val="en-US" w:eastAsia="zh-CN"/>
        </w:rPr>
      </w:pPr>
      <w:r>
        <w:rPr>
          <w:rFonts w:hint="eastAsia"/>
          <w:lang w:val="en-US" w:eastAsia="zh-CN"/>
        </w:rPr>
        <w:t>老师请学生与同桌合作，依据评价表（图7）进行自我评价与同伴互评，教师选择两份优秀习作，使用幻灯片进行展示和欣赏。</w:t>
      </w:r>
    </w:p>
    <w:tbl>
      <w:tblPr>
        <w:tblStyle w:val="3"/>
        <w:tblW w:w="6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7"/>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7" w:type="dxa"/>
          </w:tcPr>
          <w:p>
            <w:pPr>
              <w:numPr>
                <w:ilvl w:val="0"/>
                <w:numId w:val="0"/>
              </w:numPr>
              <w:jc w:val="center"/>
              <w:rPr>
                <w:rFonts w:hint="default"/>
                <w:vertAlign w:val="baseline"/>
                <w:lang w:val="en-US" w:eastAsia="zh-CN"/>
              </w:rPr>
            </w:pPr>
            <w:r>
              <w:rPr>
                <w:rFonts w:hint="eastAsia"/>
                <w:vertAlign w:val="baseline"/>
                <w:lang w:val="en-US" w:eastAsia="zh-CN"/>
              </w:rPr>
              <w:t>Assessment</w:t>
            </w:r>
          </w:p>
        </w:tc>
        <w:tc>
          <w:tcPr>
            <w:tcW w:w="1254" w:type="dxa"/>
          </w:tcPr>
          <w:p>
            <w:pPr>
              <w:numPr>
                <w:ilvl w:val="0"/>
                <w:numId w:val="0"/>
              </w:numPr>
              <w:rPr>
                <w:rFonts w:hint="default"/>
                <w:vertAlign w:val="baseline"/>
                <w:lang w:val="en-US" w:eastAsia="zh-CN"/>
              </w:rPr>
            </w:pPr>
            <w:r>
              <w:rPr>
                <w:rFonts w:hint="eastAsia"/>
                <w:vertAlign w:val="baseline"/>
                <w:lang w:val="en-US" w:eastAsia="zh-CN"/>
              </w:rPr>
              <w:t>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7" w:type="dxa"/>
          </w:tcPr>
          <w:p>
            <w:pPr>
              <w:numPr>
                <w:ilvl w:val="0"/>
                <w:numId w:val="0"/>
              </w:numPr>
              <w:rPr>
                <w:rFonts w:hint="default"/>
                <w:vertAlign w:val="baseline"/>
                <w:lang w:val="en-US" w:eastAsia="zh-CN"/>
              </w:rPr>
            </w:pPr>
            <w:r>
              <w:rPr>
                <w:rFonts w:hint="eastAsia"/>
                <w:vertAlign w:val="baseline"/>
                <w:lang w:val="en-US" w:eastAsia="zh-CN"/>
              </w:rPr>
              <w:t>Covering all the gist information</w:t>
            </w:r>
          </w:p>
        </w:tc>
        <w:tc>
          <w:tcPr>
            <w:tcW w:w="1254" w:type="dxa"/>
          </w:tcPr>
          <w:p>
            <w:pPr>
              <w:numPr>
                <w:ilvl w:val="0"/>
                <w:numId w:val="0"/>
              </w:numPr>
              <w:rPr>
                <w:rFonts w:hint="default"/>
                <w:vertAlign w:val="baseline"/>
                <w:lang w:val="en-US" w:eastAsia="zh-CN"/>
              </w:rPr>
            </w:pP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7" w:type="dxa"/>
          </w:tcPr>
          <w:p>
            <w:pPr>
              <w:numPr>
                <w:ilvl w:val="0"/>
                <w:numId w:val="0"/>
              </w:numPr>
              <w:rPr>
                <w:rFonts w:hint="default"/>
                <w:vertAlign w:val="baseline"/>
                <w:lang w:val="en-US" w:eastAsia="zh-CN"/>
              </w:rPr>
            </w:pPr>
            <w:r>
              <w:rPr>
                <w:rFonts w:hint="eastAsia"/>
                <w:vertAlign w:val="baseline"/>
                <w:lang w:val="en-US" w:eastAsia="zh-CN"/>
              </w:rPr>
              <w:t>Having correct grammar and vocabulary</w:t>
            </w:r>
          </w:p>
        </w:tc>
        <w:tc>
          <w:tcPr>
            <w:tcW w:w="1254" w:type="dxa"/>
          </w:tcPr>
          <w:p>
            <w:pPr>
              <w:numPr>
                <w:ilvl w:val="0"/>
                <w:numId w:val="0"/>
              </w:numPr>
              <w:rPr>
                <w:rFonts w:hint="default"/>
                <w:vertAlign w:val="baseline"/>
                <w:lang w:val="en-US" w:eastAsia="zh-CN"/>
              </w:rPr>
            </w:pP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7" w:type="dxa"/>
          </w:tcPr>
          <w:p>
            <w:pPr>
              <w:numPr>
                <w:ilvl w:val="0"/>
                <w:numId w:val="0"/>
              </w:numPr>
              <w:rPr>
                <w:rFonts w:hint="default"/>
                <w:vertAlign w:val="baseline"/>
                <w:lang w:val="en-US" w:eastAsia="zh-CN"/>
              </w:rPr>
            </w:pPr>
            <w:r>
              <w:rPr>
                <w:rFonts w:hint="eastAsia"/>
                <w:vertAlign w:val="baseline"/>
                <w:lang w:val="en-US" w:eastAsia="zh-CN"/>
              </w:rPr>
              <w:t>Using linking words to make it logically clear</w:t>
            </w:r>
          </w:p>
        </w:tc>
        <w:tc>
          <w:tcPr>
            <w:tcW w:w="1254" w:type="dxa"/>
          </w:tcPr>
          <w:p>
            <w:pPr>
              <w:numPr>
                <w:ilvl w:val="0"/>
                <w:numId w:val="0"/>
              </w:numPr>
              <w:rPr>
                <w:rFonts w:hint="default"/>
                <w:vertAlign w:val="baseline"/>
                <w:lang w:val="en-US" w:eastAsia="zh-CN"/>
              </w:rPr>
            </w:pP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7" w:type="dxa"/>
          </w:tcPr>
          <w:p>
            <w:pPr>
              <w:numPr>
                <w:ilvl w:val="0"/>
                <w:numId w:val="0"/>
              </w:numPr>
              <w:rPr>
                <w:rFonts w:hint="default"/>
                <w:vertAlign w:val="baseline"/>
                <w:lang w:val="en-US" w:eastAsia="zh-CN"/>
              </w:rPr>
            </w:pPr>
            <w:r>
              <w:rPr>
                <w:rFonts w:hint="eastAsia"/>
                <w:vertAlign w:val="baseline"/>
                <w:lang w:val="en-US" w:eastAsia="zh-CN"/>
              </w:rPr>
              <w:t>Being presented in your own words</w:t>
            </w:r>
          </w:p>
        </w:tc>
        <w:tc>
          <w:tcPr>
            <w:tcW w:w="1254" w:type="dxa"/>
          </w:tcPr>
          <w:p>
            <w:pPr>
              <w:numPr>
                <w:ilvl w:val="0"/>
                <w:numId w:val="0"/>
              </w:numPr>
              <w:rPr>
                <w:rFonts w:hint="default"/>
                <w:vertAlign w:val="baseline"/>
                <w:lang w:val="en-US" w:eastAsia="zh-CN"/>
              </w:rPr>
            </w:pP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7" w:type="dxa"/>
          </w:tcPr>
          <w:p>
            <w:pPr>
              <w:numPr>
                <w:ilvl w:val="0"/>
                <w:numId w:val="0"/>
              </w:numPr>
              <w:rPr>
                <w:rFonts w:hint="default"/>
                <w:vertAlign w:val="baseline"/>
                <w:lang w:val="en-US" w:eastAsia="zh-CN"/>
              </w:rPr>
            </w:pPr>
            <w:r>
              <w:rPr>
                <w:rFonts w:hint="eastAsia"/>
                <w:vertAlign w:val="baseline"/>
                <w:lang w:val="en-US" w:eastAsia="zh-CN"/>
              </w:rPr>
              <w:t>Being neatly written</w:t>
            </w:r>
          </w:p>
        </w:tc>
        <w:tc>
          <w:tcPr>
            <w:tcW w:w="1254" w:type="dxa"/>
          </w:tcPr>
          <w:p>
            <w:pPr>
              <w:numPr>
                <w:ilvl w:val="0"/>
                <w:numId w:val="0"/>
              </w:numPr>
              <w:rPr>
                <w:rFonts w:hint="default"/>
                <w:vertAlign w:val="baseline"/>
                <w:lang w:val="en-US" w:eastAsia="zh-CN"/>
              </w:rPr>
            </w:pP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r>
              <w:rPr>
                <w:rFonts w:hint="default"/>
                <w:vertAlign w:val="baseline"/>
                <w:lang w:val="en-US" w:eastAsia="zh-CN"/>
              </w:rPr>
              <w:sym w:font="Wingdings 2" w:char="00A3"/>
            </w:r>
          </w:p>
        </w:tc>
      </w:tr>
    </w:tbl>
    <w:p>
      <w:pPr>
        <w:numPr>
          <w:ilvl w:val="0"/>
          <w:numId w:val="0"/>
        </w:numPr>
        <w:jc w:val="center"/>
        <w:rPr>
          <w:rFonts w:hint="eastAsia"/>
          <w:lang w:val="en-US" w:eastAsia="zh-CN"/>
        </w:rPr>
      </w:pPr>
      <w:r>
        <w:rPr>
          <w:rFonts w:hint="eastAsia"/>
          <w:lang w:val="en-US" w:eastAsia="zh-CN"/>
        </w:rPr>
        <w:t>（图7）</w:t>
      </w:r>
    </w:p>
    <w:p>
      <w:pPr>
        <w:numPr>
          <w:ilvl w:val="0"/>
          <w:numId w:val="0"/>
        </w:numPr>
        <w:rPr>
          <w:rFonts w:hint="default"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设计意图</w:t>
      </w:r>
      <w:r>
        <w:rPr>
          <w:rFonts w:hint="eastAsia" w:ascii="宋体" w:hAnsi="宋体" w:eastAsia="宋体" w:cs="宋体"/>
          <w:lang w:val="en-US" w:eastAsia="zh-CN"/>
        </w:rPr>
        <w:t>]自我评价有助于学生对自己的写作成果自我监控，同伴评价与教师评价增加评价的客观性和指导性，实现多元评价。</w:t>
      </w:r>
    </w:p>
    <w:p>
      <w:pPr>
        <w:numPr>
          <w:ilvl w:val="0"/>
          <w:numId w:val="0"/>
        </w:numPr>
        <w:rPr>
          <w:rFonts w:hint="default"/>
          <w:lang w:val="en-US" w:eastAsia="zh-CN"/>
        </w:rPr>
      </w:pPr>
      <w:r>
        <w:rPr>
          <w:rFonts w:hint="eastAsia"/>
          <w:lang w:val="en-US" w:eastAsia="zh-CN"/>
        </w:rPr>
        <w:t>Part4 师生共同总结写作策略并布置同学们课后对自己的习作进行二次修改。（图8）</w:t>
      </w:r>
    </w:p>
    <w:p>
      <w:pPr>
        <w:numPr>
          <w:ilvl w:val="0"/>
          <w:numId w:val="0"/>
        </w:numPr>
        <w:rPr>
          <w:rFonts w:hint="eastAsia"/>
          <w:lang w:val="en-US" w:eastAsia="zh-CN"/>
        </w:rPr>
      </w:pPr>
    </w:p>
    <w:p>
      <w:pPr>
        <w:numPr>
          <w:ilvl w:val="0"/>
          <w:numId w:val="0"/>
        </w:num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-75565</wp:posOffset>
                </wp:positionV>
                <wp:extent cx="3968750" cy="1497330"/>
                <wp:effectExtent l="4445" t="4445" r="19685" b="6985"/>
                <wp:wrapNone/>
                <wp:docPr id="1" name="文本框 1"/>
                <wp:cNvGraphicFramePr/>
                <a:graphic xmlns:a="http://schemas.openxmlformats.org/drawingml/2006/main">
                  <a:graphicData uri="http://schemas.microsoft.com/office/word/2010/wordprocessingShape">
                    <wps:wsp>
                      <wps:cNvSpPr txBox="1"/>
                      <wps:spPr>
                        <a:xfrm>
                          <a:off x="0" y="0"/>
                          <a:ext cx="3968750" cy="1497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Strategies:</w:t>
                            </w:r>
                          </w:p>
                          <w:p>
                            <w:pPr>
                              <w:numPr>
                                <w:ilvl w:val="0"/>
                                <w:numId w:val="11"/>
                              </w:numPr>
                              <w:rPr>
                                <w:rFonts w:hint="default"/>
                                <w:lang w:val="en-US" w:eastAsia="zh-CN"/>
                              </w:rPr>
                            </w:pPr>
                            <w:r>
                              <w:rPr>
                                <w:rFonts w:hint="eastAsia"/>
                                <w:lang w:val="en-US" w:eastAsia="zh-CN"/>
                              </w:rPr>
                              <w:t>Determine the type of writing and identify the topic</w:t>
                            </w:r>
                          </w:p>
                          <w:p>
                            <w:pPr>
                              <w:numPr>
                                <w:ilvl w:val="0"/>
                                <w:numId w:val="11"/>
                              </w:numPr>
                              <w:rPr>
                                <w:rFonts w:hint="default"/>
                                <w:lang w:val="en-US" w:eastAsia="zh-CN"/>
                              </w:rPr>
                            </w:pPr>
                            <w:r>
                              <w:rPr>
                                <w:rFonts w:hint="eastAsia"/>
                                <w:lang w:val="en-US" w:eastAsia="zh-CN"/>
                              </w:rPr>
                              <w:t>Divide the passage and summarize the main idea of each part</w:t>
                            </w:r>
                          </w:p>
                          <w:p>
                            <w:pPr>
                              <w:numPr>
                                <w:ilvl w:val="0"/>
                                <w:numId w:val="11"/>
                              </w:numPr>
                              <w:rPr>
                                <w:rFonts w:hint="default"/>
                                <w:lang w:val="en-US" w:eastAsia="zh-CN"/>
                              </w:rPr>
                            </w:pPr>
                            <w:r>
                              <w:rPr>
                                <w:rFonts w:hint="eastAsia"/>
                                <w:lang w:val="en-US" w:eastAsia="zh-CN"/>
                              </w:rPr>
                              <w:t xml:space="preserve">Highlight the key information </w:t>
                            </w:r>
                          </w:p>
                          <w:p>
                            <w:pPr>
                              <w:numPr>
                                <w:ilvl w:val="0"/>
                                <w:numId w:val="11"/>
                              </w:numPr>
                              <w:rPr>
                                <w:rFonts w:hint="default"/>
                                <w:lang w:val="en-US" w:eastAsia="zh-CN"/>
                              </w:rPr>
                            </w:pPr>
                            <w:r>
                              <w:rPr>
                                <w:rFonts w:hint="eastAsia"/>
                                <w:lang w:val="en-US" w:eastAsia="zh-CN"/>
                              </w:rPr>
                              <w:t>make an outline</w:t>
                            </w:r>
                          </w:p>
                          <w:p>
                            <w:pPr>
                              <w:numPr>
                                <w:ilvl w:val="0"/>
                                <w:numId w:val="11"/>
                              </w:numPr>
                              <w:rPr>
                                <w:rFonts w:hint="default"/>
                                <w:lang w:val="en-US" w:eastAsia="zh-CN"/>
                              </w:rPr>
                            </w:pPr>
                            <w:r>
                              <w:rPr>
                                <w:rFonts w:hint="eastAsia"/>
                                <w:lang w:val="en-US" w:eastAsia="zh-CN"/>
                              </w:rPr>
                              <w:t>Transform the expression into your own words</w:t>
                            </w:r>
                          </w:p>
                          <w:p>
                            <w:pPr>
                              <w:numPr>
                                <w:ilvl w:val="0"/>
                                <w:numId w:val="11"/>
                              </w:numPr>
                              <w:rPr>
                                <w:rFonts w:hint="default"/>
                                <w:lang w:val="en-US" w:eastAsia="zh-CN"/>
                              </w:rPr>
                            </w:pPr>
                            <w:r>
                              <w:rPr>
                                <w:rFonts w:hint="eastAsia"/>
                                <w:lang w:val="en-US" w:eastAsia="zh-CN"/>
                              </w:rPr>
                              <w:t>Shape your writing</w:t>
                            </w:r>
                          </w:p>
                          <w:p>
                            <w:pPr>
                              <w:numPr>
                                <w:ilvl w:val="0"/>
                                <w:numId w:val="0"/>
                              </w:num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5.95pt;height:117.9pt;width:312.5pt;z-index:251660288;mso-width-relative:page;mso-height-relative:page;" fillcolor="#FFFFFF [3201]" filled="t" stroked="t" coordsize="21600,21600" o:gfxdata="UEsDBAoAAAAAAIdO4kAAAAAAAAAAAAAAAAAEAAAAZHJzL1BLAwQUAAAACACHTuJA1IGZBdUAAAAJ&#10;AQAADwAAAGRycy9kb3ducmV2LnhtbE2PS0/DMBCE70j8B2uRuLXOA0UkZFMJJCTEjZJLb268TSL8&#10;iGy3Kf+e5QS3Wc1o9pt2d7VGXCjE2TuEfJuBIDd4PbsRof983TyCiEk5rYx3hPBNEXbd7U2rGu1X&#10;90GXfRoFl7jYKIQppaWRMg4TWRW3fiHH3skHqxKfYZQ6qJXLrZFFllXSqtnxh0kt9DLR8LU/W4S3&#10;6jkdqNfvuixKv/ZyCCcTEe/v8uwJRKJr+gvDLz6jQ8dMR392OgqDUNccRNjkOQv2q/KBxRGhKMoa&#10;ZNfK/wu6H1BLAwQUAAAACACHTuJA0fuzgD4CAABqBAAADgAAAGRycy9lMm9Eb2MueG1srVTNbhMx&#10;EL4j8Q6W73Tz17SNsqlCqyCkilYKiLPj9SYrvB5jO9kND0DfgBMX7jxXn4PPzk8L5YTYg3fGM/vN&#10;zDczO75sa802yvmKTM67Jx3OlJFUVGaZ8w/vZ6/OOfNBmEJoMirnW+X55eTli3FjR6pHK9KFcgwg&#10;xo8am/NVCHaUZV6uVC38CVllYCzJ1SJAdcuscKIBeq2zXqczzBpyhXUklfe4vd4Z+SThl6WS4bYs&#10;vQpM5xy5hXS6dC7imU3GYrR0wq4quU9D/EMWtagMgh6hrkUQbO2qZ1B1JR15KsOJpDqjsqykSjWg&#10;mm7nj2rmK2FVqgXkeHukyf8/WPluc+dYVaB3nBlRo0UP3+4fvv98+PGVdSM9jfUjeM0t/EL7mtro&#10;ur/3uIxVt6Wr4xv1MNhB9PZIrmoDk7jsXwzPz05hkrB1Bxdn/X6iP3v83Dof3iiqWRRy7tC9RKrY&#10;3PiAkHA9uMRonnRVzCqtk+KWiyvt2Eag07P0xCzxyW9u2rAm58M+EnkGEbGPEAst5KfnCMDTBrCR&#10;lV31UQrtot1TsqBiC6Yc7UbNWzmrgHsjfLgTDrMFBrAv4RZHqQnJ0F7ibEXuy9/uoz9aDitnDWY1&#10;5/7zWjjFmX5rMAwX3cEgDndSBqdnPSjuqWXx1GLW9RWBJDQc2SUx+gd9EEtH9Ues1TRGhUkYidg5&#10;DwfxKuw2CGsp1XSanDDOVoQbM7cyQkdyDU3XgcoqtS7StONmzx4GOrVnv3xxY57qyevxFzH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SBmQXVAAAACQEAAA8AAAAAAAAAAQAgAAAAIgAAAGRycy9k&#10;b3ducmV2LnhtbFBLAQIUABQAAAAIAIdO4kDR+7OAPgIAAGoEAAAOAAAAAAAAAAEAIAAAACQBAABk&#10;cnMvZTJvRG9jLnhtbFBLBQYAAAAABgAGAFkBAADU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Strategies:</w:t>
                      </w:r>
                    </w:p>
                    <w:p>
                      <w:pPr>
                        <w:numPr>
                          <w:ilvl w:val="0"/>
                          <w:numId w:val="11"/>
                        </w:numPr>
                        <w:rPr>
                          <w:rFonts w:hint="default"/>
                          <w:lang w:val="en-US" w:eastAsia="zh-CN"/>
                        </w:rPr>
                      </w:pPr>
                      <w:r>
                        <w:rPr>
                          <w:rFonts w:hint="eastAsia"/>
                          <w:lang w:val="en-US" w:eastAsia="zh-CN"/>
                        </w:rPr>
                        <w:t>Determine the type of writing and identify the topic</w:t>
                      </w:r>
                    </w:p>
                    <w:p>
                      <w:pPr>
                        <w:numPr>
                          <w:ilvl w:val="0"/>
                          <w:numId w:val="11"/>
                        </w:numPr>
                        <w:rPr>
                          <w:rFonts w:hint="default"/>
                          <w:lang w:val="en-US" w:eastAsia="zh-CN"/>
                        </w:rPr>
                      </w:pPr>
                      <w:r>
                        <w:rPr>
                          <w:rFonts w:hint="eastAsia"/>
                          <w:lang w:val="en-US" w:eastAsia="zh-CN"/>
                        </w:rPr>
                        <w:t>Divide the passage and summarize the main idea of each part</w:t>
                      </w:r>
                    </w:p>
                    <w:p>
                      <w:pPr>
                        <w:numPr>
                          <w:ilvl w:val="0"/>
                          <w:numId w:val="11"/>
                        </w:numPr>
                        <w:rPr>
                          <w:rFonts w:hint="default"/>
                          <w:lang w:val="en-US" w:eastAsia="zh-CN"/>
                        </w:rPr>
                      </w:pPr>
                      <w:r>
                        <w:rPr>
                          <w:rFonts w:hint="eastAsia"/>
                          <w:lang w:val="en-US" w:eastAsia="zh-CN"/>
                        </w:rPr>
                        <w:t xml:space="preserve">Highlight the key information </w:t>
                      </w:r>
                    </w:p>
                    <w:p>
                      <w:pPr>
                        <w:numPr>
                          <w:ilvl w:val="0"/>
                          <w:numId w:val="11"/>
                        </w:numPr>
                        <w:rPr>
                          <w:rFonts w:hint="default"/>
                          <w:lang w:val="en-US" w:eastAsia="zh-CN"/>
                        </w:rPr>
                      </w:pPr>
                      <w:r>
                        <w:rPr>
                          <w:rFonts w:hint="eastAsia"/>
                          <w:lang w:val="en-US" w:eastAsia="zh-CN"/>
                        </w:rPr>
                        <w:t>make an outline</w:t>
                      </w:r>
                    </w:p>
                    <w:p>
                      <w:pPr>
                        <w:numPr>
                          <w:ilvl w:val="0"/>
                          <w:numId w:val="11"/>
                        </w:numPr>
                        <w:rPr>
                          <w:rFonts w:hint="default"/>
                          <w:lang w:val="en-US" w:eastAsia="zh-CN"/>
                        </w:rPr>
                      </w:pPr>
                      <w:r>
                        <w:rPr>
                          <w:rFonts w:hint="eastAsia"/>
                          <w:lang w:val="en-US" w:eastAsia="zh-CN"/>
                        </w:rPr>
                        <w:t>Transform the expression into your own words</w:t>
                      </w:r>
                    </w:p>
                    <w:p>
                      <w:pPr>
                        <w:numPr>
                          <w:ilvl w:val="0"/>
                          <w:numId w:val="11"/>
                        </w:numPr>
                        <w:rPr>
                          <w:rFonts w:hint="default"/>
                          <w:lang w:val="en-US" w:eastAsia="zh-CN"/>
                        </w:rPr>
                      </w:pPr>
                      <w:r>
                        <w:rPr>
                          <w:rFonts w:hint="eastAsia"/>
                          <w:lang w:val="en-US" w:eastAsia="zh-CN"/>
                        </w:rPr>
                        <w:t>Shape your writing</w:t>
                      </w:r>
                    </w:p>
                    <w:p>
                      <w:pPr>
                        <w:numPr>
                          <w:ilvl w:val="0"/>
                          <w:numId w:val="0"/>
                        </w:numPr>
                        <w:rPr>
                          <w:rFonts w:hint="default"/>
                          <w:lang w:val="en-US" w:eastAsia="zh-CN"/>
                        </w:rPr>
                      </w:pPr>
                    </w:p>
                  </w:txbxContent>
                </v:textbox>
              </v:shape>
            </w:pict>
          </mc:Fallback>
        </mc:AlternateConten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lang w:val="en-US" w:eastAsia="zh-CN"/>
        </w:rPr>
      </w:pPr>
      <w:r>
        <w:rPr>
          <w:rFonts w:hint="eastAsia"/>
          <w:lang w:val="en-US" w:eastAsia="zh-CN"/>
        </w:rPr>
        <w:t>（图8）</w:t>
      </w:r>
    </w:p>
    <w:p>
      <w:pPr>
        <w:numPr>
          <w:ilvl w:val="0"/>
          <w:numId w:val="0"/>
        </w:numPr>
        <w:rPr>
          <w:rFonts w:hint="eastAsia"/>
          <w:lang w:val="en-US" w:eastAsia="zh-CN"/>
        </w:rPr>
      </w:pPr>
    </w:p>
    <w:p>
      <w:pPr>
        <w:numPr>
          <w:ilvl w:val="0"/>
          <w:numId w:val="1"/>
        </w:numPr>
        <w:rPr>
          <w:rFonts w:hint="default"/>
          <w:lang w:val="en-US" w:eastAsia="zh-CN"/>
        </w:rPr>
      </w:pPr>
      <w:r>
        <w:rPr>
          <w:rFonts w:hint="eastAsia"/>
          <w:lang w:val="en-US" w:eastAsia="zh-CN"/>
        </w:rPr>
        <w:t>总结与思考</w:t>
      </w:r>
    </w:p>
    <w:p>
      <w:pPr>
        <w:numPr>
          <w:ilvl w:val="0"/>
          <w:numId w:val="0"/>
        </w:numPr>
        <w:rPr>
          <w:rFonts w:hint="eastAsia"/>
          <w:lang w:val="en-US" w:eastAsia="zh-CN"/>
        </w:rPr>
      </w:pPr>
      <w:r>
        <w:rPr>
          <w:rFonts w:hint="eastAsia"/>
          <w:lang w:val="en-US" w:eastAsia="zh-CN"/>
        </w:rPr>
        <w:t xml:space="preserve">  在本节课结束后学生觉得在阅读方面提高了文本分析能力，逻辑思辨能力，对概要写作感觉有章可循，初具成效。然而语言的输出需要长期的积累，这要求我们在平时的教学中应该坚持做到：</w:t>
      </w:r>
    </w:p>
    <w:p>
      <w:pPr>
        <w:numPr>
          <w:ilvl w:val="0"/>
          <w:numId w:val="12"/>
        </w:numPr>
        <w:rPr>
          <w:rFonts w:hint="eastAsia"/>
          <w:lang w:val="en-US" w:eastAsia="zh-CN"/>
        </w:rPr>
      </w:pPr>
      <w:r>
        <w:rPr>
          <w:rFonts w:hint="eastAsia"/>
          <w:lang w:val="en-US" w:eastAsia="zh-CN"/>
        </w:rPr>
        <w:t>注重阅读能力的培养</w:t>
      </w:r>
    </w:p>
    <w:p>
      <w:pPr>
        <w:numPr>
          <w:ilvl w:val="0"/>
          <w:numId w:val="0"/>
        </w:numPr>
        <w:rPr>
          <w:rFonts w:hint="default"/>
          <w:lang w:val="en-US" w:eastAsia="zh-CN"/>
        </w:rPr>
      </w:pPr>
      <w:r>
        <w:rPr>
          <w:rFonts w:hint="eastAsia"/>
          <w:lang w:val="en-US" w:eastAsia="zh-CN"/>
        </w:rPr>
        <w:t xml:space="preserve">  概要写作，以阅读作为输入，以概要作为输出，比以往的题型更加依赖阅读的基础作用。所以教师在平时的教学中可以鼓励学生进行课外阅读，扩大阅读量。在课堂教学中，积极而有目的地渗透文本分析，有利于提高学生的逻辑思辨能力，有助于更加全面而精准地提取文章要点，把握文章主题， 理清文章脉络，同时助力阅读与写作两个方面，提升思维品质。</w:t>
      </w:r>
    </w:p>
    <w:p>
      <w:pPr>
        <w:numPr>
          <w:ilvl w:val="0"/>
          <w:numId w:val="12"/>
        </w:numPr>
        <w:rPr>
          <w:rFonts w:hint="default"/>
          <w:lang w:val="en-US" w:eastAsia="zh-CN"/>
        </w:rPr>
      </w:pPr>
      <w:r>
        <w:rPr>
          <w:rFonts w:hint="eastAsia"/>
          <w:lang w:val="en-US" w:eastAsia="zh-CN"/>
        </w:rPr>
        <w:t>注重语言表达的积累</w:t>
      </w:r>
    </w:p>
    <w:p>
      <w:pPr>
        <w:numPr>
          <w:ilvl w:val="0"/>
          <w:numId w:val="0"/>
        </w:numPr>
        <w:rPr>
          <w:rFonts w:hint="default"/>
          <w:lang w:val="en-US" w:eastAsia="zh-CN"/>
        </w:rPr>
      </w:pPr>
      <w:r>
        <w:rPr>
          <w:rFonts w:hint="eastAsia"/>
          <w:lang w:val="en-US" w:eastAsia="zh-CN"/>
        </w:rPr>
        <w:t xml:space="preserve">  概要写作要求独立表达，这需要学生具有强大语言积累。在平时的学习中，教师要注重指导学生去关注同种意思的不同表达，并通过句型转换练习，进一步丰富自己的词汇表达方式。而教师在课堂教学中要尽量实现用英文来解释英文，加强学生用英语来思考的能力。</w:t>
      </w:r>
    </w:p>
    <w:p>
      <w:pPr>
        <w:numPr>
          <w:ilvl w:val="0"/>
          <w:numId w:val="12"/>
        </w:numPr>
        <w:rPr>
          <w:rFonts w:hint="default"/>
          <w:lang w:val="en-US" w:eastAsia="zh-CN"/>
        </w:rPr>
      </w:pPr>
      <w:r>
        <w:rPr>
          <w:rFonts w:hint="eastAsia"/>
          <w:lang w:val="en-US" w:eastAsia="zh-CN"/>
        </w:rPr>
        <w:t>注重语篇意识的渗透</w:t>
      </w:r>
    </w:p>
    <w:p>
      <w:pPr>
        <w:numPr>
          <w:ilvl w:val="0"/>
          <w:numId w:val="0"/>
        </w:numPr>
        <w:rPr>
          <w:rFonts w:hint="default"/>
          <w:lang w:val="en-US" w:eastAsia="zh-CN"/>
        </w:rPr>
      </w:pPr>
      <w:r>
        <w:rPr>
          <w:rFonts w:hint="eastAsia"/>
          <w:lang w:val="en-US" w:eastAsia="zh-CN"/>
        </w:rPr>
        <w:t xml:space="preserve">  优秀的概要写作对语篇的准确性、逻辑性、连贯性要求高。所以应该多引导学生揣摩优秀习作，关注要点之间的关联，树立整体的篇章意识。</w:t>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参考文献</w:t>
      </w:r>
    </w:p>
    <w:p>
      <w:pPr>
        <w:numPr>
          <w:ilvl w:val="0"/>
          <w:numId w:val="0"/>
        </w:numPr>
        <w:rPr>
          <w:rFonts w:hint="eastAsia" w:ascii="宋体" w:hAnsi="宋体" w:eastAsia="宋体" w:cs="宋体"/>
          <w:lang w:val="en-US" w:eastAsia="zh-CN"/>
        </w:rPr>
      </w:pPr>
      <w:r>
        <w:rPr>
          <w:rFonts w:hint="eastAsia"/>
          <w:lang w:val="en-US" w:eastAsia="zh-CN"/>
        </w:rPr>
        <w:t>教育部考试中心.2015.普通高等学校招生全国统一考试英语科考试说明</w:t>
      </w:r>
      <w:r>
        <w:rPr>
          <w:rFonts w:hint="eastAsia" w:ascii="宋体" w:hAnsi="宋体" w:eastAsia="宋体" w:cs="宋体"/>
          <w:lang w:val="en-US" w:eastAsia="zh-CN"/>
        </w:rPr>
        <w:t>[</w:t>
      </w:r>
      <w:r>
        <w:rPr>
          <w:rFonts w:hint="eastAsia"/>
          <w:lang w:val="en-US" w:eastAsia="zh-CN"/>
        </w:rPr>
        <w:t>M</w:t>
      </w:r>
      <w:r>
        <w:rPr>
          <w:rFonts w:hint="eastAsia" w:ascii="宋体" w:hAnsi="宋体" w:eastAsia="宋体" w:cs="宋体"/>
          <w:lang w:val="en-US" w:eastAsia="zh-CN"/>
        </w:rPr>
        <w:t>].北京：高等教育出版社</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黄国文.1988.语篇分析概要[</w:t>
      </w:r>
      <w:r>
        <w:rPr>
          <w:rFonts w:hint="eastAsia"/>
          <w:lang w:val="en-US" w:eastAsia="zh-CN"/>
        </w:rPr>
        <w:t>M</w:t>
      </w:r>
      <w:r>
        <w:rPr>
          <w:rFonts w:hint="eastAsia" w:ascii="宋体" w:hAnsi="宋体" w:eastAsia="宋体" w:cs="宋体"/>
          <w:lang w:val="en-US" w:eastAsia="zh-CN"/>
        </w:rPr>
        <w:t>].长沙：湖南教育出版社</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胡壮麟.2001.语篇分析在教学中的应用[J].外语教学，（1）:4-5</w:t>
      </w:r>
    </w:p>
    <w:p>
      <w:pPr>
        <w:numPr>
          <w:ilvl w:val="0"/>
          <w:numId w:val="0"/>
        </w:numPr>
        <w:rPr>
          <w:rFonts w:hint="default"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36A41"/>
    <w:multiLevelType w:val="singleLevel"/>
    <w:tmpl w:val="B4A36A41"/>
    <w:lvl w:ilvl="0" w:tentative="0">
      <w:start w:val="1"/>
      <w:numFmt w:val="lowerLetter"/>
      <w:suff w:val="space"/>
      <w:lvlText w:val="%1)"/>
      <w:lvlJc w:val="left"/>
    </w:lvl>
  </w:abstractNum>
  <w:abstractNum w:abstractNumId="1">
    <w:nsid w:val="D176B248"/>
    <w:multiLevelType w:val="singleLevel"/>
    <w:tmpl w:val="D176B248"/>
    <w:lvl w:ilvl="0" w:tentative="0">
      <w:start w:val="1"/>
      <w:numFmt w:val="decimal"/>
      <w:suff w:val="space"/>
      <w:lvlText w:val="%1."/>
      <w:lvlJc w:val="left"/>
    </w:lvl>
  </w:abstractNum>
  <w:abstractNum w:abstractNumId="2">
    <w:nsid w:val="E1C66279"/>
    <w:multiLevelType w:val="singleLevel"/>
    <w:tmpl w:val="E1C66279"/>
    <w:lvl w:ilvl="0" w:tentative="0">
      <w:start w:val="1"/>
      <w:numFmt w:val="decimalEnclosedCircleChinese"/>
      <w:suff w:val="space"/>
      <w:lvlText w:val="%1"/>
      <w:lvlJc w:val="left"/>
      <w:rPr>
        <w:rFonts w:hint="eastAsia"/>
      </w:rPr>
    </w:lvl>
  </w:abstractNum>
  <w:abstractNum w:abstractNumId="3">
    <w:nsid w:val="F929BFE6"/>
    <w:multiLevelType w:val="singleLevel"/>
    <w:tmpl w:val="F929BFE6"/>
    <w:lvl w:ilvl="0" w:tentative="0">
      <w:start w:val="1"/>
      <w:numFmt w:val="lowerLetter"/>
      <w:suff w:val="space"/>
      <w:lvlText w:val="%1)"/>
      <w:lvlJc w:val="left"/>
    </w:lvl>
  </w:abstractNum>
  <w:abstractNum w:abstractNumId="4">
    <w:nsid w:val="0FB99BAB"/>
    <w:multiLevelType w:val="singleLevel"/>
    <w:tmpl w:val="0FB99BAB"/>
    <w:lvl w:ilvl="0" w:tentative="0">
      <w:start w:val="1"/>
      <w:numFmt w:val="lowerLetter"/>
      <w:suff w:val="space"/>
      <w:lvlText w:val="%1)"/>
      <w:lvlJc w:val="left"/>
    </w:lvl>
  </w:abstractNum>
  <w:abstractNum w:abstractNumId="5">
    <w:nsid w:val="11BE4087"/>
    <w:multiLevelType w:val="singleLevel"/>
    <w:tmpl w:val="11BE4087"/>
    <w:lvl w:ilvl="0" w:tentative="0">
      <w:start w:val="1"/>
      <w:numFmt w:val="chineseCounting"/>
      <w:suff w:val="nothing"/>
      <w:lvlText w:val="%1、"/>
      <w:lvlJc w:val="left"/>
      <w:rPr>
        <w:rFonts w:hint="eastAsia"/>
      </w:rPr>
    </w:lvl>
  </w:abstractNum>
  <w:abstractNum w:abstractNumId="6">
    <w:nsid w:val="2B689DCA"/>
    <w:multiLevelType w:val="singleLevel"/>
    <w:tmpl w:val="2B689DCA"/>
    <w:lvl w:ilvl="0" w:tentative="0">
      <w:start w:val="1"/>
      <w:numFmt w:val="decimal"/>
      <w:suff w:val="space"/>
      <w:lvlText w:val="%1."/>
      <w:lvlJc w:val="left"/>
    </w:lvl>
  </w:abstractNum>
  <w:abstractNum w:abstractNumId="7">
    <w:nsid w:val="3399478D"/>
    <w:multiLevelType w:val="singleLevel"/>
    <w:tmpl w:val="3399478D"/>
    <w:lvl w:ilvl="0" w:tentative="0">
      <w:start w:val="1"/>
      <w:numFmt w:val="decimal"/>
      <w:suff w:val="space"/>
      <w:lvlText w:val="%1)"/>
      <w:lvlJc w:val="left"/>
    </w:lvl>
  </w:abstractNum>
  <w:abstractNum w:abstractNumId="8">
    <w:nsid w:val="3A1CDD2A"/>
    <w:multiLevelType w:val="singleLevel"/>
    <w:tmpl w:val="3A1CDD2A"/>
    <w:lvl w:ilvl="0" w:tentative="0">
      <w:start w:val="1"/>
      <w:numFmt w:val="decimalEnclosedCircleChinese"/>
      <w:suff w:val="space"/>
      <w:lvlText w:val="%1"/>
      <w:lvlJc w:val="left"/>
      <w:rPr>
        <w:rFonts w:hint="eastAsia"/>
      </w:rPr>
    </w:lvl>
  </w:abstractNum>
  <w:abstractNum w:abstractNumId="9">
    <w:nsid w:val="478CB1C0"/>
    <w:multiLevelType w:val="singleLevel"/>
    <w:tmpl w:val="478CB1C0"/>
    <w:lvl w:ilvl="0" w:tentative="0">
      <w:start w:val="1"/>
      <w:numFmt w:val="decimal"/>
      <w:suff w:val="nothing"/>
      <w:lvlText w:val="（%1）"/>
      <w:lvlJc w:val="left"/>
    </w:lvl>
  </w:abstractNum>
  <w:abstractNum w:abstractNumId="10">
    <w:nsid w:val="68C65788"/>
    <w:multiLevelType w:val="singleLevel"/>
    <w:tmpl w:val="68C65788"/>
    <w:lvl w:ilvl="0" w:tentative="0">
      <w:start w:val="1"/>
      <w:numFmt w:val="decimal"/>
      <w:suff w:val="space"/>
      <w:lvlText w:val="%1."/>
      <w:lvlJc w:val="left"/>
    </w:lvl>
  </w:abstractNum>
  <w:abstractNum w:abstractNumId="11">
    <w:nsid w:val="795D85EB"/>
    <w:multiLevelType w:val="singleLevel"/>
    <w:tmpl w:val="795D85EB"/>
    <w:lvl w:ilvl="0" w:tentative="0">
      <w:start w:val="1"/>
      <w:numFmt w:val="decimal"/>
      <w:suff w:val="space"/>
      <w:lvlText w:val="%1."/>
      <w:lvlJc w:val="left"/>
      <w:pPr>
        <w:ind w:left="315" w:leftChars="0" w:firstLine="0" w:firstLineChars="0"/>
      </w:pPr>
    </w:lvl>
  </w:abstractNum>
  <w:num w:numId="1">
    <w:abstractNumId w:val="5"/>
  </w:num>
  <w:num w:numId="2">
    <w:abstractNumId w:val="11"/>
  </w:num>
  <w:num w:numId="3">
    <w:abstractNumId w:val="0"/>
  </w:num>
  <w:num w:numId="4">
    <w:abstractNumId w:val="3"/>
  </w:num>
  <w:num w:numId="5">
    <w:abstractNumId w:val="4"/>
  </w:num>
  <w:num w:numId="6">
    <w:abstractNumId w:val="10"/>
  </w:num>
  <w:num w:numId="7">
    <w:abstractNumId w:val="7"/>
  </w:num>
  <w:num w:numId="8">
    <w:abstractNumId w:val="2"/>
  </w:num>
  <w:num w:numId="9">
    <w:abstractNumId w:val="8"/>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07E71"/>
    <w:rsid w:val="029105D8"/>
    <w:rsid w:val="02A41A96"/>
    <w:rsid w:val="03FF0439"/>
    <w:rsid w:val="040E4F38"/>
    <w:rsid w:val="04164A20"/>
    <w:rsid w:val="053A3F66"/>
    <w:rsid w:val="078D112E"/>
    <w:rsid w:val="0893165C"/>
    <w:rsid w:val="08F50F5E"/>
    <w:rsid w:val="09053314"/>
    <w:rsid w:val="0C547DA4"/>
    <w:rsid w:val="0C9C7415"/>
    <w:rsid w:val="0CEF2185"/>
    <w:rsid w:val="0F2B5F5D"/>
    <w:rsid w:val="0F41673F"/>
    <w:rsid w:val="11FE52E2"/>
    <w:rsid w:val="12BB7D7B"/>
    <w:rsid w:val="149C76B5"/>
    <w:rsid w:val="196A39F5"/>
    <w:rsid w:val="20090AAF"/>
    <w:rsid w:val="23683EDC"/>
    <w:rsid w:val="286B3B20"/>
    <w:rsid w:val="28C13D16"/>
    <w:rsid w:val="2915021A"/>
    <w:rsid w:val="30084443"/>
    <w:rsid w:val="31B07D04"/>
    <w:rsid w:val="324F42EB"/>
    <w:rsid w:val="33141AE9"/>
    <w:rsid w:val="35E35D25"/>
    <w:rsid w:val="39B3767E"/>
    <w:rsid w:val="3D150AEE"/>
    <w:rsid w:val="407C5C15"/>
    <w:rsid w:val="4083086E"/>
    <w:rsid w:val="40881289"/>
    <w:rsid w:val="412A00E8"/>
    <w:rsid w:val="42D27B53"/>
    <w:rsid w:val="43552B30"/>
    <w:rsid w:val="439F5FB8"/>
    <w:rsid w:val="45F7788E"/>
    <w:rsid w:val="474D4168"/>
    <w:rsid w:val="477E2200"/>
    <w:rsid w:val="47AC4843"/>
    <w:rsid w:val="49077505"/>
    <w:rsid w:val="4991734F"/>
    <w:rsid w:val="4C6C7A5C"/>
    <w:rsid w:val="4D1651AA"/>
    <w:rsid w:val="4EA5238B"/>
    <w:rsid w:val="521904F5"/>
    <w:rsid w:val="56D05CC1"/>
    <w:rsid w:val="5A564D1B"/>
    <w:rsid w:val="5AD1394C"/>
    <w:rsid w:val="623E79B8"/>
    <w:rsid w:val="62DD727F"/>
    <w:rsid w:val="64B357EE"/>
    <w:rsid w:val="650F2A0C"/>
    <w:rsid w:val="664D4FE7"/>
    <w:rsid w:val="67586B05"/>
    <w:rsid w:val="69B40972"/>
    <w:rsid w:val="6D6F1E8B"/>
    <w:rsid w:val="6DC47B74"/>
    <w:rsid w:val="752703A3"/>
    <w:rsid w:val="77D44188"/>
    <w:rsid w:val="7A7E1D00"/>
    <w:rsid w:val="7FC3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gICAiRmlsZUlkIiA6ICI0MTkyNTgxNzE0MyIsCiAgICJHcm91cElkIiA6ICIyNjQzNTg1NzciLAogICAiSW1hZ2UiIDogImlWQk9SdzBLR2dvQUFBQU5TVWhFVWdBQUJEd0FBQUllQ0FZQUFBQlgzaC9rQUFBQUNYQklXWE1BQUFzVEFBQUxFd0VBbXB3WUFBQWdBRWxFUVZSNG5PemRlWGlVMWQzLzhjOXNtWm5NWkE4UWxzU2dNU0NyVUdTenVJRGdoaXhxcTZKb2kxV3FiUVd0QzQrMmZXcTlIc1RTMWgrdFNsVUVSYTJpVmtXUnlrN0JCVkJRRkFUWkJNTk85bVV5bWZYM1IyUmd5RUpDbGtrbTc5ZDFjVFZ6N25QZjk1azBKak9mT2VkN0RNRmdNQ2dBQUFBQUFJQld4bUF3R0dvNlptek9nUUFBQUFBQUFEUUhBZzhBQUFBQUFCQjFDRHdBQUFBQUFFRFVJZkFBQUFBQUFBQlJoOEFEQUFBQUFBQkVIUUlQQUFBQUFBQVFkUWc4QUFBQUFBQkExQ0h3QUFBQUFBQUFVWWZBQXdBQUFBQUFSQjBDRHdBQUFBQUFFSFVJUEFBQUFBQUFRTlFoOEFBQUFBQUFBRkdId0FNQUFBQUFBRVFkQWc4QUFBQUFBQkIxQ0R3QUFBQUFBRURVSWZBQUFBQUFBQUJSaDhBREFBQUFBQUJFSFFJUEFBQUFBQUFRZFFnOEFBQUFBQUJBMUNId0FBQUFBQUFBVVlmQUF3QUFBQUFBUkIwQ0R3QUFBQUFBRUhVSVBBQUFBQUFBUU5RaDhBQUFBQUFBQUZHSHdBTUFBQUFBQUVRZEFnOEFBQUFBQUJCMUNEd0FBQUFBQUVEVUlmQUFBQUFBQUFCUmg4QURBQUFBQUFCRUhRSVBBQUFBQUFBUWRRZzhBQUFBQUFCQTFDSHdBQUFBQUFBQVVZZkFBd0FBQUFBQVJCMENEd0FBQUFBQUVIVUlQQUFBQUFBQVFOUWg4QUFBQUFBQUFGR0h3QU1BQUFBQUFFUWRBZzhBQUFBQUFCQjFDRHdBQUFBQUFFRFVJZkFBQUFBQUFBQlJoOEFEQUFBQUFBQkVIUUlQQUFBQUFBQVFkUWc4QUFBQUFBQkExQ0h3QUFBQUFBQUFVWWZBQXdBQUFBQUFSQjBDRHdBQUFBQUFFSFVJUEFBQUFBQUFRTlFoOEFBQUFBQUFBRkdId0FNQUFBQUFBRVFkQWc4QUFBQUFBQkIxQ0R3QUFBQUFBRURVSWZBQUFBQUFBQUJSaDhBREFBQUFBQUJFSFFJUEFBQUFBQUFRZFFnOEFBQUFBQUJBMUNId0FBQUFBQUFBVVlmQUF3QUFBR2dqamgwN3BybHo1NnE4dkR6U1F3R0FKbWVPOUFBQUFBQUFTS3RXclRxajh5Njk5Tkk2OS8zb280LzAybXV2cWJpNFdGT25UcTNUT2ZQbno5ZkxMNzljN2JFUFAveFFreVpOT3UwMU1qSXk5TmhqajlWNW5BRFFHQWc4QUFBQWdCWmcrdlRwWjNSZWZRS1BzV1BIYXNtU0pmcmdndzgwZlBodzllblRwMDduWldabTZwRkhIZ2s5UG5yMGFPanhUMzd5azFEN2dRTUg5TlpiYjJueTVNbXkyV3loOXZqNCtEcVBFUUFhQzRFSEFBQUEwRUpNbkRoUnQ5NTZhNTM2Vmpmend1LzNxN1MwOUxUM1dMbHlwUndPaDRxS2lxcnQ0M1E2WlRLWlFvOHRGb3N5TXpORGoyTmlZa0pmang0OU92VDFtalZyWkxQWmRQMzExOWZwT1FCQVV5THdBQUFBQUtMRWpoMDdkTTg5OTlTcDc1bzFhMm84OXZUVFR5czdPenYwZU9mT25SbzVjbVMxZllQQm9Nckt5aVJKMzMvL3ZkTFMwcXFFTGs2bnMwNWpBb0RHUk9BQkFBQUF0QkF2di94eWpmVXlhck52M3o1bFpHU29ZOGVPbWpKbFNxMTlaODJhcGFTa3BGcG5rblRvMENIc2NXWm1waDU5OU5IUTQ2TkhqK3FCQng2UUpPM2Z2NzlLSFkveDQ4ZUhQVjYyYkZtZG5nY0FOQ1lDRHdBQUFLQ0ZHRFpzbUlZTkcxYW52bXZYcnRYYXRXc2xTWTgrK3FpeXM3TTFiZHEwc0NVbTFaazFhNWFjVHVkcCs1M01ZckdvVTZkT3RmWlpzR0JCbGJhREJ3L3EzbnZ2cmZOOUFLQXhFWGdBQUFBQUxjUlpaNTFWNXlLa2RydGRDUWtKY3JsYzJyOS92NFlQSDk1azQ2cHRTY3R4eWNuSmtxU1JJMGRxN3R5NVNrOVBEeTExQVlCSUlQQUFBQUFBV29EWTJGaHQzTGhSNDhlUHI5T3VKb01IRDFiZnZuMzEybXV2S1JnTWFzQ0FBVTB5cmo1OSt1aVh2L3lsQmc0Y0dHb3JMeS9YeHg5L0xLUFIyQ1QzQklER1FPQUJBQUFBdEFCanhvelI2NisvcnV1dXU2N2U1dzRmUGx6ZHUzY1BQVDU0OEdDdC9YMCtYNDE5REFhRE9uYnNLRW5LeWNsUlNrcUtVbEpTd3ZyWTdYWmRkdGxsMnI5L2YxaDdNQmdNWFFNQUlvM0FBd0FBQUdnQmJyLzlkZzBiTmt3SERoeFFJQkNvdGUvSEgzK3N0TFEwWldkbnEwdVhMc3JLeWdvN2Z0dHR0OVY2L3FGRGgycnNZN0ZZdEhqeFlrbXFVb3kwT3M4Ly8zem9hNWZMSlVteVdxMm5QUThBbWhxQkJ3QUFBTkJDWkdkbmgyMEhXNU1aTTJabzlPalJ1dVNTUzZvOS92REREOWQ0N3ZUcDA1V1NrcUxKa3lkWGU5eGtNb1crWHJac21Tb3FLbFJjWEt4Mjdkb3BKeWRIa3laTkN0dDFKU2NuSi9UMXdZTUhaVEFZbEppWWVOcm5BQUJOamNBREFBQUFpSkI5Ky9icDIyKy9QYU56YzNKeXRIVHAwckMyVWFOR1NWS3RoVStuVDUrdTJOallPaGRIWGJ0MnJmN3lsNy9vd3c4L1BHM2ZUWnMyS1NFaDRiUXpWQUNnT1JCNEFBQUFBQkd5Y2VOR3paNDkrNHpPM2J4NXN6WnYzaHpXZGp6d2FFd0ZCUVdoSFZpT083NWp5N25ubnF1bm5ucEtDeFlzVUhsNXVSWXVYQ2lYeTZYSmt5ZnJvWWNlVXJkdTNhcmRyaFlBbWdPQkJ3QUFBQkFoMTE1N3JhNjk5dHJRNHgwN2Rtak9uRG02NTU1NzFLVkxseHJQR3pseXBFYVBIcTBwVTZZMCtSajM3dDJyb3FLaXNLVXJjK2ZPbFNURnhNVElhRFRLYXJYcWozLzhvL3grditiTm02ZVhYMzVaVTZkTzFjMDMzNnhiYnJtbHljY0lBTlZoSHlrQUFBQ2doVWhPVHBiTDVkTGRkOSt0bFN0WFJubzRraXBua2dRQ0FmM2hEMzlRYm02dUpDazlQVjNwNmVtS2o0L1hva1dMOUl0Zi9FSTdkdXpRbzQ4K3F2YnQyK3Uzdi8ydEhuendRYjN4eGh1Ni8vNzdsWitmSCtGbkFhQXRJdkFBQUFBQVdvalUxRlQ5N1c5LzA4Q0JBelZ6NWt4OTk5MTNWZnBVVkZUVWVINTVlZmxwLzBtVjI4ZldwZC9HalJ0MTVNZ1IzWFBQUGZMNy9mcjk3MzhmZHI5MTY5YnA3My8vdXpJeU1qUjc5dXl3clhGSGpCaWh2Ly85N3lvcEtWRnhjWEZqZkhzQW9GNE13ZU9iWlFNQUFBQm9FWUxCb1BidTNhdXVYYnNxTHk5UGMrZk9WV3hzckV3bWs3WnYzNjZ0VzdmcWxsdHVxYksxN1BIYUdvM2hqVGZlMElNUFBxaWpSNC9xalRmZVVIRnhzUjU3N0RGdDI3Wk5aNTk5dHZyMzc2LzI3ZHVycUtoSVhidDJsZGxjdVZvK0VBakk3L2ZMNS9QSjYvV3F2THhjSG85SG8wZVBsdFBwYkxUeEFZQWtHUXdHUTAzSHFPRUJBQUFBdERBR2cwRmR1M2FWSkNVa0pHajU4dVdoblU5TUpwUE9QLzk4alIwN3RzcDVqVm5UdytsMHltS3g2S3FycnBMVmFsVzdkdTAwYTlZc2ZmTEpKMXE1Y3FVKy92aGo1ZWZuMXpyajVMaDI3ZHJwaGh0dWFMU3hBVUJkTU1NREFBQUFhQVdDd2FBQ2dZQ01ScU5xK1VDelVXM2R1alZVcTZNbVhxOVhicmRiWHE5WGZyOWZ4OTllR0kxR0dZMUdtYzFtV2ExV1dhM1daaGt6Z0xhbHRoa2VCQjRBQUFBQUFLQlZxaTN3b0dncEFBQUFBQUNJT2dRZUFBQUFBQUFnNmhCNEFBQUFBQUNBcUVQZ0FRQUFBQUFBb2c3YjBnSUFBRVJZd0J0VTdyWnlsZVI0NUNuMUsrQnIzVFhsaldhRFlwd214YVhIS1BVOHU0eVc1dGxSNUhRQy9xQzhKUUg1S2dLUkhncnF3ZEhCRXVraEFHaWwyS1VGQUFBZ2dzb09lM1ZnZlltY2FURktPc2NtYTZKSlJuUExDQWpPVk1BWFZFV2hYd1c3M1NvOTdGSG5RWEZ5cEVYdVRhdW54SzlqWDd0VW5PTnA5V0ZTVzlUejV0UklEd0ZBQzFiYkxpM004QUFBQUlpUXNzTmVIZmkwUkoySHhrWFZwOWhHczBIMlZMUHNxVTZWSGZIcXdDY2w2andrTXFGSDRXNjNEbTRvVlpCSkhRRFE1aEI0QUFBQVJFREFHOVNCOVNYcWZHR2NITzJqSit3NGxhT0RSWjJIeHVuQXVoSmxYWlhVck10YkNuZTdkV0JkYVZpYkpkWW9pOU9rMWoySEJnQlFGd1FlQUFBQUVaQzdyVnpPdEppb0RqdU9jM1N3eUprV285eHQ1V3JmSjdaWjd1a3A4ZXZnaGhOaFI4SlpWcVg5eUNHem5acjlBTkJXOEJzZkFBQWdBa3B5UEVvNnh4YnBZVFNicEhOc0t0bnZhYmI3SGZ2YUZWckdrbkNXVlYxK0hFZllBUUJ0REwvMUFRQUFJc0JUNnBjMTBSVHBZVFFiYTZKSm5oSi9zOXdyNEErcU9PZEV1SkwySTBlejNCY0EwTElRZUFBQUFFUkF3QmRzOWJ1eDFJZlJiR2kySFZLOEpZSFF2U3l4Um1aMkFFQWJ4VzkvQUFBQVJCVmZ4WWt0V1N6T3RqT0xCZ0FRanNBREFBQUFVYXZ0ektFQkFKeUt3QU1BQUFBQUFFUWRBZzhBQUFBQUFCQjFDRHdBQUFBQUFFRFVJZkFBQUFBQUFBQlJoOEFEQUFBQUFBQkVIUUlQQUFBQUFBQVFkUWc4QUFBQUFBQkExQ0h3QUFBQUFBQUFVWWZBQXdBQUFBQUFSQjBDRHdBQUFBQUFFSFVJUEFBQUFBQUFRTlFoOEFBQUFBQUFBRkdId0FNQUFBQUFBRVFkQWc4QUFBQUFBQkIxQ0R3QUFBQUFBRURVSWZBQUFBQm9Zelp0MnFTdnZ2b3Ewc01BQUtCSm1TTTlBQUFBQUp5WllEQ285OTkvWCszYnQ5Zmd3WVByZk41RER6MGtoOE9oZDk5OXR3bEhCd0JBWkJGNEFBQUF0RktmZi82NS92R1BmOGhrTXVuQkJ4L1U4T0hESXowa0FBQmFEQUlQQUFDQVZ1cUNDeTdRVFRmZHBOZGVlMDB6WnN4UVJVV0Zycnp5U2tuU0hYZmNJYi9mWCtPNUxwZExreVpOcXZINDNMbHpHMzI4YUY3YnRtM1RoZzBiTkg3OGVNWEh4MWZiWitYS2xkcTRjYU1lZU9DQkJ0MHJQejlmeWNuSkRib0dBRFEyYW5nQUFBQzBZai8vK2M5MXlTV1hLQmdNNnNrbm45Ui8vdk1mU2RMMzMzK3ZuSnljYXY5SmxjdGhhanArdkErYTE5NjllelZ5NUVodDJyU3B5ckZBSUNDWHk2V0NnZ0lkUG54WU8zZnUxSVlORzdSMDZWSzk4Y1liK3ZlLy8xM2xuTmRmZjExdnYvMTJyZmZjdm4yN2xpNWRXcWZ4alJ3NVVpdFdyS2pTdm5QblR0MTQ0NDFhdFdwVm5hNERBTTJGR1I0QUFBQ3RtTUZnMFAzMzM2L3Z2LzllMzMzM25Zekd5cyt6bGl4WlV1TTVJMGVPcElaSEszTGxsVmZLNS9PRnRSa01Cc1hGeFNrMU5UWDB6KzEyeTJhelNhb012RDc5OUZQZGV1dXROYzd1YUN3ZmZ2aWhIQTZIQmcwYTFLVDNBWUQ2SXZBQUFBQm81YXhXcXg1OTlGSHQzTGxUdzRZTmkvUncwTWg4UHA4dXYveHlqUnMzVGs2blUwNm5VdzZIUXdhRG9jWnpYbm5sRlNVbUp1cTY2NjRMdFMxYXRLaEt2KysrKzY3R1l6MTc5bFRYcmwxckhWdEpTWW1XTGwycXJsMjdhdG15WlRYMlMwMU4xWVVYWGxqcnRRQ2dzUkY0QUFBQVJJRzB0RFNscGFWRmVoZzRBOGVYZ3VUbTVrcVNObS9lcktLaUlwbk41bENBMWI1OWUyVmxaZFhwZXJ0MjdkTHExYXQxenozM3lHNjNhLy8rL1VwT1R0YXNXYk5xUEtlNlkzZmRkWmNTRWhKVVZsWVdhc3ZMeXdzdGVVcFBUOWZiYjc4dHQ5dXRiZHUyYWR1MmJUVmV2MSsvZmdRZUFKb2RnUWNBQUVDVStjMXZmcVB0MjdmWDJxZXNyRXdqUjQ2czhiamRidGQ3NzczWGFHTXFMNmdzb0hyb3M5Skd1MlpOUENXQjBOZStpa0F0UFZ1RzZkT25oejMrMTcvK0pVbXkyV3huTkdQbm1XZWVVV1ptcHE2NjZpcjVmRDc5NFE5L2tOL3YxNGNmZmlpVHlWU2w3enZ2dkZQajdJd1pNMmFFMWUxNC92bm45Znp6ejB1cXJCSHkxbHR2NlNjLytZbnV2UFBPR3Nkenh4MTN5R0t4MVB0NUFFQkRFWGdBQUFDMFFuZmZmYmZjYm5kWTIvR2RWZExTMHNJK2xhK1Bzckl5NWVmbkt5NHVyc0ZqUEZuaHJuSkpVdjRPOTJsNk5pNVBjYzA3MWJRVXg4T0dGU3RXYU1hTUdYcmlpU2ZVdjMvL003cldCeDk4b0MxYnR1aXZmLzJyREFhRC92M3ZmeXNuSjBlLy9lMXZxNFFkZFRGdDJqUk5telpOT1RrNW1qUnBrcVpObTZZUkkwWklrdjcwcHo4cEppWkdFeVpNa0NSdDJMQkI1NTkvdm1KaVlzS3U0ZlA1Q0R3QVJBU0JCd0FBd0ttQ2t0OGJsTjhUa0w4aUtIOUZRTDd5Z0NxSy9hb29xdnpuS1kzc0crbWNuSndxZ2NkeGp6enlpS1RLblQxbXpwd3B0OXV0YTY2NVJ2MzY5UXZWZmFpb3FOQS8vL2xQSlNZbTZyYmJiZ3VkdTJqUklzMmFOVXRPcDdQcG53VENmUExKSjVLa1BYdjJLRE16TTJ5YjEwT0hEbFc3ZTh1cFZxOWVyV0F3cUFjZWVDQzBMWEhmdm4xMStlV1hLeGdNVnZtWk9kNm52THk4eXJYc2Rudm82ODgvL3p6czJNR0RCL1g1NTUvcjE3Lyt0WnhPcDNidTNLbEhIbmxFdDk5K3UyNjg4Y2F3dmw2dnQwb0lBZ0ROZ2NBREFBQzBDVDUzUUY1WFFONnl5dkRDWHhHUTN4T1V0OHl2OGp5ZnZLNld2L1RoWk8rLy8zN282NS8rOUtjcUtDaW8wc2RnTUtoLy8vNmFOMitlUHZyb0k2V25wMnZjdUhFYU5XcVVBb0dBRmkxYXBFNmRPb1VGSHZuNStaTFU2RE04WWh6R0g4YlVxSmV0VmpCNDR1dmFDbnUySktXbHBWcTNicDBraGY3LytzdGYvaUt6dWZMbCt2TGx5N1Y4K2ZMVFh1ZVpaNTZSeStWU1FrS0NIbi84Y1IwNGNFRDMzWGVmREFhRGpoMDdGcHFOY2FveFk4WlVhVHQ1bWN2eE9pUHo1czNUenAwN05YbnlaTDM0NG91aFVPYTExMTVUUWtKQ3RkZnhlcjNNOEFBUUVRUWVBQUNnMVF2NGcvS1ZWUVlhbmpLL3ZHWEh3NDNLcnowbExYOVpRMk03ZVBDZ1hDNlhSbzRjcVlzdXVraHZ2UEdHWG52dE5UMzExRlBLeU1oUWRuWjJ0ZWRsWldWcHpKZ3g2dGl4WTZPT0o2VkhyQTUvNFZLUENhbU5ldDNxNUcwdjErR05sVXQ2RFBWZnhSRVJTNWN1RFlVenQ5MTJtK2JObTZmbm4zOWVkOTExbHlScDdOaXhHanQyYk5nNWt5Wk4wcGd4WXpSdTNMaFFXNWN1WFdRd0dMUjA2Vkx0MmJOSGQ5OTl0enAxNmlSSmlvK1AxN1JwMCtvOXRyMTc5NFoyYytuYnQ2OCsrT0FESFRod0lEU1RhTStlUGZyb280LzBxMS85U3R1MmJaUGI3UTRyVU9yeGVBZzhBRVFFZ1FjQUFHajVncExYOWNOeWttSy92S1VCZVZ6K3lwQ2pMQkN4d3BTV1dLTXNEcFBNTm9OTVZxUE1OcU5NVnNNUC8ydVV5V0tRd1N3WlRRWVpqQVlaVEpMQlpKRFJLSDN6ZWw2VGp1M0pKNS9VNXMyYk5XellNUDM4NXovWHhJa1ROWHo0Y0czY3VGSG5uMysrQ2dzTEs1L0RLVzlFaHc0ZHFxRkRoemJwMkJETzYvWHF6VGZmMUlVWFhxaVZLMWNxS3l0THQ5eHlpMTU2NlNVTkdUSkVrcFNjbkt6MDlQUXE1eVlrSkZScHo4L1AxK3paczlXM2I5K3dNTVJxdFlicWI5VEg2NisvcmlGRGhtalZxbFhxMzcrL3JycnFLajM4OE1ONjk5MTNkZU9OTitxNTU1NVRabWFtUm84ZXJaZGVla21MRnk5VzM3NTlROHVpZkQ0ZlMxb0FSQVNCQndBQWFER0NBY2xUNGxkRmtTOFVibFFVK2VVcDlpdmdENTcrQWcxZ3RCaGtTekRKbW1CV1RJSkpsdGpLQUtQeW4wR21HS1BVT2xaSFNLcWNKZkRNTTg5b3pabzErdVNUVHpSdTNEaE5uRGd4dE9UQTVYSkpFbTlFVzRCMzNubEhoWVdGR2pWcWxGYXVYQ2xKdXVHR0crUjJ1NVdSa1NHcE1xeW9pMEFnb01jZmYxeVNkTys5OTJyZnZuM0t5Y2xSZm42K3hvNGRHMXFhY2pxWm1abnEycldyZHUvZXJaVXJWK3FKSjU0SW5kdXpaMDg5ODh3ejZ0U3Brejc1NUJOdDJyUkpmL3ZiMzJReW1YVGpqVGRxOGVMRmV1bWxsL1NyWC8xS0VqVThBRVFPZ1FjQUFHaDJBVy93UkFIUVlsOG8xUENVK01QcUx6UW1hN3hKTVhHbi9xdWNvZEZLeWp6VVM2OWV2ZlQwMDA5cnlaSWxldTY1NS9UV1cyOHBNek5UbDE5K3VTUXBMNjl5aGtsaVltSWtoOW5tNWVYbGFmNzgrUm8rZkxoU1VsSkM3V2F6V2JmZmZyc09IandvcWU3L1B5MWZ2bHhmZnZtbHpHYXpmdjd6bnl2NHczOVFQWHYyMU5peFk2dHNnVnVUQ1JNbXFHdlhybnI5OWRlVmxaV2xmdjM2aFIzdjNMbXpDZ29LOUk5Ly9FTlhYWFdWZXZYcUpha3lRQnMzYnB4ZWVlVVZqUjA3VmgwN2RwVGY3MmRKQzRDSUlQQUFBQUJOeWxjZVVIbStUKzU4bjhyemZISVhORjJCVUl2REtGdWl1YzJFR3Fkak1CaDB4UlZYYVBEZ3dYci8vZmMxYXRTbzBMSGpOUmthdTFZSDZzZmhjTWhtcytuV1cyK3RkcWVVL2Z2M1M2cmNhcmd1MHRQVDFhOWZQMlZrWkNnakkwUHA2ZWxLVDA5WGF1cUoyaWsvK2NsUDlMT2YvYXpHYTF4OTlkV2hyL3YxNjZmUm8wZFgyMi9tekpuS3pjM1Z5cFVydFh6NWNuazhubERBSWtsejVzelJndzgrS0tudU0xUUFvREVSZUFBQWdFYmpjd2RDd1ViNUQvL3JLMithY0NNbTNpUjdrbG0yWkxQc3lXYlprc3d5V2R0Z3FsR055eSsvWElGQTFlLzcvUG56cTdTOTk5NTdldSs5OTZxOXpzbTdkS0JwMkd3Mi9mblBmMWFIRGgyMGQrL2VLc2UzYmRzbWc4R2dybDI3MXVsNjU1MTNudjc4NXovWDJzZG9OTlo1aWNrVlYxd2hvOUZZNDdINCtIaGxaR1FvS1NsSnljbkpTa2hJVUh4OHZKWXRXNmIvL3ZlL0tpb3Fra1RnQVNBeUNEd0FBTUFaT1RYY2NPYzN6Y3dOZzBHeUpwaGxTemFkQ0RjU3pUSmFDRGRxa3BHUkliKy81cDFwL0g1L2FLbkU4VjA5RURsbm4zMTJqY2MyYk5pZ2M4ODlWN0d4c2ZXK3JzL24wNDRkTy9UTk45OW82OWF0K3MxdmZsUHZhOVFVZGtqU1JSZGRwSXN1dXFqYVk5ZGZmNzBtVEpnUVdqcEY0QUVnRWdnOEFBREFhUVVEVW5tZVY2NWpQcmx5dlhMbk5kMnlsSmg0a3h6dExMS25Wczdhc0NXYVpERHhocncrSG52c3NWcVhRTHp5eWl0NjZhV1hsSm1acWVlZmY3NFpSNGI2MkwxN3QzYnMyS0hiYjcrOXp1ZXNYTGxTWDMvOXRYYnMyS0U5ZS9iSTUvUEpiRFlyS3l0TE5wdXRDVWNienVGd1NKSnljM01sVlc2SkN3RE5qY0FEQUFCVUVmQUZWWjdyVTlsUnIxeEh2U3JQOVRYWkxpbTJKTE1jN1MyS2JXOVdiRHVMelBhYVAxSEc2UzFhdEVndnZQQ0Mzbm5ubldxUHYvZmVlNkdsTFh2Mzd0V1VLVk0wZWZKazllalJvem1IaVRxWU8zZXVZbUppUW9WbTYyTEZpaFhhc21XTGV2WHFwWi85N0dmcTJiT25zck96dzVhd0xGaXdRQXNXTEdqMDhlN2N1Vk54Y1hHS2o0K1gzVzVYWVdHaDNuenpUVW0xejJJQmdLWkM0QUVBQU9UM0JPWDZJZHdvTytxVk85L1hKTHVsR0l5U1BhVXkzSEMwdDhqZXppSVRTMU1hSkJnTWhvcGQvdTUzdjlQNjlldGxOQnJsZHJ2RFB0SFB5OHNMYlZNclNaZGRkcG1PSERtaXI3LytXbE9tVE5GRkYxMmtYL3ppRnhReGJTRldyRmloRFJzMjZJWWJibEJTVWxLZHozdm9vWWZrZERwclhZb3llUEJnWFhMSkpUVWVuekZqUm4yR0d2TENDeTlvNDhhTlZkb3Z1dWdpZGVyVTZZeXVDUUFOUWVBQkFFQWI1SFVGNURwMkl1Q29LS3k1M2tOREdNMEd4Yll6SzdhOVJiSHRMYktubUdWa2VVcWoycjE3dDl4dXR5UnAvZnIxeXNqSTBBTVBQQkFLT3c0Y09LQ0ZDeGRxOGVMRnFxaW9rTkZvMU1TSkUzWHp6VGRMa3BZc1dhTG5uMzllYTlhczBhZWZmcXJycjc5ZU45MTBrK3gyZThTZVUxdG1OQnBsTkJyVnAwOGY5ZTdkV3hNblRqeHQzNU9kYnVuSTZOR2pOV0RBQUYxNDRZVTE5dG15Wll1NmQrOWVwZDFpc2RRYXBGeDc3YlhxMXEyYnZGNnZBb0dBN0hhN3NyT3pOWGp3NEZySEJBQk54UkFNTnRWdTl3QUFvS1h3ZTRJcU8reFI2U0d2eWc1NzVTbHRtb0JEcWx5aTR1eGtrYk5UakdKVExUS3dRcVZhVzEvTlZjK2JVMC9mOFRSbXpacWxSWXNXU2FwOHczbjc3YmNyTnpkWDY5ZXYxMy8vKzE5OTg4MDNvYTFDZS9ic3FidnZ2bHZaMmRsaDF5Z3FLdExzMmJPMVlzVUtTVkpLU29ydXVPTU9qUmd4b3NIak8xbGpQZWZUeWR0ZXJzTWJ5eVJKSm90QjNYK2EwdVQzYkFyQllKQ0NzZ0J3R29aYWZsRXl3d01BZ0NnVURFcnVQSjlLRDFXR0hPVzUzaVpab2lKSnBoaURIQjFqRk5mSkltZkhHR3B3TkxOYmJybEZtelp0MGk5LytVc05HVEpFTHBkTHYvM3RiMFBGSW8xR293WU5HcVR4NDhlcmYvLysxVjRqSVNGQjA2Wk4weVdYWEtKWnMyWXBOemRYeDQ0ZGE4Nm5nV29RZGdCQXd4QjRBQUFRSlh6bEFaVWVyQXc0U2c5NTVQYzAzU1JPZTRwWnprNHhjbmFLa1QzRkxONlhSVTVLU29ybXpwMHJrOGtrU1lxTmpkWFVxVlAxMWx0dmFlalFvYnI0NG91Vm5KeGNwMnNOSGp4WXZYdjMxdXJWcTNYMTFWYzM1YkFCQUdoeUJCNEFBTFJTUVg5UXJtTStsUnowcVBTUXA4bnFjRWlTMldvTUxWTnhkTFRJYkdVV1IwdHlQT3c0YnRDZ1FSbzBhTkFaWGN2aGNCQjJBQUNpQW9FSEFBQ3RpTGZNcitMOUhwVWU5TXAxeE50a1c4Vktrc1ZoVkh5NlZmRVpsYlU0eEN3T0FBRFFpaEI0QUFEUXdya0xmQ3JaNzFGeGprZnVBbCtUM2lzbXpxVDRqQmpGcDF0bFQrRmxBbG8vdnplb3ZjdUtJajBNTkVEbXlJUklEd0ZBSzhVckdRQUFXcGhnVUNvLzVsVnhqa2NsK3owTjNsRWxxTm9uWjlnU3phR1F3NXBvcXFVbjBEcVZIZlZHZWdnQWdBZ2c4QUFBb0FVSStvTXFQZXhWeVE4aGg2OGkwR2pYcmk3c3NLZVlGWjloVlh4NmpHTGlDRGtBQUVEMElmQUFBQ0JDL0o2Z1NnOVdMbFVwUGVoUndOZDA5VGdreVo1cVZzSlpWc1duVzJWeFVIUVUwZXZrRU0rV2FGYmFBRWNFUndNQWlCUUNEd0FBbXBHL0lxamluQW9WZjEraHNzTmVCWnMyNDFDTTA2VEVzNjFLeUxReWt3TnRodEY4WWw2VEtjWWdSd2RMQkVjREFJZ1VBZzhBQUpwWXdCZFV5WDZQaXZaV3FQU2dwOGxERHBQVm9JU3pyRXJzYXBNOWxULzFBQUNnYmVKVkVBQUFUU0FZQ0tyMG9GZEZleXRVc3QvVHBOdkhTcExCYUZCY2x4Z2xubTJWczJPTURLeFlBUUFBYlJ5QkJ3QUFqU1FZbEZ4SEtrT080cHdLK1QxTlBKVkRrcU9EUlFsZHJZclBzTXBrcVcwdkZnQUFnTGFGd0FNQWdBWXF6L1dwYUcrRml2WlZ5T2R1dk4xVmFtS05OeW54YkpzU01paytDZ0FBVUJNQ0R3QUF6a0JGa1YrRjM3bFZ2TThqVDZtL3llOW5NQm1VY0ZhTWtySnNpbTFIQVVZQUFJRFRJZkFBQUtDT0F0NmdpdlpWcUdDM1crVzV2bWE1cHkzUnJLUXNteEs2V21XS1lja0tBQUJBWFJGNEFBQlFtNkJVZHRTcnd0MXVGWC9mOU1WSHBjb3ROUlBPc2lycFhKdnNLZnlwamxaR3MwRUJYekJzQzlWbzFwYWVLd0NnWmVCVkZBQUExZkM2QWlyYzQxYmg3b29hbDZ3RUpUWG0yemQ3c2xsSjU5cVVjSlpWUmdxUVJyMFlwMGtWaGY0MnMzVndSYUZmTVhHbVNBOERBTkNHdEkyL3NBQUExRUhRSDFUeGZvOEtkMWVvOUpEbnRQMGJJNUl3V2d4S3pLeWN6V0ZMNHM5eVd4S1hIcU9DM1c3WlU1MlJIa3F6S05qdFZseVhtRWdQQXdEUWh2REtDZ0RRNXJrTGZDclk3VmJSZDgyemxheFVXWnNqdVZ2bFRpdE04MitiVXMremE5ZmlBcFVkOGNyUklib0wwWllkOGFyMHNFZFpWeVZGZWlnQWdEYUV3QU1BMENZRnZFRVY3cTFRd1U2MzNBWE5VNEJVQmltK1M0eVN1OXZsYUIvZGIzQnhla2FMUVowSHhlbkFKeVhxUERRdWFrT1BzaVBleXVjNEpJNmxXZ0NBWmtYZ0FRQm9VeXFLL01yZlVhN0M3eW9VOERiUGJBNVRqRUZKV1RZbFo5dGxjUmliNVo1b0hSeHBGblVlRXFjRDYwcmtUSXRSMGprMldSTk5yWDdXVDhBWFZFV2hYd1c3M1NvOTdGSG5JWEZ5cEVWbm9BTUFhTGtJUEFBQVVTOFlrSXB6S2xTd3c2MnlvOTVtdTY4MXdhU1U3bmFXcmFCV2pqU0xzcTVLVXU2MmNoM2NVQ3BQaVY4QlgvT0VjVTNGYURZb0pzNmt1QzR4eXJvcWlaa2RBSUNJSVBBQUFFUXRyeXVnZ3AxdUZleHl5K2NPTk50OTQ3ckVLS1diblUrMFVXZEdpMEh0KzhTcWZaL1lTQThGQUlDb1FlQUJBSWd1UWFuMHNGZjVPOHRWc3Q5VHVYZHNNekJaREVyTXNpazUyNllZSjF0dkFnQUFSQnFCQndBZ0t2ZzlRUlh1ZGl0L3AxdWVFbit6M1RmR1dibHNKZkVjbHEwQUFBQzBKQVFlQUlCV3JhTElyN3p0bFVWSWcvN21xM3RnU3pZcnRZZGQ4UmxXR2NnNUFBQUFXaHdDRHdCQXExUjZ5S084YmVVcVBkUjhSVWdseWRuUm90UWVzZFRuQUFBQWFPRUlQQUFBclViQUgxVFJkeFhLMjE2dWlxTG1XN1ppTUVqeFo5L1dyR0VBQUNBQVNVUkJWRm1WMnNNdVd4Si9PZ0VBQUZvRFhyVUJBRm84bnp1Zy9CMXU1ZTl3eTEvUmZMdXRHTTBHSldYWmxOTGRMb3ZEMkd6M0JRQUFRTU1SZUFBQVdpeDNvVTk1MjkwcStzNnRZUFBsSERKYmpVcnVibFB5dVhhWnJCVG9BQUFBYUkwSVBBQUFMVXV3c2o1SDdyWnlsUjF1M3ZvY0ZvZFJxVDFqbFhpMlZVWVRRUWNBQUVCclJ1QUJBR2dSZ2dHcDhEdTM4cjRwVjBWeDg5WG5rQ3EzbG0zWHk2NkVyallaV0xrQ0FBQVFGUWc4QUFBUkZmQUZWYkRMcmJ4dDVmSzZtbkhkaWlScnZFbXB2V0tWa01uV3NnQWliK3JVcWJyNjZxczFjdVRJU0ErbFh1Yk1tYU9zckN4ZGNza2xrUjRLQUlRaDhBQUFSSVRmRTFUK3QrWEsrN1pjL29wZ3M5N2JtbUJTdTk2eGlzOGc2QURRY216ZHVsVVhYSEJCV0Z0ZHc0OFBQL3hRSnBOSjVlWGxHak5tVEtPTVo5bXlaWFhxdDJEQkFvMFlNWUxBQTBDTFErQUJBR2hXdnZLQThyYVhLMytIV3dGZjh3WWR0aVN6MnZXeUt6N2RLaEYwQUdnbGJyMzExaHJEaERWcjF1akZGMThNUGJiWmJKbzdkMjZWZmt1V0xOR0NCUXZDamxYWGRxYU9IRG1pVmF0VzFkcW5SNDhlNnRDaFE0UHZCUUIxUmVBQkFHZ1dubEsvY3I4cFYrSHVDZ1VEelJ0MDJKUE5hdGM3Vm5GZFlwcjF2Z0RRR0pLU2twU2VubDd0c2VUazVMREhCb09oMnI0SkNRbVNGSGFzdXJZenRXWExGbTNac3FYV1B0T21UU1B3QU5Dc0NEd0FBRTNLWGVoVDd0WnlGZTJya0tySk9ZSnF1c2tXOWxTejJ2ZU9sYk1UUVFlQWxtbkZpaFdhTVdORzZQR0xMNzRZbXJGeGZFbkpzODgrcTNuejVsVjd2dGRiZFRlcnNySXk1ZWZuaDdVVkZSVkprbkp5Y21wdE82NitJY2pGRjErc3FWT24xdHJIWnJQVjY1b0EwRkFFSGdDQUpsR2U2OU94clM2VjdQZlUycThwd2c1N3NsbnQreEowQUdqNWhnd1pFbHBTTW1uU0pJMGZQMTdYWEhOTldKK2JicnBKSTBhTXFQYjgxYXRYYTg2Y09XRnRIMy84c1diT25GbHQvMG1USnRXcHJhNzFPNDR6bTgxeU9wMzFPZ2NBbWhxQkJ3Q2dVYmx5ZlRyMmxVdWxoMm9QT3BxQ05kR2tEbjBjaWtzbjZBRFFPc1RHeGlvMk5qYjBPQ0Vob2Nyc2l2ajQrQnFYZ3NUSHg5ZDQ3WGZlZVNjVVFyejU1cHQ2N3JubndvS002dHJlZnZ0dHpaNDl1OXJyTFZxMHFNWjdIVGh3b01ialo1MTFsbnIzN2wzanVRRFFWQWc4QUFDTm9qelhwNk1SQ2pwaTRreHEzeWRXOFdleDZ3cUExaThZRE9xcnI3NVMzNzU5SlVtelpzM1NyRm16SWp3cTFUcUc3ZHUzYS92MjdkVWVHejE2TklFSGdJZ2c4QUFBTkVoNXJrOUh2M2FwOUdEekJ4MFdoMUh0ZXNjcThXd2JRUWVBcVBENTU1OXI2ZEtsS2l3czFNS0ZDelZxMUNnTkdEQkFXVmxaMWZiZnMyZVBObXpZSUtQUldPWFlnUU1IUXJOSDZsckRvN0N3c05ieFhYbmxsYnJ2dnZ2cS9IenF1cTB1QURRRkFnOEF3Qm1KWk5CaHRodlZybGVza3JLc01oaEpPZ0MwYm9GQVFLdFhyNVpVdWR0SnQyN2RRcUhDQXc4OFVPdTU2ZW5wdXZqaWk2czk5dXRmLzdwS1cxMXJlQUJBTkNEd0FBRFVTM25lRDB0WEloQjBtS3dHcGZhTVZmSzVOaG5OQkIwQVdyOU5temJweVNlZjFPSERoeVZWTHYrWU1tV0s5dTdkZTBhekk1WXRXNmFNakF5TkdUTkdkOTU1cDZ4V3F5UnAzYnAxZXVtbGx6UjE2bFIxNjlhdHh2TTNiOTZzTld2V25ObVRBWUFXaHNBREFGQW5rUXc2akJhRFVzK3pLNlc3WFVZTFFRZUE2UEg5OTkvTDQvSG80WWNmMXZUcDA1V2FtaXBKNnRLbFMyajNscE90WHIxYTgrZlAxMU5QUFJWVzdQUzRuSndjT1J3T2pSczNUa2VQSHBVaytmMSsvZU1mLzVEUDU1UEZZcWwyRzlyamtwT1ROVzdjT09YazVDZzVPVmtPaHlQcytPSERod2xFQUxRYUJCNEFnRnE1QzN3NjhtVmtnZzZEVVVyT3RxdGRMN3RNMXFycjB3R2d0UnM0Y0tBdXUrd3lPWjFPVFo4K1BkUnVOcHZWdVhOblRaZ3dRVGZkZEpQR2poMHJTVXBLU3BJa2RlN2N1ZHB0WUU4M0syVHk1TWwxSHR0OTk5Mm5LNis4TXF6dGl5KyswQmRmZkZIbmF3QkFKQkY0QUFDcTVTbng2K2htbDRyMlZVVGsvZ21aVnJYdkc2c1lweWtpOXdlQTV0Q3BVNmNhangwN2RreDVlWG5WQmhzbkZ5U1ZKSVBCb0M1ZHVvUnRNU3RWYmlVN2E5WXNQZkxJSTdya2trdXFYR2Y3OXUyNjk5NTcxYk5uVDgyY09WT0cwMVNBSGpGaWhPNjY2NjdUUEtzVHJyLysranIzQllER1J1QUJBQWpqZFFWMDdHdVhDbmU3RlF3Mi8vMGRhUloxNk9lUVBaay9VUURhdG0rLy9WYVNsSm1aV2VYWXFRVkpMUmFMRmk5ZUhOYTJaODhlL2ZPZi8xUnljcklzRm92Y2JyZHNObHZvK002ZE8vVzczLzFPOGZIeGV1aWhoMm9OTzRMQm9KNTU1aGxsWkdUSWFyV3F2THhjdTNidENtMDNHd3dHOWVXWFg4cHV0NnQ3OSs2aDgvNzg1ejhyTFMydDNzOGRBQm9EcnlZQkFKSWtmMFZRdWQrNGxQZXRXMEYvOHljZHRrU3pPdlNMbGJOVFRMUGZHd0Jhb2s4Ly9WU1M5T2FiYityQkJ4OE0yM3IyblhmZXFYYm14OG1Ta3BKMDU1MTNhdTNhdGZyVG4vNGtrOG1rUG4zNmFOQ2dRZkw1ZkhycHBaZmtjRGoweEJOUHFGMjdkclZlNjRNUFB0RFRUeit0bVRObnFsZXZYcG8zYjU3Kzg1Ly9hTUdDQllxTmpaWGY3OWZqanordXpwMDc2OGtubjVRazVlZm42K0dISDliUW9VUDErOS8vdm9IZkRRQ29Qd0lQQUdqakFyNmc4cmFYSy9lYmNnVzh6UjkwV0dLTmF0L1hvWVN1VnAxbUpqVUF0QmtGQlFWYXMyYU5CZzRjcUxWcjF5b3ZMMDlUcGt5cDF6V1NrcEkwWnN3WWpSa3pSb1dGaFZxMmJKbGVldWtsYmR5NE1kVG54ei8rc1VwS1NoUUlCTUlDbFpNVkZoYnFoUmRlVUtkT25YVGVlZWRKa2k2KytHSzk4ODQ3V3JseXBVYVBIaTJ6MmF5cnI3NWFyN3p5aW5iczJLSHM3R3dsSnlmcnFxdXUwbnZ2dmFkTm16YXBmLy8rWi80TkFZQXpRT0FCQUcxVU1DQVY3SFRyMkJhWGZPNUFzOS9mWkRFb3RWZXNrcnZaWkRTUmRBQm9tMHBMUzJVMEd1VjJ1eVZWTGsyUnBHZWZmVlplcjFlLy9PVXZWVmhZcU9uVHAydlNwRW1oWFZ4V3JWcWxoSVFFU1ZJZ0VKRFA1NVBINDlIRkYxOGMybG5GNi9WcTM3NTkyclp0bTc3NDRndDk5dGxucXFpb1VQZnUzVFZzMkRCdDJyUkpxMWV2MW9vVksrUjBPblhCQlJkbzhPREJHamh3WU5qc2tiLy8vZThxTFMzVi8vN3YvOHBrcXF5cjFLTkhENldrcEdqMTZ0VWFQWHEwSk9tS0s2N1FxNisrcWc4KytFRFoyZG1TcEZ0dnZWWExseS9YN05tejlkeHp6NTIyUmdnQU5DWUNEd0JvWTRKQnFXaHZoWTV1ZHNsYjVtLzIreHVNVW5JM3U5cjFqSlhKeWd0ZkFHM2IyclZyOWJlLy9TMzB1SHYzN2xxeVpJbFdyRmloRVNOR0tEMDlYZW5wNlhyeHhSZTFiTmt5clZ1M1RrYWpVWFBtekZGRlJZWDgvaE8veHp0MDZLQVJJMFpvMnJScE9uandvSTRlUFJvNjNxVkxGNDBlUFZyRGh3L1h1ZWVlSzBuNjZVOS9xdUxpWW4zODhjZjY3My8vcXpWcjFtalZxbFd5V3EyYVAzKytrcE9UOWVXWFgycnQyclVhTldxVXpqLy8vTkM5REFhREJnNGNxSTgrK2tnVkZSV3lXcTNxMEtHRCt2WHJwK0JKQmFBU0VoSjA3YlhYNnBWWFh0SDY5ZXMxZVBEZ3B2NldBa0NJSVJpTVJFazZBRUFrbEI3eTZzaW1NcmtMZlJHNWYxem5HS1g5eUtHWU9IWmVBZEIweW81NHRYZDVrU1RKMGQ2aXpKRUpFUjVSelE0ZVBLaGx5NVlwSmlaRzNidDNWNzkrL1ZSUlVhRlhYMzFWMTExM1hXZ1dSMDJDd2FCOFBwOE1Cb09NUnFPTVJxT2VldW9wNWVibUtpTWpRMWxaV2VyUm8wZG9aa2h0aW9xS3RIYnRXbm05WG8wZlB6N1V2bUxGQ2cwWk1pUnNWeGlwY3RtTjAra016VW81UHA1VFozRzRYQzU5K2VXWEdqcDBhRjIrSlFCUUw0WmFwbzRSZUFCQUcrQXU5T25JSnBkS0Qza2ljbjlydkVscEF4eHlkcVFnS1lDbTU4cjE2YnNsaFpJa1c3Slo1MXlaR09FUkFRQ2FTbTJCQjB0YUFDQ0srY29ET3JyWnBZSTliaWtDOGJiSllsQzdQckZLenJiTFVIMHRQQUJvZEpiWUU3OXdLb3I4Q2daRlVXUUFhSU1JUEFBZ0NnVjhRZVYrVTY2OGJlVUsrQ0l6a1M4cHk2YjJmV05sdHBGMEFHaGVsbGlqcklrbVZSVDZGZlFIVmZ4OWhSTE9za1o2V0FDQVprYmdBUUJSSkJpVUN2ZTRkWFN6Uzc3eTV0OTVSWkppMjFuVThRS0hiRW44aVFFUU9TbmQ3RHE0dmxTU2RQanpNbGtUVExJbDhuc0pBTm9TYW5nQVFKUW9QZVRSa1UydWlCVWt0Y1FhMWFHL2cwOVJBYlFJd2FDMGQxbVJYTWU4a2lxWHRDU2VZNU05MWF3WWgwbGlpVXVyNGVoZ09YMG5BRzBXUlVzQklJcEZ1aUNwd1dSUWFnKzdVbnZZWlRUekRnSkF5K0dyQ0dqZjh1S0lCY0ZvSEQxdlB2ME9Nd0RhTG9xV0FrQVU4bnVDT3ZxVlMvazd5aU5Ta0ZTUzRqT3NTdXNmSzR1RGJXWUJ0RHhtcTFGZFJ5WG8wTVl5RmU1MlIzbzRBSUJteGd3UEFHaHRnbExCSHJlT2ZPR1N2eUl5ZFRwc2lXYWxEWEF3elJoQXErRXA4YXRvYjRYY2hYNzUzWkg1M1lremt6a3lJZEpEQU5DQ3NhUUZBS0pFZVo1UGh6NHJWWGxlWktabm02d0d0ZS9yVUZLV2pTMGVBUUFBRUhFc2FRR0FWczduRHVqb2x5NFZSR2hLdHNFZ0pXWGIxYjVQckV3eEpCMEFBQUJvK1FnOEFLQUZDd2FsZ2gzbE9yclpKYjgzTWhQeUhHa1dkUnpnbERXQk9oMEFBQUJvUFFnOEFLQ0ZjaDMxNnRCblpSSGJYU0RHYVZKYWY0ZmkwbU1pY244QUFBQ2dJUWc4QUtDRjhib0NPdkpGbVlyMlZrVGsva2F6UWUxNnhTcWx1MDBHRTh0WEFBQUEwRG9SZUFCQUN4RU1TSG5ieTNYc2E1Y0N2c2dzWDRuckVxT09GemhsaVRWRzVQNEFBQUJBWXlId0FJQVdvUFNnUjRjMmxzbFQ3SS9JL1MyeFJuVWM0R1Q1Q2dBQUFLSUdnUWNBUkpDbjFLL0RHOHRVc3Q4VHNUR2tkTE9yZmQ5WUdTMHNYd0VBQUVEMElQQUFnQWdJK0lMSy9hWmN1VnZMRlF4RVp2bUtMY21zVG9PY3NxZndwd0FBQUFEUmgxZTVBTkRNaW5NOE9yeXhWTjZ5UUVUdWJ6UWIxTDVQckpLNzIyVmdVZ2NBQUFDaUZJRUhBRFNUaW1LL0RuOWVxdEpEM29pTklhN3pEMFZKSFJRbEJRQUFRSFFqOEFDQUpoYjBCM1ZzUzdseXQ3b1VqTXpxRlpudFJuVzh3S2w0aXBJQ0FBQ2dqU0R3QUlBbVZIYlVxNFByU3lPMis0b2tKWGV6cVVOZkIwVkpBUUFBMEtZUWVBQkFFL0I3Z2pyeVJaa0tkcmtqTmdhS2tnSUFBS0F0NDFVd0FEU3k0aHlQRG4xV0tsODVSVWtCQUFDQVNDSHdBSUJHNGlzUDZOQm5wU3JPOFVSc0RNNU9NZW8wMENHTHd4U3hNUUFBQUFBdEFZRUhBRFJVVUNyWTdkYVJUV1h5ZXlOVGxkUnNONnJqQUlmaU02d1J1VDhBQUFEUTBoQjRBRUFEZUlyOU9yaStWR1ZISTdmVmJISzJUZTNQZDhoRVVWSUFBQUFneEJBTVJtcVR4TWJoOG51MGNQOW4ycEMzUzRmZGhYTDdJL2VtQXdDQStyS1pMRXF6SldwZ1NwYkdkcmxBc1NhMkRnWUFBS2dyZzZIbXFuV3RPdkRZWExoUFQrOVlvbU1WeFpFZUNnQUFEZGJPR3E5ZlpWK3V2b2xuUlhvb0FBQUFyVUpVQmg2YkMvZnBqMSsvR2VsaEFBRFE2Qjd0L1ZQMVNjeUk5REFBQUFCYXZOb0NEMk56RHFTeHVQd2VQYjFqU2FTSEFRQkFrM2hxeDRkeStTTzMydzhBQUVBMGFKV0J4OEw5bjdHTUJRQVF0WTVWRkd2aC9zOGlQUXdBQUlCV3JWVUdIaHZ5ZGtWNkNBQUFOQ24rMWdFQUFEUk1xd3c4RHJzTEl6MEVBQUNhRkgvckFBQUFHcVpWQmg1c1BRc0FpSGI4clFNQUFHaVlWaGw0QUFBQUFBQUExSWJBQXdBQUFBQUFSQjBDRHdBQUFBQUFFSFVJUEFBQUFBQUFRTlFoOEFBQUFBQUFBRkdId0FNQUFBQUFBRVFkQWc4QUFBQUFBQkIxQ0R3QUFBQUFBRURVSWZBQUFBQUFBQUJSaDhBREFBQUFBQUJFSFFJUEFBQUFBQUFRZFFnOEFBQUFBQUJBMUNId0FBQUFBQUFBVVlmQUF3QUFBQUFBUkIwQ0R3QUFBQUFBRUhVSVBBQUFBQUFBUU5RaDhBQUFBQUFBQUZHSHdBTUFBQUFBQUVRZEFnOEFBQUFBQUJCMUNEd0FBQUFBQUVEVUlmQUFBQUFBQUFCUmg4QURBQUFBQUFCRUhRSVBBQUFBQUFBUWRRZzhBQUFBQUFCQTFDSHdBQUFBQUFBQVVZZkFBd0FBQUFBQVJCMENEd0FBQUFBQUVIVUlQQUFBQUFBQVFOUWg4QUFBQUFBQUFGR0h3QU1BQUFDSUlqTm16TkNLRlN1cXRFK2RPbFhMbGkxcjFIdjl2Ly8zLy9UMTExODM2alVCb0xHWUl6MEFBQUFBQUNjc1dyU29UdjFNSnBPdXZQTEtLdTByVnF4UWZIeThSb3dZRWRhK2RldFdYWERCQldGdEkwZU9yTk85UHZ6d1E1bE1wckMyalJzMzZvTVBQcERWYWxYdjNyMzE1cHR2NnJubm5xdlQ5ZTY2Nnk1ZGUrMjFkZW9MQUdlS3dBTUFBQUJvUVdiTm1sV25mamFicmRyQW83NXV2ZlZXWFhMSkpkVWVXN05talY1ODhjVnFqNzMrK3V1S2k0dlR4SWtUdzlwdnYvMzJXdS8zd2dzdm5Na3dBYURlQ0R3YVVhd3BSblpUalBJOHBaRWVTclBKaWt1VHcyUU5QZDVjdUs5Wjc5L0JscUJpYjduSy9aNW12UytBeUlveG1tVTN4YWpJNjZyek9UOUtQbHRIM0VVNldKNnZRRERZaEtNRGdJWTVlZG5KaGcwYjlNZ2pqK2poaHgvV3BaZGVXbTMva1NOSGF1TEVpYnIxMWx2UDZINUpTVWxLVDArdjlsaHljbksxN1Y5Ly9iVysvUEpMM1gzMzNYSTZuV0hIYnJ6eHhscnZSK0FCb0xrUWVEUUNpOUdzcXp2MTA3VmRCdXA3VjY1Kzk5V0NCbDNQWkREcUhHZUhzTFlkSlljYWRNMm1jc2M1STVRZDF6SDBlUHphdnpUci9YOTE3dVhxa2RCRjI0c1BhRlBCWHEwK3NsWDViU2h3YWluZUdYWi82T3YvMi9xT1BzL2ZIY0hSb0MwWW5IcXVwbmE3U2p0TER1dXp2TjM2TEgrWDlwWGwxdGcveFJxblIzcGVLNE1rVDhDbnZXWEg5TmlXZjZ2VTUyNitRUVBBR1ZpMWFwV3NWcXNHRFJwMFJ1ZXZXTEZDTTJiTUNEMSs4Y1VYUXpNMmpnY3J6ejc3ck9iTm0xZnQrVjZ2dDlyMk9YUG1LRDA5WFdQR2pGRnVicTZDSndYSnBhV2xXclZxbGE2NTVwcFEyLzc5KzdWbnp4NzkrTWMvUHFQbkFRQm5nc0RqSkZhalJkZG5oUDh4ZVhYdlI3V2UwOUdlcE1mNjNLQ1VtTXBrdTJkQ3VrWjA2S1VWUjdhYzhUZ2NacXVlT1AvbXNMWXpDUkxpTFhiZDEzMjBQanowcGRibDdqemo4YlJVRHJOVlBSSzZ5R1F3cW1kQ3Vub21wR3Q5M2s2SnlSNm9vNUZwdlNNOWhET3k0c2lXTmo5RFlVaHF0Z3d5S0R1dW83TGpPdXE4aE01NmJNdS9hK3cvT09WY0dYNzRPc1pvbHMxb0lld0EwT0s1M1c1OThza242dGV2bjBwS1NsUlNVaEk2WmpRYTFhNWR1OU5lWThpUUlabzdkNjRrYWRLa1NSby9mbnhZRUNGSk45MTBVNVY2SDhldFhyMWFjK2JNQ1d0YnVuU3B2dm5tR3ozKytPTXltVXlhTTJlT1B2bmtFdzBmUGx5UzVISzVOSHYyYktXbHBZVnFocnovL3Z0YXQyNmRoZzBiVnZkdkFBQTBFSUhIU2F3bXM2NVBIeHpXZHJyQTQzQjVvUW84cGFIQVE1SnU2M3F4TnVUdlZvbTN2RW5HV1JlWmpuYjZueDdqMU42V29GNEo2WnE1N1QydHo5c1ZzZkUwaFg1SlhXVXluTmhvYUcvWk1SMXc1WWYxdWFwVHYyWWJ6K0tEWDlSNi9OSGVQMjJta1RTZUo3NTVWNjVHV2k3VTFkRytYdjBQbE9mTEUvQ2QwYm5WS2ZTV3FjQlRGdFoyOTdtWE4vaTZrYkQ2NkRZRmdyNHE3VzNsWjh4cXRLaC9VdGV3dG8rT2JhLzFuQ0dwMldHUFA4M2JVYTk3QWtBa0xGMjZWQzZYUyt2V3JkTzZkZXZDamlVbEplbU5OOTQ0N1RWaVkyTVZHeHNiZXB5UWtGQmwrVXA4Zkx3NmRPaHc2cW1oWXljN2V2U29acytlclFzdnZGQS8rdEdQdEgzN2RxMWN1VktEQnc5VzU4NmRKVW50MjdmWHVISGo5T3l6eitwSFAvcVJBb0dBVnExYXBldXZ2MTRHZzZHNjJ3QkFreUR3YUtDZ2ducHUxd285Y2Y3Tm9VOFA0eXgyVGN5OFNNL3NYQktSTWRsTk1YcTA5MDhWYjdGTHFsd2k4OEI1WS9UbmJRdTFJUzk2bGhwY2tIeE8yT08xMWJ6aHVlT2M2ait0YUFxbkN6ejZKR1kwMDBnYWo5bG9rdnlOYzYyLzlhL2Z1dUw3TnMzWGQyVkh6K2pjNnJ5OWY0TmUvbTVOZzYvVGtyV1ZuN0greVYwVll6eng1OHNiOE5jYTZDWllZdFVqb1hOWTJ5ZTVCQjRBV3JaZ01LaTMzMzViNTV4elRwVWlvTTg4ODB5RGdvTmdNS2l2dnZwS2ZmdjJsVlJaSkxXdWhWSTNiTmlnMHRKU3JWdTNUcU5HalpJa09aMU9UWjA2Tld3cjNBa1RKdWcvLy9tUEZpOWVMTHZkcnJLeU1sMStlZXY4b0FGQTYwWGcwUWgybGh6U3lpTmZhMFNIRTlQakwwdnJyZVdIdjRwSTdZMXl2MGYvM0xWTUQ1eDNqUXcveERESFE0OFozeXpVeHZ3OXpUNm14bVkwR05RL3VYNmY4QUtJRHFmTzF2aWk0RHU1ZkJVMTloK1VraFg2WFNoSjM3dHk5WDB0OVQ0QW9DVll2bnk1RGh3NG9FY2VlU1JzSzFtUHg2T2pSNC9XZVR2WlUzMysrZWRhdW5TcENnc0x0WERoUW8wYU5Vb0RCZ3hRVmxaV3RmMzM3Tm1qRFJzMnlHaXNuRlU3ZlBod2RlclVTZkh4OGZyb280LzA2cXV2NnE2NzdxcFMzTlRwZE9yR0cyL1UvUG56bFpTVXBNc3Z2MXdKQ1Fsbk5HWUFPRk1FSG8zazFiMGY2Y0xVN3JLWkxKSWtnNlRKV1pmcC9pOWVVVkROdjliKzA5d2RlbUgzS3YzaW5PR2hOclBCcElmT0c2UEh0cjZ0cnd1L0QrdnZOTnQwWmFmejYzMmZrNWZ5U05KUE1nYlgwTE4ycTQ1c1ZXNUZ5ZWs3L3FCN2ZHYzV6YmJRNHgwbGgzVFVYWFJHOTBieksvYTY1QTBHcXJTZit2UFUxQnBTWlBkL2VvelR3SlFUTHc3cmNxMlRpN3QrbXJ0RGY5NzIzaG5mdjYyeUdFMGFrSHgyV052cHdzNUxPL1FNZTd6cXlOWkdIeGNBTkNhUHg2TjU4K1lwTXpOVFE0Y09EVHUyY2VOR2VUd2VEUnc0c003WEN3UUNXcjE2dFNScHk1WXQ2dGF0bSs2Nzd6NUowZ01QUEZEcnVlbnA2YnI0NG90RGoyTmpZOVcvZjMvbDUrZHI0Y0tGR2p4NGNHaW14Nm5HalJ1bmhRc1hhdS9ldmZyakgvOVk1L0VDUUdNaDhHZ2tCWjR5L1R0bnZXN09QRkY1K214bkI0MU02NjJsaDcrS3lKZytPTGhKcWRZNGpldHk0bE1CaTlHcy8ra3hUbi80K2czdEtqa2Nhbyt6MkRUaHJJWlh6VDdUYTJ3cHpLbFg0REVvSmZ4VGlMWEh0cDMybk4ybFIvVFFsNi9XZTJ3MWVlTDhtNnZzcGxNZnQ2MTdXc1VSclBOU25aUGZrRGVsR2Q4czFMYmlBM1crLytuQ2hKUFArOU9XdC9SRndkNEdqUzlhUk9QUDJQbUptYktiWWtLUEt3SmVmVmJMcmtCbk85dXJlL3lKNVN5QllGQ3JqMzdUb0RFQVFGTjc1WlZYZE96WU1kMTExMTJhTm0yYUJnd1lvQWtUSmtpU2xpeFpvcmk0dURvSEhwczJiZEtUVHo2cHc0Y3JYL2VOSGoxYVU2Wk0wZDY5ZTg5b2xzaXlaY3NVREFiMTE3LytWVWFqVWZmZWUyK05mV05pWWhRZkg2L2k0bUpacmRaNjN3c0FHb3JBb3hFdFBQQzVMdS9ZVjZuV3VGRGJ6Wm5EOUhIdXR5cXJaYnAxVTVyLzNYK1ZZbzNUc0hiZFEyMTJVNHorMFBNNlBmelY2OXJ2eW92SXVCckNaRERxb25ZOVFvLzl3WUErT3ZadG5jNzFWek9yb0NXNXZHTmZkWXZyRkhxOHFlQTdsdXFjQnFYUDZxZTEvNHhkZHNyT09wOGMyeUczdi9vdEU2V3FoWXYzdVk2cG95MVJIVzJKVFRJK1NkcFZlbGplUUNNVnZ3SFE1bXpmdmwwTEZpelFrQ0ZETkhUb1VLMWZ2MTd6NXMxVFhsNmV4bzBicDA4Ly9WUTMzSENEek9hNnZZei8vdnZ2NWZGNDlQREREMnY2OU9sS1RVMlZKSFhwMGlXMGU4dkpWcTllcmZuejUrdXBwNTRLSzNaNnNsZGZmVlViTm16UXozNzJNeDA0Y0VDYk4yOVdXVmxabFg3TGxpM1R2bjM3bEpTVXBKZGZmbGxUcGt5cHgzY0NBQnFPd0tNUmVRTSt2YmJ2WS8wbSs0cFFXN3pGcnB2T3VsQnpkcStNeUppQ2t2Nng0ME4xdENVcUt5NHQxQjVuc2V1UHZYK2kvL255WHpwV1VSeVJzWjJwQWNsbkt6SG14Qi9nRFhtN1ZPaXAra2UyTmJxaTQvbktkSnpZWW01TFVVNEVSOU95M0hIT2lORFA4TC8yZnFUTmhmdCtPQkllZWJUdHpWcFByelgvaktYRU9EWGdsR0xGeTJxWlFlYzAyelNzM1hsaGJWMGQ3VFc5NzAxTk1yN2pKbi8yUEV2c0FKeXhyVnUzS2pZMlZyLzV6VzlrTXBsMC8vMzNLejQrWG0rKythWldyMTR0cTlXcTY2NjdyczdYR3pod29DNjc3REk1blU1Tm56NDkxRzQybTlXNWMyZE5tREJCTjkxMGs4YU9IU3VwY3ZjWFNlcmN1Yk9jenFwTFRiMWVyMTU1NVJWSjBvc3Z2aWhKc3RsczZ0dTNiNmdJcWxTNXBlNjhlZk4welRYWHFGdTNicG81YzZhdXYvNzYwRTR1QU5BY0NEd2EyYW9qV3pXMjh3QmxPRkpEYlZkMFBGLy9PZlJsbFMxVG00czM0TlBqMzd5cm1mMXVVZkpKTlJLT3VZdmtEVlorQ25tb3ZQQ002aGs4Y2Y3TnlvN3JHSHJja0pvSWRYWHFKN3hMRG05dThuczJCNnZSb296WTFMQzJYYVdIYStqZDlweVgwUG5FOXJRblpSeEd0cmVyczliK00zWlpXcCt3Lzc4UGxPZFh1elRxUlAvZVlidTVBRUJyY1BYVlZ5czlQVjN0MnAwSXArKzg4MDdsNStkcnhZb1Ztang1Y3IyS2YzYnExS25HWThlT0hWTmVYbDYxd2NhQkF3ZkNabmdZREFaMTZkSkZGb3RGRHozMGtCd09oOXEzYjY5Mjdkcko0WEJJa3Q1ODg4MVEvM256NXNudGRtdml4SWx5T3AxNjdiWFhORy9lUFAzdWQ3K3I4OWdCb0tGNEpkaklnZ3BxL3Q0MStsM1BhME50Sm9OUms4NitWSTl0K1hlZHJtRTBHTU1lQjRJTi84dzYzMU9xeDc5NVY5UDczQ2lMMGF3bGh6YnIrZDByV3Z3U2oxTWx4VGpVUCtsRXdjTEQ3a0o5VmJDdmxqTmFqM1BpT29TOW1YUDd2UzF1eWRHY1FiODhiV0hSUjNxT3I5TFdHRUZZdk5rZStyclljNkl1aGFIS0RJOHorKytsb2JVbDZuditrTlRzZXAvVDBPOWphL2dacTRuUllORElVOExPNVllL3JyRy94V2lxc3B3RkFGb0RtODFXcFQ3SDd0Mjc5ZW1ubjZwWHIxNjY5dHBycXozSFlySFUrMTdmZmx1NUpEZ3pNN1BLc1YvLyt0ZGhqeTBXaXhZdlhpeEp1dlRTUzZ2MDkvbDhDZ1FxWDFmdTJMRkQ3Nzc3cnFaTW1hSzR1TXFsM2hNblR0VC8vZC8vYWRldW1yY1JCNERHUnVEUkJEYm03OUcyNGdNNjc2UkNlZjJUdXFwZlVtYWRpaW1hVGdrOC9NSEdXUXUrcStTdy9yN2pROWxORmkycjVZMUNTM1pwaDE1aGI5aVdIZnFxMVN4aE9IVm5DRS9BRi9iNDVKa3lrclNuOUVpamhGMzFjYm94UmxLODVjU25UTVcrRTRISHFmKzlOUGYzckNXSjVwK3hBY2xuSytXaytraitZRUNyYTlsdDVjcU81NnVkTlQ3MHVOVG4vdi9zM1hkNFZGWDZCL0R2OUV4NkQ2bUVoQkloaEI0UXBFbFJGRVJzcXdnbzJKV2ZMaUM3Nmk2cklpc29Db0pyUThWQ3M2QUlpQWlSR2dtOUo1U1FoRFJTU08rWi92c2pac2kwWkNhWlRBcmZ6L1BrWWU2ZGU4ODVFMjRnOTczbnZDK1dYOXhtOEhrWDNuSVAzQ1UzQW1tTHpuMXYxVmlhVXRKSmx0Z1JVZnR3K2ZKbHZQYmFhNURMNVZpMGFKRytQR3hEMjdkdmIxYmJodzhmQmxBM00rTWYvL2lIUWR0YnRtd3hPL05EcDlNaE56Y1hHUmtaeU1qSVFGcGFHcTVldllxc3JDdzg5TkJEQUlDS2lncU1IajBha3laTjBwODNhdFFvYUxWYWRPdldyVmxqSlNKcURnWThXc21HOUhnc2lYbFl2MTJocW9GTGd6S3FqUkVhUGJIVzJQR0dwQ01sSnpRbUFEQXVJRnEvcmRGcHNTYy9zZTBHWktQVnlUc2JmYjlIZ3h3ckFKQlNtZCthd3pHcnFUSGFpNXZFQ1o1U0Y2dVBsNHVra0FoRit1MXlWYlgrdGNob1Njdk5IUERvek5mWUhZR0daYk5MVmRVb2JYQWROQ1FYU1hGL3FHR0o3Rit5aitPY1VUbHVsVkV3dVNQbE15R2ltOE8rZmZ1d1lzVUtPRGs1TkZFWC93QUFJQUJKUkVGVVlmbnk1ZkQyOW03eW5JcUt1cXAzNWdJakRaV1VsT0Rnd1lPSWpZMUZmSHc4aW9xS3JFb3F1bVBIRHF4YXRRb0FJSlBKRUI0ZWpsdHV1UVYzM1hVWDFPcTZJUGFnUVlNd2FOQWdnL01FQW9IWm1TRkVSSzJKQVk5V2tsU1dqZE1sNllqMkNNV09uRlA0TWVzSXFxMnMxQ0p1Y0dNSHRQNVRkcUZBWUxJc29MbU1uN2JiUXF2VE5qcGJZNGhQZHdUSnZmVGJsOHB6VUdiaGhxY2o2bUgwOUQzR013eXY5cjdYb1dOSUxNdkM5bXNuTGI0Ly85UzNKamt6SHUxNm0wRmVsUTh1LzlZZ29haDVyL1kyWGZiU21JWlA0V3MwU29NS0dNWS9ML1pZcHBWWWxvVzFxZnNhUFdaTzVGaEVlNFRxdCtlZityYkpkbGNNbktWL2ZiWTBBOStrSFdqMCtNY2lScU9mWjljbTI3VldSN2pHekFsMTlzRUFyM0Nyajc4M1pJakJOVk91cXNHT25GTTI5VWxFMUpZcUt5dngyV2VmNGZmZmYwZHdjRENXTEZtQ2tKQVFpOGQvK3VtbktDb3Fna3dtUTJwcVhhbnVMbDI2Nk5zU0NvV29yYTBGQVAzU2w4OCsrd3dxbFFyUFB2c3NTa3RMOGZiYmIyUE9uRG42S2k3Nzl1M1Q1d3JSYXJWUXE5VlFLcFVZTUdBQS92blBmNko3OSs0SUN3c3pDS3cwek9GUlQ2dlZRcWZUUVNTcSsvLzY0c1dMQU9wSzFoSVJ0VFlHUEZyUkY2bDdvTlpwYmM3Vzd5SXlyRk5lbzFIYWMxZ20xc1ErMDJSZUJtdHR2bTErczgvOTk3bnZrZFRJRTlZSGpaN1lkclQ4STQzeGtEZ2JUTDhIZ0hBWFA0TnFHbzdRV0hsUHdIQm1SYjN1UnJNR3F0UUt1MWZOTVZqT29xb3hlTTkwU1V2THI0dHF0UUpYcTY0M2VVeERUUjF2ano1YW9xTmNZK2I4TFd5NDFVRlpkNGt6N2drZWJMQnZTL2F4WnZWTFJOUldqaDgvamwyN2RtSGt5SkdZTjIrZVBnK0dKZFhWMWRpL2Z6K0F1cGtkL2Z2M3g4U0pFd0VBOGZIeFdMRmloZjdZcUtnbzdOcTFDM3YyN01HNGNlTVFHaHFLME5CUWZQMzExNGlMaThPUkkwY2dGQXJ4eFJkZlFLRlFRS081OFpBaElDQUFreVpOc3FuU1NuWjJOcDU0NGdsSXBWS0l4V0pVVjFkREtCUWlKaWJHaHU4SUVWSHpNT0RSaW5KcVNwcDFuclBZTU9MZDJnR1A5cUt4bTd2K1h1RW1OOWFkaWZHVDk0N0NUU0pIVndmY01CcytyVGNNdWtpTXFuQ283WlR6cHJQcHFOZFltTE12aHZ2MXRQcjRHZUVqNFNTNmtiaXZWRm1OblRsbldtTm9SRVN0WnV6WXNZaUlpRURYcnRiTjhwcy9mejdtejU4UG5VNEhnZEZNekg3OSttSEdqQm1RU3FXSWlvcENURXdNZXZYcWhXdlhyaG1VdDVYSlpKZzhlVEltVDU1c2NMNU9wNE5hcllaQUlJQlFLRFJwdjZIdzhIQjlvS1ZlU0VnSVpzNmNDYVZTQ1kxR0E0bEVndGpZV0lTRmhWbjEyWWlJV29JQmozYklPTmRIbGJxMmpVYmlXRlVheXdFUDQ5a2R6ZUVoY2NhVTRFRk5IMmhEZS9aaW5GdWhvNGoyQ0czV1lxalh6bTR5VzA3VVV0VVNqMFptZUVpTWxyUW8ybEdpMWZha28xNWpENFhkYXZYc2poalBNSk5LTGx1eWowS2g1ZXdPSXVwNHJBMTJOR1F1R0JFVUZJVEhIbnZNWUo5TUpzT2NPWE9zYnRQYUNqQkRoZ3pCa0NGRERQWUpoVUxNbWpYTHdobEVSSzJMQVk5MnlOdG9lVW1wMHJvOEZUK01tR2R5ODJmc1hHa21Yai8vZzhHK256S1BRQzZXbVQxZUNBRWF6NnpSZkhkMGlZRy8wNDA2OHBZQ08zMDhRdERidy9LNlZXdjV5dHd3SjZKOUpzc3lmdnIrUy9aeGZITzE4ZndPN1VIZkJqa3NXcE54UG9hR1pFTERYOElhNXZlZ0d6cmlOV2JMN0E0bmtRVFA5N2pEWUY5dVRTbDI1cDV0amFFUkVSRVJVUWZBZ0VjNzVDTXpDbmlvV3JmRTRjNWM4OU85YjNFUHhvS295ZGlTZlJ5Nzg4NDJlU01aNVI2a3YvbFU2elJJS3N0dTlQZ3gvcjMxcjNVQXF0WG1sKzQ4R0hacm8rMTBCcWJWTS9MYWFDUzJHZWdkNFpCK0dnWThqQlBWTmx5K0FBQks1bW93cXlOZVl3K0dEYk42ZHNlTThKRUlhQkJBQllEUFV1S2c0b3dmSWlJaW9wc1dBeDd0a0kvVU1ERlZzYUxTNFdOd0VrbndVcSs3NENOenc1T1J0Mk5hYUN4K3lqcUtQL0xPV1F4OHpPMTVKNExsZGVYU0t0VzFtSG40ZjQzMjRkV2dMR21OUmdtZG1aa2tzVDZSZHExUzBSNEZ5ajNoYXJTTUthV2kvZCtNaHJ2NG1keGdBblhCaVZkNjM0dXYwdlloMzhhRXZaWTBURnBhWVRURFF5NHl6bm5EZ0lleGpuaU5SYmtIWVlSZmxGWEhScmdHNEs2Z0FRYjdEbDYvMkdTMUlHUEcrV0JzcGRhcVcyaytIQkVSRVJFMUJ3TWU3VkN3czJHTjlUd3JieHAvenowRHNabXlzSk9NYmdTc01jSzNsOEhOckkvVUZVOUhqc1A5SWJINExqTUJlL01Ub2RVWi9tcXYwZDZvamlGczRxbXNXQ0F5eUZWaWJqbUxSQ2pHbklqYmJSNjdKYW1WK1hqNTlMcEdqMm1ZUThMYzhwK0czaHN3RTVHdUFTMGVsL0ZTZzBwMXJkMENCYTFwcUU4UHMvdWY3VDRlRXFFWVljNitlUFhzUnJ1VUR2WXdtT0ZoR1BCd2JoRHcwT3AwZHNuWEVPdlQzV0krRVV0c1BmNVczNTQybjlOY0hlMGFFd29FZUtiN0JJTi9SUzZXWDhNdDd1YXJBbVJVRmVEZzlZc1kvZGVzc1VwMUxkYW1OVjVXMkp3ZlJ2eTlPY1BWZStiNDV6Wlg1U0lpSWlLaTFzT0FSenNqQUJCaUV2QW90ZXBjUzcvZ055ZmdzU2MvRVJuVmhaZ1ZQZ3A5UFc5azBmYVJ1ZUdGSG5kZ2F2QmdyRStQeDlHaUZQMTdEWE45TkpiQkd3QThwYzRHTnpQbWxyUGNIeHByRUhSSktzdEdIenZrOHJBWGpVNXJFdlJwamg2dWhqZWpxWlg1TFc3VEVZYjZkZ2NBWEtzcDFzL3NBUURoWDBHM1FMa24vaE45UC81MTdyc1dsd1J0T01QRFJTeEZOeGQvL1hhWWk2Lyt0VktyTm5pdklZVlcxZXpLU1IxZFI3dkdKZ2NOTkNpWHE0TU9YNlR1eGZzRFpwbzlYcVBUWXRYbDMxQ3FyTWJVa01INDl1b0J1d1RhaUJ5cHZFYUY5M1ltWSt1cGEwaTlYb1VxUmVkYWp1VWlFeVBTM3dWVEJ3Ymo1VWs5NFM2M0xnbW1JMlFYMXlDcnVCb0tkZWNwZDkvWmpZbHliRWwxSXVxNEdQQm9ad0tjUEEyU01Pb0E1TlFVdDhsWVVpcnk4Si96UDJDZ1Z6Zk03RGJLNEFZa3hOa0hyL1MrRitkS00vSEcrUitnQTh3dVNiSEV5eWd4cS9FTWp3QW5EOXdYRXF2ZjF1cDArQ0oxRDFZT05Nd3kzcFRsRjdmcFgxZll1ZHJOUDg5c3NFczdQZDJOYmtiYitWSURvTzd2cHo2d2NMbzRIY0hCTndJZTY5SVA0b0hRWVhBVk95SENOUUQvMS9OT0xMKzQzZUI4WjdITUlDOUhVeG9lTzd1UnhMTk9JZ2xXRERTZkNkNmFHVDZkVlVlNnhyeWxybmk0NndpRGZYdnpFNUhXUkpCR0IrRHJxL3VSVnBXUCtPc1hXM0dFUlBiM1IxSStubHA3RWhPakE3Qm05bUQwQ1hhSHExUG4raFd0c2xhTnBHdmxXSHZ3S3ZyOU93NmZ6eG1FOFgxYVBrdXl1ZFFhSGI2S3Y0clZjU2xJek9iTXJJNUc5ODJEYlQwRUl1b2dPdGYvcHAxQUwvY2dnKzI4bXBJV1B4MjN4UjJCL1pCVWxvM3M2aUw5dmxNbFYzRzZKQjBUQTJNd0kzeWtRUzZBYzZVWitqQ0hFRGVXMCtpYW1QbFFwcXJHcG94RGtBckZjQlU3bVV3RGZ5THlkb1AxOUx2eXppSzlxc0RtejVOUW1HenpPWTRXNXV4cnNEM1Vwd2U2R3kxQmNMUXZVL2NpczdyUTR2dGpBL3JvWDU4dXVZckp3UVAxMjllcVM3RHN3bGE4MmZkQmlBUkNEUGZ0aGJ1RERFdlEvcnZQZlRhTng5Mk9KWUN0a1ZpV2hiV3BUUytKZUxqckNDUlg1T0IwU1hxVDEzeHpQQll4Mmk0NWJEclNOZlpFNUZpRHZDdzFHaVhXcC85cGRic0hXeERzYUduVm1rcWo1VlpFMXZnaktSK1BmMzRjNjU4ZDJxbWZXcnM2aVRFMDBodERJNzJ4LzFJQlpueDZGTjg4SFl0eHZjM1B5bXROQlJVSzNMdnFFQkt1RkRWOU1CRVJkV2dNZUxRenhrczIwaXF2TzZ6dmZwNWQ4V3ozQ2RCQmgvanJsL0I5Wm9KK0NZQU9PdXpLUFl1RXdtVE1DQitKQ1YzNklxdTZDTDlrSDllZkwycXdqRVdqYTN4YTZQWGFNdnlRZWRqaSs0Rk9udnJYRmFvYWJMVGhocWVqRVJubFhRbDI5amJKNCtKb3drYVdKQWtBalBXdkMzaW90R29rbG1XWkhKTlVsb1Z2cmg3QW5JaXhTS25NdzZHQ1MzZ3lzbm41V01RQ2tVR2VEa2VvVml0d3RhcnhuNzBoM3BHSTlhbjd1ak93UC9ia244Zlc3Qk9vMFppdk50VGNjZGhEUjduR1BDWE9HTzdieTJEZkQ1bUhVYXBzM1VwVjlScitlMGJrQ09VMUtqeTE5aVEyUERzVW96dHhzTVBZbUNnL3JIOTJLR1ovZmh4bmwweHc2UEtXOGhvVnhpMDdnUE1OWm5VNFNVVG9IZXdPdDA0MnE0YUlpQmp3YUhlaVBjSU10aStXWDdOd3BIMDVpU1I0dnNkRUFJQUFBb3p5dndXMytVWGhRTUVGZkorUm9FOXdXS0dxd1NkWGRtTjM3bGtBaG9FTmFZTVpHZW9tQWg1TjJaRnpHczkwSHc4QStEeDFEeXFidVJ6RldTVEZuTWl4eUs0dXhyWHFZcVJYRmFCQVVkNmlzZDBNR3J0cDcrc1pCdisvY3F1Y0s4MkUwa0xaeiszWFRrSUFBWGJublczUkxDVzFUb05wOGUrWmZhK0xreWMrR2ZLa2ZudmhtZlhOcmo3eVNNSXEvV3RORTdNMXhBSVJaa2VNMFcvN3l0elF6ek1jMzJkWUR1STF4OHJMdjJGMThrNjd0dGxlbUx2R1NsWFZPRjJTamdGZTRRRHFsdFZ0dTNiQ3dTTWpjcHozZGlaalluVEFUUlhzcURjbXlnOFRvd1B3M3M1a0xMNnZUOU1uMk1uZk41elJCenNDUEp5dzZ0SCtlR0JJQ0VSQzYwcGdFeEZSeDhLQVJ6c1M1dUtMUUxtbndiNGtNMC9QVzROR3AwTmMzamxNQ3gycWY1b3VGQWd3MXI4UGJ2T053bzZjVS9neDY0aitpYk81cEljeTBZMG5OSlp1Z3EyMS8zb1Naa2VNd2FuaXE0Z3Z1TlRzZHJ4bGJoZ1gwRmUvSFY5d0NTc3UvZHFpc2QwTUdndDROUHgrSG01aXlaQ2xtOVhYem00eUc4eXp0V3BKL1kweFVGZVpJN1dpK2NrNGJRbkszQmNhaTBDNWwzNWJvVlZoZGZKdk51V3hzWVpLcTBabkxiSnI2UnJia24wTUE3ekNvZEpxc0RwNXAxMFNBeE8xVjF0UFhjT2EyWVBiZWhodFpzNm9ibmptNjVNT0MzaGN5YS9FMTMrbUF3REVJZ0hpL2pFS2ZVTk15NnNURVZIbndZQkhPM0tyVDArRDdUSlZOVEtxTE9kUnNDZVZWbzNOV1VleE8rOGNIZ3E3RlhjRTlvTllJQUlBU0lRaTNCc3lCTGNIUk9QN3pBVHN5ajFyZHNsS3c5d2VMYzA3VXF0UllWOStFalpsSEdwUk8xNVNGNFB0SWtWRmk5cHJEUThkV3RtbS9mdkozTEVtOW1tRGZaWnVSajJsTHJqVnQrNDYxZWkwQmxWNjdLRmgvZ1ZyWnZYMDkrcW1mMzJxK0tyZEF3N21CTW85OFVEb1VJTjkzMXc5aU53YTY2b3B0WVdPZEkyZEw4MUVablVoRHVSZlFGWTExOWRUNTVaNnZRcDlndDNiZWhodHBrK3dPMUt2Vnpxc3YwMkhNMUVmUTUwOXNodURIVVJFTndFR1BGcEJpTE1QQUJnay9teUtBQUxjSG1ENGhPTllVYXBEYnVBYUtsZlY0SXZVdmRoKzdTUm1oby9DQ0w4YjYrbmRKWEk4RlRrT0NvMEtlL0lURGM1ekZzc004Z1FZVjExcGpqV3BmN1Q0NmE1eHdLUFFob0NIdjVNN0hnd2Jabk9mQjY5ZjFDOEI2Z2prUnZreDFEb05WRnFOMldQdkRob0FpYkF1RUhhdU5LUFpTNDBzV1hsNWg5WEh5a1ZTeERRb21meW5EVE9Cb2oxQzhWYk0zMndhVzJPZWpoeUhweVBIMmEwOWF5MDh2UjRwbGUyMzRrbzlXNjR4QUZpVDhvZkRsdk1SdGFVcWhiclRWV094aGF1VEdKVzFqaXUvZXk3cnh2L053eUxiTm84UkVSRTV4czM3djJ3cmtBakZlQ2hzR080TkdZSlZsM2ZhRlBDSTlZblU1MFdvMTlSeWdkYVVYMXVHOXk1dFIxeitPVHdUT1Y0L2ZUKzVJaGQ3ODVOTWp2Y3hLak5icm01NXRRSjdUR1VQL1N2NFZNK1dHUjVkbkR3eHZldHROdmVaVXBIZm9RSWVUaUxEWkhHV0VtVTZpU1M0TTdDL2Zudi85UXQySFlkWUlFS29zMCtUeVVMcjNlYlh5MkRzLytoOUQzUzZ0cC9OUUthc3ZjYnFKWlZsdCtad2lPZ21WVmg1NDkrZWNGK1hSbzRrSXFMT2dnRVBPK252Rlk1bnVvOUhsNytxaTdpSVpUYWRmNS9SRlBraVJRWE9sS1RiYTNqTmRyWWtBeStkK2hyVFFtSXhOV1FJUGtyZVpYYldpWEh1a2ZheWRDUkViaGp3eUt0dHY4c08yb3J4eldpVmhadlJjUUY5OWN1V0tsUTFkZzNJM2VyYkU3TzZqWUs3V0k0WFQzNkZJbVhUVTV3YjVoSUI2Z0ltWU02NWRzbmFhNHlJeUZHRVRGSktSSFJUWU1DamhieWxycGdUTWRaZzZRY0FlRWljclc1amhGOHY5SFFMTk5oM3VpVGRJY3RaM0NSeWRIZnQwdVJ4VnlyeThGSHlMdmpJM09BamN6TjVQOWFudThHMlJDakdnQWI1RmF4MXV1U3F6ZWMwcHF1THIvNjFScWRGZG5XeFhkdnZESnhGaHNHNUtvMzVtOUdHVlhqMlhiL1E2SklFVzNSMThjWENXKzdSeHlxZTdqNGVTeS84MHVnNTNWMjdvSmQ3VUxQN3ZGWlRqSSt2N0xMcG5PbGRSOEpUZXVQbituaHhLbzYzSUllSm04UVpNOEp2ZzZCQmxPWkVjU3FPMmREbWRVWEhtRWxrN1RWR1JFUkVSR1JQREhnMGsxQWd3S1RBQVpnZWZwdStxa2xEdm1hQ0F1WTRpU1I0ck50b2svMjNCMFRqWkVrYWpoUmVhZkZZR3hQaDRvLy9STjl2OTNZbmRvbkJ4QzR4TnA5bnFmeG9jM2hJbkEwcWFXUlZGMEd0cy80bS9WeHBKbDQvLzRQZHh0TmVHYzlHc3ZUMC9jK0NTNWpWYlJSMDBHRlg3aG03OVo5UlZZaUQxeTlndEg5dkFIWEJzMWlmN28zZStEOFNQcUpGZlpZb3F4Q1hkOTdxNCs4TTdHOFE3Q2hVVk9DRHk3ODF1VFRERWdHQWYvVzV6eURZVWFtdXhZZkp1MUN1cW01V20rMlp0ZGRZVzJ0T3pwNkdpaFNWMkd1VTM0aUlpSWlJMmc0REhzM1EweTBRejNTZmdBaFhmN1B2WjFZVjRnOHJiNlptZFJzTlA1bHBobmFoUUlBRlVaUHhkdEl2ZHAvMWNMUG80eEZpc0oxbXBwU3VJN3phKzk0MjZkZVNyT29pckUrUDEyODdHOTJNVnFyTUp5SXRVSlFqdVNJWGhZcHk1TlNVMkhWTUd6TU9ZWVJmTDMxbG9DY2piOGZaa2d3b3RLYlZmbnE2QldKZ2c5bERGYW9hdUVua2RoMVBRNEZ5THp3ZWNTTW9xWU1PcTVOM05qdllBUUQzaHc3RElPOElnMzFmcCsxdmRyQ2pzMXhqYmEwNU9Yc2Fxc3R4eElBSEVSRVJVWHZCZ0ljTjNDUnl6QXdmaWZGZFlzeW1DbEJxMWZnaDh6Qit5VDV1dG15cnNWdDlleG9rZ1RRbUZvandTdStwV0p5NG1VbjhtaUhHczZ2QnRyMldZTmpLZUxsUFczTTNDZzRZUDMydmFDVGg3T0hDNUZiSkxYTzl0Z3pIaWxJdzNMZHVhWmlmekIzM2h3N0Z4b3cvRFk0VFFJQW5JMjgzMkxmMTJnbk1DQjlwOXpFQmRUK0Q4NlB1aGt4NEl3ZkZMOW5IY2I0MHM5bHRUZ3JzajBmRERXK3MveXk0WkZMNXlCYWQ2Um9qSWlJaUlySVhCanlzSUlBQTQ3djB4Y3p3a1JhZkpKOHV1WXJQVXY2d3VqcEh1SXNmWHV3NXlTUndzaXYzTENZRzl0UHZsd3JGK0ZlZisvQ2Y4ejhncGNMKzVTZVRLM0t4OFBUNkZyVnhmK2hRRFBQdG9kLytzK0FTdG1hZmFPblFXa1FBZ2NHWUFHQnNRQjk4bjVtQUVtVlZHNDJxZlhJVEcxN1RGWTA4ZmY4dDV6U1VXdnVXRUhRV1NURTdZcXcrMkZIdjNwQWgySk4vM3VCbmFuTHdRUFJva08vbVdGRUswaW9icitvUzZ1eURXMzE3SWk3dm5NMS85NDkxRzIyUzQyYUFWemVvdFZxY0tFN0ZsWW84bTNMdFRBa2VoTmtSWXczMlpWY1g0U01iODRsME5MWmNZMFJFUkVSRTlzS0FSd01Oa3pMVzYrRVdpS2NqeDZHN20vbkVucVhLS255WnRnOS9GbHl5dXA4UVp4KzgwZmRCazhvRnUzTFA0dE9VT09UVmxocms5WkNMcEhnOStnSDg2OXgzeUt3cXRMb2ZhOVJvbEVpcHpJT254Qm1selpoT0grN2loeUUra1FiN2ZzMDVoWlJLK3dkbmJOSGJJOFFrY2F4VUtNYnNpTEZZY2VuWE5ocFYrMlFjeEd2czZidTlneDJEdkNQd1hQY0paaFBoU29RaVBCNHhCdTljMkFvQUNIRHlNRmh5b05acDhQWFZBL3JLU0piSVJWSTgwblVFL2hZMkhPZkxNdkh1eFcxV0xVY0pjZmJCdUM3Ukp2dkRYZndRN3VLSEI4T0dvVnhWalpNbFYzR2lLQTFuU3RNdHRpc1NDUEZNOS9HWVlKVFhwbGhaaVNWSlA2TldZN3AwcHpPeDVScHJTL2JNSVVSRVJFUkViWThCandiTTVkSjRwLytqWnBldjZBRHN6ajJMZGVrSGJVckExOVhGRjI5RVAyUnlNNTVXbVkrMWFmc0ExRTJaRDNEeU1GanU0aXAyd3B2UkQrSzFjOThoMTQ3NUUxekZUbml1eHdUazFKUmdRL3FmVFovUWdKZlVCYS8xbVFhUlFHaXcvK25JY2ZqMjZrR2NMYzJ3MnpodFpTbGg2a2kvS0NRVVhNYVJvdFpOQnR0UWU3K0pjamQ2K2w2dXN2L05xSEZ3ejB2cWlvVzNUREdaMWFIUmFhSFY2U0FSMXVYeUdPYlRBOUVlb1VpdXlNVS9lMDgxYUdmYnRaUElyU2xwTXVCUlR5Z1FvSjluVjRpTnJsZExzcXVMOFBpUmp6SElPd0xEZlh0aXNIZWt5ZWR3bHpoanJIOGZqUFh2QTQxT2l3dGwyVGhSbklyanhXbjZuOU53RnovOFg4OUpKamwveWxYVmVQMzhqMWJQQ21zTXJ6RWlJaUlpSWxNTWVEUXcyR2ltQWdDendZN01xa0o4a3JJYmw4cHpiR3Avb0ZjM3ZIekxGTWlOcXJvVUtTcnczNlF0QmsvUFAwL2RBeitadTBGaVEwK3BDOTZJZmdDdm5OMW9sMlVaZlR4QzhQZGVkOE5YNW9hZE9hZHRPdGRQNW81RjBmZWJEUkpGdUFiZ2piNFA0bXhKQnI1TlA5RGtrZ043ODVLNm1KUUoxdUhHMytYLzlid1RPZWRLN0Q1YnBxUHlrcm9ZYkplcTdML2t4MS9tWWJDOUlHb3loQUxEbjY3czZpS3N1cndUdC9sRllXcklZQUJBbWFvYXJtSW52TkRqRG5SenVSRXd1RlpUak84ekVxenFXMllVcEtqUktLMGV0MUtyeHVIQ1pCd3VUSVpVS01aZzd3Z005KzJGUWQ0UkpzRVBrVUNJdnA1aDZPc1podGtSWTNHdHBoaXBGZmtZNGRmTEpDaVlYMXVHL3liOWpPenFJcXZIMHBFNTRob2pJaUlpSWpMR2dNZGZQS1V1alNZUUJRRFZYMGxKdDFpWmxMU2VBTUMwa0ZnOEdqN1M1Q2F2UWxXRHQ1SitRckd5MG1DL1ZxZkRlNWUyNDc4eER5UENOVUMvMzkvSkE2OUhQNGgvbmR2VTdOS09Zb0VJMDhOSDRONlFJZnF5bU81R00wNGEwOGNqRkF0dm1XSXlTOFZZUDYrdWVNOXJGdUt2WDhUR2pEL3Q4aVRiR2xPQ0J4bmNZR1pWRitGd1lUSWVDcnNWUUYzRmlEZWpIOEtiaVQ4aXZhckFJV05xenhxV1d3V0FNcVg5eTZKR2U0WWFiRGY4T2RBQjJISHRGTDVOUHdpVlZvMUNSVG5HZCttTDNYbG5zVG56Q0NZSEQ4SW8vMXYweDJ0MU9xeSt2TlBxNVRVTkUyYldhSlROVGw2cjFLcVJVSmlNaE1Ka3lJUVNEUEtPd0FpL1hoamszYzBncVdtOVlMazNndVhlSnZ0VEsvUHhWdUpQS091RTVXY3RjY1ExUmtSRVJFUmtqQUVQMU9WMldCZzFCYzVHTXk4YU9sK2FpVTlTZGlPM3B0U210cjJrTG5pcDExM29aMVF4QkxneHBUM0R3a3lEV28wS1M1Sit4anY5SHpXWVNkSFZ4UmV2OVo2R054STNROVhFVFoveFUyZ2ZxU3VXRDVpQmNCYy9nLzNlTXRjbVA0dVRTSUlaNFNOeFY5QkFrNWt2MzJVa0lLKzJGRFBEUnhya1l4QUFHT1YvQzRiNzljU3UzTFA0SWZOd3EwNW45NVc1WVhMUVFJTjlPM0pPNFkrODh4amtIWUhJdjRKSG5sSm52TjN2RVh5YUVvZUQxeSsyMm5qYU8wK0pzMG13eTk1SlhjVUNFZTRLSEdEMnZTSmxKVDY4dk5OZytWT3BxaHBQSGZzTU5Sb2w3ZzBaZ2tlNmpqQTRaMzE2UEpJcmNxM3UzMGQ2NDNxMDEyZFRhRlZJS0x5TWhNTExjQkpKTU5nN0VwTUMrNk8zVVNsa2M3cTUrT1BsVzZiZ1dGRUtqaFdsT0N3UTJGWWNjWTBSRVJFUkVabkRnQWNBYjZtcndTeUtoaXJWdGZncWJULzIybGd5VWdCZ2ZKZSttTlZ0TkZ6RlRpYnZGeWpLOFZiaVQ4aHFZa3A3aWJJSy8wMzZHY3Y2UFdvUXZPanRFWUlGVVpQeDdzV3QwT29zVjRrd3ptOFE3R3o2eERtenFoQnJVL2RaYkVNa0VHSjhsNzc0Vzlod2s2bnBBUEJ6OWpGOG4xbTN2T0JJNFJYY0d6SUUwMEtIR0R6MUZndEV1RHRvSU1ZR1JHTno1aEg4bW5PeVZjckV6Z3dmQlVtRDVMT1Y2bG9jdUg0QkdwMFdTeS84Z25mN1B3cHZhVjF3Unk2U1lsNnZ1M0c3ZnpTK3l6eGs4eEtsenFEaHpBbWdMcmVDdldjZStEbTV3ZC9KZE9uVG9ZTEwrRFFsRHBWcTA0b2ROUm9scGdRUE1ramVDOVJkWDF1eWp6WGFuMUFnTVBpWkNIUHgxYisyWi80Ym9PNGFHdVFkZ1ZIK3Q2Q1hlNUJWNXdnRkFrUjdoQ0xhSXhSeklzWWlvNnBRSC94SXJjeXpvZVpMeCtDSWE0eUlpSWlJeUJ3R1BBRGsxWmJpaTlTOW1OdnpEb1A5UjR0UzhPbVYzVFpYTHdsMzhjTlRrZU1zUHUyOVZKNkRaUmQrc2ZxWC9veXFRcXk4L0N0ZTZYMnZmZ2tLQUF6MTZZNW51MC9BeDFkMld6eDNxRThQaSs5cGRGcjhsSFVVUDJZZWdWcG5HbnlRaTZTNFBTQWFVNElISWNESncrUjl0VTZETDFQMzRmZmNNL3A5Q3EwSzMyY200SS84ODNpODIyamM1aGRsY0k2elNJcFozVWJoanNCK1dKZCtFSWNLTGpmNjJXMFI2eE5wY25QMVU5WlJmUVdNSWtVRkZpZHV4aHZSRDhLelFlQ21uMWRYOVBQcWFwSlBRWUM2WUU5VHk1Y0VBTVJDRVNSQ01lUWlxZjZyVkZtRkFrVzVYVDViYXdoejhjWGZ3b1liN0V1dXNIL1FKN2VtRkora3hPSEZucE1BMUYwM242WDhnVC95enBzOVhnQUJIbzhZZzN1Q0J4bnN2MUtSaTFYSnY1a2NiM3p0QmpoNTZHZGlpUVJDRFBBSzE3K1hXZDJ5dkMwQzFIM2YrbmwyUlgrdmNFUjdoT2tUckpxVFZua2RPVFhGWmhPZTF1dnE0b3V1THI1NE1Hd1lpcFdWT0ZhVWdxTkZLVGhmbW1uVDBybjJ5RkhYR0JFUkVSR1JPUXg0L0dWUC9ua004QXJIQ0w5ZVVPczBXSnU2RHpzYjNNaGJ3MWZtaHVsZGI4T1lnTjRHZ1lsNk4zSVZITEI1ZHNPeG9sU3N2eHFQbWQxR0dleWYwQ1VHcGNwcWJNd3dyYkFTNE9SaGN0TllyejVCcExueXNUM2RBakhHdnpmR0JQUXhTYkJhTDZlbUJDc3UvWXJVeW55ejd4Y3BLdkQrcFYreE0vY01ub3k4M1NEaFpQM1lYbzZhZ3NsQkE3RTJiVCt1MkxCRXdSeFBpVE9lNjI0WXNDcFFsR05IemltRGZSbFZoWGpsN0VhODFudWF3Wk4vb0s0TWFVTjlQY093K2JiNTBFRUhsVllEdGRIZm1VQWdnRVFvZ2xoZy9vWjMzcWx2VU5DOE5DdFdjeGJMTUwzckNKUXFxMUdtcXZzcVYxV2pRbFVMcFZZTmxWWU5sVTREbGJidVN5SVVJVWp1aFdHK1BUQTFlSWpKVFhockxlL1psNStFSHE1ZE1MNUxESlplK0FXblM2NmFQYzVKSk1IZmU5Mk5vVDdkRGZibjFwUmdTZElXcytWYmpmTkJQQjA1SHB1emprS2xWV044bDc0R3k4RXUyekNMUndEQXo4a0QzVno4RU9FYWdPNXVYZERMTGNnZ0o0Z2w1MHN6c2ZYYUNad3NUZ09BdnhLZVJtS2tYeFFHZVhjem1JWFVrTGZVRlhjRzlzZWRnZjFSclZiZ1pNbFZIQzI2Z2xQRlYyMUt0bXBQSGVVYUl5SWlJaUl5eG9CSEE1K2s3RWFBa3dlK1ROdUhTK1hYckQ3UFQrYU9hU0ZETUw1TFg0czNNcVhLS3Z6dnlpNzlEVkJ6L0p4OURLRXV2aGpqMzl0Z2YzZTNBTE16RVc3MTdRbG5NemRuTzNKTzRadXJCL1g1UHdRQXVyc0ZZb2gzSkc3emkwS2czSEtaVDZWV2paK3lqbUpMOWpHcmdqWVh5ckt4NE5RNjNCblVIOU83ampCWjNoUGxIb3gzK2orSytPc1hzVDQ5dmxreklpUkNNVjd0TTgwa01lTGExSDFteDVoZlc0YVh6NnpEdzJIRE1TVjRjS05QNklHNkdRZFNvUmhTQzMrMzVwd3J6WFJJUXRRYXRRTGpBdnBhbkQxZ2k0eXFRaVFVSnR0aFZPWjltYllQOFFXWGNOSEN6MWFFYXdBV1JFMUdrTnpMWUg5dVRRa1duZnNlNVJabVJGMnJLVWFWV3FFUFJQVDNDa2YvQnJNNjZsV29hbkNxSk4xZ243dEVEbStwSzd5a3J2Q1R1Y0hmeVFNQlRoNElrbnNqMk5uTGJESlNTOHBVMWZpejRCSit6ejFyTWx1b0x1RnBYYzRQdVVpS0lUNTFQMnNEdk1JdEJzejVhNGs3QUFBZ0FFbEVRVlNjeFRLTTlJdkNTTDhvcUxRYW5Ddk53Qy9aeDVGWWxtWDFtT3loSTExalJFUkVSRVFOTWVEUlFKVmFnWVZuMXR0MHpxU2dBWGdpWXF4SjJjbDZPdWl3Ty9jYzFxVWZiSFpWbFlZK3ZySUxRWEl2OUhRTEJGRDN0SFIxOGs2elU5KzNYVHVCVzMxNzZvK3RVTlhndytUZmNidzRWWC9NSFlIOThIRFljSU1sSHVhb2RScjhrWGNlbXpPUG9NaW9va3hUZE5CaFo4NXBIQ3E0ak1lNmpjTFlnR2lEK1MvMWlVMExGT1ZZbng1dlU5c0FjRjlJclA0ejF0dDNQUWxIaXE1WVBFZWwxV0JkZWp4K3l6bU5LY0dEY1p0L0ZIeWtUU2R1dGRhdTNMTjJhNnN4T3RRdDB6RCsvTGFxVk5kaXhlVmZXM1VKaFVhbnRSanN1RHRvSUI2UEdHMXk4NTlkWFlUWHovOW9Vc1hJdU4xZHVXZHdYK2pRUnZ2L0tmdW9RWkpmb1VDQTE2TWZSSVNyZnlObk5hNVVXWTJUSmFrNFZKQ01jNlVaVm4zL2FqUktITHgrRVFldlg0U0xXSVpoUGoxd20xOFVZank3bWxSeHFpY1JpakRRdXh2V3BSOXM5bGlicXlOZFkwUkVSRVJFRFRIZzBVSUpCWmR4WDBnc2ZCdFVKcW1YV0phRmI2OGViUEZ5allaVVdnMldKbTNCOGdFemtWQ1lqSy9UOWxsTWNxalY2ZkRCNWQrd1lzQXNaRllYNHQyTDIxQ2txREE0NWxUeFZjd0tIMldoaGJxYmxMaThjOWlSYzlya1hGdVZxNnJ4WWZMdmlNczdoMmU3VDBUWEJrdEt6cGRtbWwyV1k0M3RPU2R4cTI5UGZYdjV0V1g0SW5XdlZlY1dLU3Z4OWRYOStPYnFmblJ6RFVDa3F6K0M1VDV3bFRoQkxwSkFMQkJCSkJDYWZOWGZtRGI4M3V0ME91aFFWNzY0WVZDcHRlWFVsTFRvWmpTdE1oOGZYUDZ0eVFTNnJhbFVWUVdSVWJBanFTd2J5eTc4WWphcHFiR05HWWZnSW5iQytDNTlUWUtQR3AwV1c3T1BZMXYyQ1lQOVdwME9uNmJFNFozKzA4MHVRVE5IcFZYamNrVXV6cGRtNGt4Sk9xNVU1TFlveVdpVldvRTkrWW5ZazU4SUQ0a3pSdmoxd2tpL3VnU294aU02ZVAyaXhZcE9yYTB6WEdORVJFUkVkUE5od0tPRnlsVFZXSGJoRnl6dE4xMi9OT0pLUlM0MlpTUll6RlBRVXFXcWFpdzR2YzdpRlArR2NtdEs4R2JpajdoU2tXZjJ5V3FCb2h4ZnBPM1ZKNVFFNm03aUUwc3pzUzgvQ1FtRnlWQm9UZk1tdE1TbDhod3NPUDB0cGdRUHd0L0NocU5LbzhEN2wzNXR0TnBNWTZyVkNyeVZ1Qm52RFpnSmlWQ01KVWsvbzlyRzJUUTYxTjJVcFZuSVNkS2VuUy9OUkJjblQwaUZZc2lFWWtqK1NxQXFGZ2doRW9vZ0ZnZ2hnRUFmcEtsU0sxQ2lyTUtWaWx3Y0xrekc2WktyYlY0WjVGREJaUVRMdmZVbGFQZmxKK0dUbE4xVzU3clI2TFQ0TkNVTzMxdzlBRCtadXo3b29ZRVdlVFdsVUZvbzMzeWxJaGR4ZWVjeHNVdU15WHRhblE1NXRhVklxOHpIbFlwY0pGZmtJYlV5cjFXcUN3RjEvNWI4bG5NYXYrV2NocC9Ndlc0NWkvOHRDSGZ4ZzBhbnhhYU1RNjNTcnpVNnd6VkdSRVJFUkRjZkJqenNJTFV5SDUrbi9vR2hQajJ3SmZzNGtoeXd4dDZhWUVlOXBzcXQ3c3RQd21pLzNwQ0t4RGhjbUl6RGhja29iT0ZzanFab2RGcjhrbjBjZnhaY2dxdll5ZXFLTlhtMXBmclhSY3FLQnE4cjhjN0ZiWkFJUlNiNUV6cTd2Zm1KTnBkTnRyZUd5VVNidTJUaHA2eWpHT0RWRGZ1dkp6VjdTVkNOUm1sekpaWU42ZkVJbG51aFNGR0p2TnBTNU5TVUlLdTZDRm5WUlFaTFlCeXBRRkdPbjdPUDRlZnNZd2h4OWtHSTNCdjV0V1Z0TWhhZ2ZWeGpBTEMxd1N5ZEtrM1RNMythc2l2M0RGeEVwbVhEaVRxU0NSTW10RnJibXpkdmhvZUhhWlUySWlLaWpvSUJEenVKeXp1UE9BdGxOanVDTnhOL2JKTW5zSVdLQ3B1Q0s4OGQvOExpZTdZa21pWDdlaVJoVll2YjBPaTArTmU1VGMyZTZkTmM1YW9hL1B2Yzl3N3QweGJaMVVVM1hSRFBrcSt2N3JkcmV6OW1IckZyZTYzaHgyUFpDUFIwUXBDWEhJRWVUcEJMRzAreVREY3ZiMjl2Q0lYbTg0blpxckN3YlpiUGthRno1ODdoNU1tVG1EMTd0c2w3WldWbCtOLy8vb2RodzRaaDNMaHhMZTdyaXkrK1FFeE1ER0pqWTYwNnZyeThIQnFOQmw1ZVhvMGU5K09QUDZKSGp4N28zNzkvaThkSVJOUWNESGdRQUhDNk9iVUxqZzUyRUxWM0QzMTAyR0RiMDFtQ1FFODVBajJkNE9jbWc3KzdESDV1ZjMwMWZPMG1nN2VyMUdJaVhPcDgxcXhaQXc4UEQraDBPc3ljT1JOS3BSSWZmdmdoQWdJQ2JHNnJOV2VOa1BYT256K1BqUnMzbWcxNGJOeTRFZnYzNzhlb1VaYnpzTm5pKysrL2gwYWpzU3Jnb2RGbzhPS0xMMEltazJIbHlwVndkbmEyZU95YU5Xc3diZG8wQmp5SXFNMHc0RUZFUk5SQmxGYXJVRnF0d3NXY3BrdDRDd1VDK0xoS1RRSWgraUNKMFg0ZlZ4bkVJZ1pJT3JyTXpFems1K2ZEeGNVRi92N05yMEpGN1ZkNmVqcTJiZHNHTnpjM3FOVnE3TnUzeitCOWIyOXY5T3ZYejJDZjhUSG1aR2RuTjNxY1hDN0hzR0hESUJLSk1IdjJiQ3hac2dSdnZ2a20zbjc3YlloRW5IMUdSTzBUQXg1RVJFU2RrRmFuUTBHRkFnVVYxaVZ4RmdnQUwyZlRBRW45dG8rckZKN09Vbmk1U09EcExJV25zd1NlemhJNFM4WGdSSksyMDZkUEh3Q0FXRnozSzExS1Nnb0FvR2ZQbmhBMDh5L0d1RTFxUDlScU5kNTc3ejJvMVdwVVZGVGc3YmZmTmpsbTRNQ0JKZ0VQYzhjWk8zTGtDSTRjc2J6VUx5QWdBTU9HRFFNQWpCNDlHa2xKU2RpeVpRdFdyMTZOZWZQbTJmaEppSWdjZy8rVEVSRVJFWFE2b0xoS2llSXFKUzduV3A5YlNTd1M2QU1nWHM1U2VMcEkvZ3FHM0FpS2VMbElUZmJWdjJaZWtwYjU0SU1QRExickF4NlhMbDNDakJrem10WG1peSsrYUhVdUI3Sy91KzY2Q3lyVmpXVGc5VXVNNHVMaXNHYk5HbHkrZkJrdnZQQUM3cjMzWG9QejFxNWRpKysvL3g3MzMzKy9TWnR4Y1hHTjlqbGh3Z1E4OE1BRGVPYVpaNndlNTFOUFBZV3paOCtpc0xBUU5UVTFrTXZsVnA5TFJPUW9ESGdRRVJGUnM2azFPaFJXS0ZCbzVVd1NjNFFDQVFJOFpBaHdkNEsvdTB3ZklIRjFFc05aS29hTFRHVHdwN05NQkJlWkdNNVNvejlsSXJoSXhUZjEwcHo2Z0VkTlRRMXFhbXFhMVVadGJjdXJJTmxpN3ZyVER1bm53S1VDL2V2ODh1WmZyNjF0elpvMTBPbDAyTDU5TzdaczJZSzFhOWNDZ0g1N3dvUUpKc0dPM2J0M1k5T21UWmcvZjc3WllGVlpXUmtTRXh1dnRwV1RrNE5EaHl5WFFCOHhZb1RCdGtRaTBlZndxS21wc1pqN1pjdVdMZGl5Wll2Wjk1b0t4QkFSdFJRREhrUkVSTzNVbWJjbW9LeEdoYkpxRmNwcVZDaXZVZXUzeTJ0VVJ1K3BHcnluN2xCSmdMVTZIWEpMYTVGYjZwZ2JiWkZRQUU5bkNkeWNKSEJ6RXNOTkxvYXJUQXhYSnpIa0VoRmtFaEdjSkVJNFNVU1FpZXYrZEpLSUlKUFV2eFpDSnY3ckdHbmRleEtSQUdLaEVHS1JBQktSRUdLaEFCSngzWi9tOTltbm9vcXgrb0RIMnJWckVSb2EyaXA5Mk50SGNTa083ek0rdVFCL2l3MXhlTC9XQ0FtcEcxZDlTZURRMEZEb2REcXNYTGtTSGg0ZUdEaHdvRUd1amRMU1VxeFpzd2JSMGRGd2NuTFN2emQyN0ZqOU1lbnA2WGpqalRjYTdUY2hJUUVKQ1FrVzN6Y1huS2hQV0NxUlNEQjM3bHlUOXpkdDJnUzFXbzJaTTJjMjJqY1JVV3Rod0lPSWlLaWQ2aGZtMmF6emREcWdTdEVnT0ZKckdEUXByMUdoU3FGR2xVTHoxNTltWGlzTjk5Y29OWGIrZEcxSG85V2hxRktKb2twbFd3L0Zydkx5OGxCWldRbXhXSXpnNE9DMkhnN1prVUFnd05LbFN6RjU4bVM4ODg0N1pvOUpURXcwbU1YUk1PQVJFeE9ESFR0MldHei83cnZ2eG4zMzNZY25ubmlpeWJFY09uVElvSFR4MUtsVElSYUxNWFhxVkpOajE2MWJoNkNnSUxQdkVSRTVBZ01lUkVSRW5ZeEFBTGc2MWMxWUNQYXl6N3A2clU2SDZ2cWdpTEtSUUlrVnI2dVZhaWpVV2loVVdwUlVLVkZXbzJwNkFOU2srdGtkSVNFaEVBcGJad1pKYTNEVUVpUzE1c2FzcDQ2V08wYXBWRUlta3dFQTVzK2ZqMG1USmdFQXNyS3lNR2ZPSEd6WnNnV3VycTRBNnBhM0xGKyszT0I4Z1VBQXFWVGFhQjlDb2JESll3RGc1NTkveHJsejUvVGJsb0laQlFVRktDc3J3L0RodzV0c2s0aW90VERnUVVSRVJFMFNDZ1Q2SUVwcjB1cDBVS3ExVUtxMStxQ0lRcTJCUXFXRlVtTzRyZEFmZDJOYm9kYWd2RWFOa2lwbDNWZTFDc1dWOWErVktLbXFtOTNTR1YyNWNnVUEwTFZyMXpZZWlXMVVheDl3U0Q5ZXovMkMwdXE2NEZxd1ovdFBzS243YTFuYTRzV0xjZTNhTlh6MjJXY214MmkxV2dCb05NQmxLYmVHc2MyYk4yUHo1czJOSHJOanh3NjgvLzc3QUlDdnZ2b0tHemR1dEhqc2lSTW5BTno0SEVSRWJZRUJEeUlpSW1vM2hBS0JQbWRHWnlkNDdFZTd0bGUvek9EQWdRTTRjT0JBaTlyYXVIRWovUHo4N0RFc3NrRnRiUzAyYk5pQU0yZk9JRGs1R1VCZFVPUHh4eDgzZTN4OU5aZkdabWE4OHNvckZ0OUxURXpFcjcvK0NvRkFnSkNRRUR6NjZLT05qazhpa1RUeENXN1l1WE1ueEdJeGZ2LzlkeWdVQ3J6ODhzdFd6U0FoSXJJbkJqeUlpSWlJT2dFWEZ4ZDRlWGsxKzN5ZFRvZlMwbElBTjVKUmttT0p4V0xzM0xrVEF3Y09oS2VuSjQ0Y09kSm9zdEdLaWdwSXBWS0l4WlovcFI4M2JwelovUmN1WE1DSEgzNkkzcjE3NDQ0NzdzQUhIM3lBOFBCd1JFWkc2bzlSS0JSWXQyNGRmSHg4TUczYU5Lcy94NUVqUjNEeDRrVk1tVElGRVJFUldMMTZOWEp5Y3ZEbW0yL0N4OGZINm5hSWlGcUtBUThpSWlLaVR1RDU1NS9IODg4LzMrenp5OHJLOE1BREQwQWdFRERnMFViRVlqRisvUEZIQ0FRQ2JOaXdBVWVPSEFFQTNIdnZ2YWlxcWdJQXJGaXhBaXRXckRBNHo5eXlsUWtUSmxncyszcnc0RUc4Kys2NzZOcTFLNVlzV1FKWFYxZHMzYm9WcTFldnhvb1ZLeUFTaWZEbm4zL2kwMDgvUlg1K1BtSmlZbkQzM1hkYk5VT2pyS3dNSDN6d0FXUXlHUjUrK0dINCsvdkQzZDBkUzVjdXhkeTVjL0hPTys4Z0xDek0xbThORVZHek1PQkJSRVJFUktpdXJnWUF5T1Z5Q0FTT1NTUktwc3g5NytmTm13ZTEyalQzek5xMWEzSDkrbldNSHo4ZWd3Y1Bickx0bXBvYWZQNzU1OWkrZlRzQVlQbnk1ZnJnMXZ6NTgvSFNTeTloK2ZMbHlNdkxRMUpTRWdZTUdJQ0ZDeGVpWDc5K1ZvMjlxcW9LcjczMkdvcUtpakIzN2x6NCsvc0RBRWFOR2dVM056Y3NXclFJOCtmUHg5S2xTOUdqUncrcjJpUWlhZ2tHUElpSWlJZ0lsWldWQUtDdjlrSHR4K2pSbzAzMkpTVWxvYUNnQUtHaG9iaDgrVElXTEZoZ2NXbUxUcWZEbmoxN3NIYnRXaFFXRmlJc0xBeVptWmtHTTNsNjllcUY1NTkvSGg5KytDR2NuWjJ4WXNVSzlPM2IxK294cHFlblkvSGl4Y2pLeXNJOTk5eGpVcjFsd0lBQldMeDRNZjc5NzM5ajRjS0ZXTEprQ2FLam82MXVuNGlvT1Jqd0lDSWlJdXFBRml4WVlGQWV0Q1hpNHVMMEFRODNOemU3dEVtdEp5c3JDMis5OVJZQ0F3T3hmUGx5UFB2c3MxaTllalhtejU5dmNKeGFyY2J1M2J1eGVmTm1aR1Zsd2MvUEQwdVhMa1ZhV2hyV3JGbGowdTdvMGFOUlhWMk5MNy84RW12V3JNR0xMNzVvY1NaRy9Zd2dBRGh6NWd4ZWZmVlZhRFFhekpvMUN6Tm56alI3enNDQkEvSDY2Ni9qalRmZXdKa3paeGp3SUtKV3g0QUhFUkVSVVFmazZla0pYMTlmdTdWWFZsWUdBUER3OExCYm0yUmZPcDBPdi8vK096Nzc3RE9JUkNJc1c3WU1QajQrV0xod0lSWXRXb1RhMmxyOC9lOS8xOC9jRUlsRXlNaklRSDUrUHY3MnQ3L2gwVWNmaFZ3dVIxcGFtcjdONnVwcUhEcDBDTC8vL2p2VWFqVldyVnFGNE9CZ3JGaXhBaSs4OEFLR0RCbUM4ZVBIWStEQWdmcHJZOU9tVGRpNmRTc0E0T09QUDhhVFR6NkorKysvSDBPSERtMXlWc2pRb1VQeHlTZWZJRHc4dkhXK1NVUkVEVERnUVVSRVJOUUJMVnEweUs3dGxaU1VBS2dMcEZEYlVDZ1V5TTNOaFZ3dVIzcDZPbVF5R1lDNm9NVGV2WHV4WmNzV1pHWm1va2VQSHZqM3YvK05vS0FnQUVCc2JDeGVmZlZWdlB2dXV6aDE2aFR1dWVjZWpCNDlHbDI3ZHNWenp6MkhSeDU1eE9EdnRYNDJ6K0xGaTNIMDZGRW9sVXI0K3ZycUs3R01IRGtTTVRFeFdMOStQWGJ0Mm9Wang0NUJMcGZqdSsrK3c1ZGZmb2x0MjdaaDBxUkpHREJnQU41NTV4MGtKQ1JnekpneEtDNHV4cGt6WnlBVUNzM21JdEZvTlBxdjNOeGN1TGk0SUNZbXByVy9yVVIwRTJQQWc0aUlpSWlRbkp3TUFQRHo4MnZqa2R5ODFHbzFubnJxS2YzMnlKRWpVVlJVaENlZmZCS1ZsWlh3OXZiR0N5KzhnQ2xUcGtBa0VobWNPMmJNR0lTRmhXSFZxbFZZdDI0ZE1qSXk5RUV4NHlEVzJiTm5BUUFuVHB6QW1ERmpNR0hDQlBUcjE4OGdTT0hoNFlFWFhuZ0JzMmZQUmtKQ0FsUXFsWDdteUlnUkl6QnYzandJQkFLRWhJUmcvZnIxMkxKbEM1UktwVTJmOTdISEhtUEFnNGhhRlFNZVJFUkVSRGVCbkp3Y1ZGVlZ3Y1BEQXk0dUxwQklKSkJJSktpcXFzS2VQWHV3ZCs5ZUFFRC8vdjNiZUtRM0x4Y1hGeXhjdUJBYWpRWmVYbDRZUEhnd3hHSXg1czJiaDVxYUdvd2RPN2JSMHJBUkVSRll0V29WenA0OUN5OHZMNHZIUGZmY2MwaE9Uc2FFQ1JQZzVPVFU2SmljbloweGZ2eDQvZmJNbVRNTkt2bjA2TkVEYjc3NUpqUWFEUW9MQzZGUUtLRFZhcUhWYXFIVDZmUi9BblVWYUFRQ2dYNEdTUDBNRlNLaTFzS0FCeEVSRWRGTjRPalJvL2o0NDQ4YlBTWW1KZ1lEQnc1MDBJakluSWtUSjVyc0d6VnFsRTF0TkZWR3RsZXZYdWpWcTVkTmJkYXp0T1JKSkJJaElDQ2dXVzBTRWJVV0JqeUlpSWlJYmdMZHVuV0RxNnNybEVvbFZDcVYvcW03VUNpRXY3OC9SbzBhaFVjZWVRUkNvYkNOUjBwRVJHUWZESGdRRVJFUjNRVDY5KytQTFZ1MjZMZnJseDBJaFVJR09ZaUlxRk5pd0lPSWlJam9Kc1JBQnhFUmRYWWQ4bjg1SjVHa3JZZEFSRVRVcXZoL0hSRVJFVkhMZE1nWkhsMmNQSkZlVmREV3d5QWlJbW8xWFp6TUp3WWtvcGFidCtFTWZqbDVyYTJIUWMyMC85VXhiVDBFSXVvZ09tVEFJOWFuT3dNZVJFVFVxY1g2ZEcvcklSQjFhZ2N1OFhkSklxTE9ya011YVprYU1nUitNdmUySGdZUkVWR3I4Sk81NDk2UUlXMDlEQ0lpSXFJT3JVUE84SEFXU2ZGQ3p6dnd4dmtmMjNvb1JFUkVkamUzNTUyUWk2UnRQUXlpVGlVeXdCVW5yNVlBQUZZKzJoLzl3N2hzaklpb3MrdVFBUThBNk9mWkZXLzBmUkFmSmU5Q2dhSzhyWWREUkVUVVluNHlkOHp0ZVNkaVBNUGFlaWhFblk2cjdNYXZ2ZjNEUERFbXlxOE5SME5FUkk3UVlRTWVRRjNRNDROQmoyTnI5bkVjSzBwQlhtMHBhaldxdGg0V0VSR1IxWnhFRW5SeDhrU3NUM2RNRFJrQ1o4N3NJQ0lpSXJLTERoM3dBT3FXdHp6U2RRUWU2VHFpcllkQ1JCMUVabmtGWHRwMUVGbmxsUTd0dDRlM0oxWk11QTJCcmk0TzdaZUlpSWlJNkdiVUlaT1dFaEcxUkppN0c3NmFNaDc5QTN3ZDJ1K1Y0bExNMmhxSE0vbUZEdTJYaUlpSWlPaG14SUFIRWQyVVBKMWsrSGpTV053WjJkV2gvWmJVS3ZEc2IvdXdMZm1xUS9zbElpSWlJcnJaTU9CQlJEY3RxVWlJdDhZTXcxTUQramkwWDdWV2k4WHh4N0R5NkJsb2RUcUg5azFFUkVSRWRMTmd3SU9JYm1vQ0FNOE1qTVlibzRaQ0xIVHNQNGtiRWkvajc3dmpVYWxrc21VaUlpSWlJbnRqd0lPSUNNRGtIdUg0MzUyajRTYVZPTFRmaE94Y1BMNzlEMlNXVnppMFh5SnFleTR5TVNwcjFXMDlqRFpUV2F1R3ExT0h6NTlQUkVUdEdBTWVSRVIvR1J6b2o2K21qRWVRbTJPcnFLU1hsdVB4YlgvZ1dFNitRL3Nsb3JZVjZlK0NwR3ZsYlQyTU5wTjByUnlSL3E1dFBRd2lJdXJFR1BBZ0ltb2czTk1kMzl3ekFUSCtQZzd0dDF5aHhOemZEK0RIaXlrTzdaZUkyczdVZ2NGWWUvRG1UV0M4OXVCVjNETWdxSzJIUVVSRW5SZ0RIa1JFUnJ5Y1pQajByckc0cDJjM2gvYXIxZW53VHNKSkxFczRDYlZXNjlDK2ljanhYcDdVRTdzVDg3SC9Va0ZiRDhYaDlsOHFRRnhTUGhiZTFhdXRoMEpFUkowWUF4NUVSR1pJUlNJc0dobUxmOXc2RUNLaHdLRjliNzZZZ3JtL0gwQ1pRdW5RZm9uSXNkemxFbncrWnhCbWZIcjBwZ3A2N0w5VWdCbWZIc1huY3diRGpUazhpSWlvRlRIZ1FVUmtnUURBUTcxNzRKTkpZK0hsSkhObzN5ZHlyK094YlhHNFducnpydThudWhtTTd4T0FyNThhZ3RtZkg4Y3pYNTNFMGRUaVRwbkl0TEpXamFPcHhYam1xNU9ZL2ZseGZQTjBMTWIxOW0vcllSRVJVU2NuME9sMHVyWWVCQkZSZTVkWFdZMlgvL2dUbDRwS0hOcXZpMFNDdDhmZWloR2hnUTd0bDRnY3E3eEdoZmQySm1QYjZSeWtYcS9zZEVFUFZ5Y3hJdjFkY2MrQUlMdzhxU2ZjNVk2dGlBVUFZNWJ1eDRHL1p0THNlM1VNeGtUNU9Yd01SRVJrZndLQndPSjBiQVk4aUlpc3BOQm84TjgvaitPM2xBeUg5aXNBOEZKc2Z6emF0eGNjdTdpR2lLanpZTUNEaUtoemFpemd3U1V0UkVSV2tvbEVlSFAwTU13Zk5nQkN5Lyt1MnAwT3dBZkh6bUR4d1dOUWFwak1sSWlJaUlqSUdneDRFQkhaUUFCZ2VwK2UrTitkbytFdWt6cTA3KzFYcnVMWm5mdFFYRlByMEg2SmlJaUlpRG9pQmp5SWlKb2hOaWdBNjZkT1JFOXZUNGYyZXk2L0VMTzJ4U0c1dU5TaC9SSVJFUkVSZFRRTWVCQVJOVk9RbXd1K25ESU9FeVBDSE5wdlhtVTE1bXovQTM5Y3pYSm92MFJFUkVSRUhRa0RIa1JFTFNBWGkvSGZzYmZpeFNIOUhKcFF0RmF0d1N0N0U3RHk2Qm1vdGN6clFVUkVSRVJrakFFUElxSVdFZ0NZRlJPRlZYZU1ncHZVc2FVV055UmV4bk03OTZPd3VzYWgvUklSRVJFUnRYY01lQkFSMmNud2tFQjhPM1VpSXJ3OEhOcnY2YndDUFByTGJwek9LM0JvdjBSRVJFUkU3UmtESGtSRWRoVHE3b3F2cDR6SDdlRWhEdTIzcUtZV3oveTJEeHNTTDBQbjBKNkppSWlJaU5vbkJqeUlpT3pNV1NMR3N0dUg0N2xCZlIyYTEwT3IwMkhsMFRONFpXOENxbFZxQi9aTVJFUkVSTlQrTU9CQlJOUUtoQUlCbnVqZkd5c21qSVNMeExGNVBmWmN6Y0xNcmJ1UlZscnUwSDZKaU1oK3lzc3QveHRlVzF1TFpjdVdJVEV4MGE1OUhqaHdBR3ZYcmdVQUtCUUs3TjY5R3pwZDQvTUd2L2ppQ3l4ZnZoeGFDd20wNCtQajhkWmJiNkd5c3RLdVl5VWlzZ1lESGtSRXJXaGtXQkMrblRvQlhUM2NITnB2UmxrRkh0c2FoOTFwbVE3dGw0aUlXbTdqeG8yWU0yY09pb3VMemI1Ly9QaHg3Tm16QjJxMWZXZnpuVHg1RWovODhBTUE0T3paczFpNWNpWG16cDJMakl3TXM4Y2ZPWElFMzMvL1BRSUNBaUFVbXQ1V3FGUXFmUGJaWjFDcjFYQjFkYlhyV0ltSXJDSFFOUlcySlNLaUZxdFNxZkRtd1dQWW01N3Q4TDRmNmRNVEw4YjJnOFRNTDZORVJEZUxNVXYzNDhDbHV1VE8rMTRkZ3pGUmZtMDhJc3V5c3JMdy9QUFBvMCtmUGxpMmJCa0FHTXptMkxScEV4SVRFN0ZreVJJSUJKWVhUMFpIUjl2VTc4Y2ZmNHd0VzdZZ0xpNE9BSkNTa29JbFM1YWdzcklTNjlhdGcxd3UxeDliV0ZpSVo1OTlGbVZsWldiYm1qNTlPZ1FDQVRaczJHQ3h2N2x6NTJMcTFLazJqWkdJeUppZ2tYOEl4WTRjQ0JIUnpjcEZJc0U3NDBiZ3U2UmtmSERzRERSYXg4V2FOeVVsSTZtd0dNdHVIdzUvWjNuVEp4QVJVWnNLRFEzRkN5KzhnUGZmZngrLy92b3JKazJhaEhuejVwa2NOMy8rL0ViYnFROWNBSFVCQ2t2QmlYclYxZFVBZ0N0WHJrQW9GRUlnRUdEQmdnVklTMHREVGs0TzNOM2Q0ZWZuaC9MeWNyejY2cXVRU3FYNCtPT1BjZUxFQ1FpRlFnd2ZQbHpmVm1wcUtwWXVYWW9aTTJZZ0xDd01SNDhleGFPUFBtclFuNWVYVjVQZkN5S2lsbURBZzRqSVFRU29tMjBSN2VlRFYvWW1JTCtxMm1GOW44c3Z4SXhmZHVQdHNiZGljS0Mvdy9vbElxTG11ZlBPTzNIOCtIRW9GQXFJUkNKODg4MDNBT3FDR0JzMmJNREtsU3R0Q2hqODhNTVAyTEpsaTFYSFB2Lzg4MmIzVDU0OEdRODk5QkFXTFZxRW9xSWlyRml4QXQyNmRVTkNRZ0orK09FSDlPdlhEOTI2ZGNNNzc3eURnUU1INHFtbm5zTDk5OStQUzVjdUlUNCtIcjYrdm5qeXlTZXRIak1SVVVzeDRFRkU1R0I5L1gyd2Nkb2RXTFQvQ0JLeWN4M1diM0ZOTFo3ZnVSOXpCOGRnWmt5VVF5dklFQkdSN1JZdFdxUi9IUlFVQktBdWI4YVFJVVBRcDA4ZkFNQ0VDUk13YmRvMGkwRUtZKys5OTU3Rjl3NGVQSWh0MjdiaDlkZGZoNXViYWU0cEh4OGZGQmNYUTZ2VjZvTWRBREJyMWl4VVZWVkJMcGRESnBOQkpCTGgyMisveGRkZmZ3MkJRSUJiYnJrRjgrYk5ZK0pTSW5JNEJqeUlpTnFBaDB5S0R5YU94RGZuTHVHVGsrZWhkVkE2SmExT2g5WEh6K0w4OVNLOFBpb1dybExIVnBBaElxTG1TMHBLUWtwS0NoWXZYdHpzTnZyMTYyZnh2YXlzTEFCQVpHUWtBZ01EelI0VEVoS0NMNzc0QW4vODhRZWVmdnBwZy9lTVo1Q1l5OC94MFVjZkFRRFdybDJMME5CUW04Wk9SR1FyQmp5SWlOcUlVQ0RBN0g2M0lNYmZCNi90TzR5aW1scUg5YjB2SXh1cFc4dXdmUHdJUkhwNU9LeGZJaUpxM0tGRGgxQllXS2pmYmhnMDJMaHhJNEtDZ2pCczJMQlc2ZHZGeFFVQURHWmlGQlVWWWZYcTFaZ3hZd1o2OU9nQkFBWVZXVDcrK0dNNE9UbFozY2VGQ3hjYW5XVkNSR1JQREhnUUViV3hRWUgrMkRqdER2eHIzMkdjeUwzdXNINHp5eXZ3MkxZNC9PdTJJWmdVMmRWaC9SSVJrV1UvLy93enpwMDdwOSt1RDNoa1pXWGgyTEZqR0Q1OE9QYnUzV3R3VGxaV0Z2YnMyV1BTMXJoeDQwejJUWmd3d1dUZnBFbVRNSC8rZkxpN3V3T0FRWExUblR0M0lpRWhBUTg5OUZEelBoQVJVUnRpd0lPSXFCM3drVHZoNDBsajhPbXBSS3c5YzhGaC9kYXFOVmkwL3dqT1h5L0N2S0g5V2JxV2lLaU52Zi8rK3dDQXI3NzZDaHMzYnRUdkx5NHVCZ0FrSkNRZ0lTSEI0SndUSjA3Z3hJa1RKbTBaQnp4RUloR2VlT0lKZzMxcjE2NkZUQ1lEQUhoN2V3T0Fmb2FKVXFuRXRtM2JFQlVWcGM4WlVrK3RWZ093bk9DVWlLZzlZTUNEaUtpZEVBb0VlSDVRWC9RUDhNVi9EaHhGYWEzQ1lYMy9jT0VLTGhZVzQ1M2JoOFBmeGRsaC9SSVJrWFg2OWV0blVHYTJuclZKUzFVcUZlUnlPUjU4OEVHRC9aOS8vcmsrNEJFUUVBQUF5TS9QQndCczM3NGRKU1VsZVBubGwwM2FxNjJ0aFVBZ3dLNWR1eUFRV0o4R3U3eThISmN2WDRhZm41L1Y1eEFSTlJjREhrUkU3Y3p3a0VCc21uWUgvblBnS0k3bjVEdXMzL1BYaXpEOXI5SzFzVUVCRHV1WGlJaGFYMVZWbFQ1SFJ6MmxVZ21kVHFmUHdlSHM3QXh2YjI5a1ptYWl2THdjNjlldlI1OCtmUkFiRzJ2U1htbHBLVnhjWExCanh3NnNXclhLNXZHODlOSkxtRHg1Y3ZNK0RCR1JsUmp3SUNKcWgveWM1ZmpvenRINCt0eEZmSG95MFdGVlhFcHJGWmo3K3dFODJiODNuaHpRQjBJYm50b1JFVkhyU0VwS3d2WHJsbk04WGJ0MkRmdjI3VFBaUDNic1dQM3JrcElTL1pLVmVqVTFOUUJnRUFqcDNyMDdMbDY4aUk4KytnalYxZFdZTzNldXhUNjdkT21pMzE2N2RpMEE0UERody9qODg4LzEyNWN1WGNLNzc3Nkw5OTkvSDE1ZVhnQ0FPWFBtTlBwNWlZanNoUUVQSXFKMlNpZ1FZRTYvM2hqY3hSLy8ybjhFdVpWVkR1bFhxOU5oemVra25NaTlqaVZqYjRXL3M5d2gvUklSa1hrLy9mUVQ0dVBqTGI1LzdOZ3hIRHQyekdSL3c0QkhibTZ1U1I2Tyttb3NEUU1lTVRFeE9IYnNHUGJ1M1lzSEhuZ0EzYnQzQjFDWHMwTXN2bkhyY1BIaVJRd2VQRmkvWFY5aU5qazUyV0M3UHZkSVlHQWdsN0VRa2NNeDRFRkUxTTdGQlBoaTQ3UTdzT1RQNDloek5jdGgvWjdLSzhBalAvK09OMGNQeGFBWnVsSUFBQ0FBU1VSQlZHMmhRUTdybDRpSURDMWF0QWhhcmRic2UzZmVlU2VtVFp1R1o1NTV4dUw1bFpXVnlNL1B4OTEzMzIyd1B6YzNGd0RnNFhHalBIbDlnQ01zTE14Z0pzWlhYMzJGcTFldjR1MjMzOGFWSzFkUVVGQ0F3WU1Ibzd5OEhFQmRwUmlncm94dHcrMzZtU201dWJtb3JYVmMrWFVpSW9BQkR5S2lEc0ZOS3NHeTI0ZmpsOHRwZU8vd0tTZzBHb2YwVzZaUTR1Kzc0ekU5dWhmK2IwZ01xN2dRRVRtQVRxZERkblkyZ0xvOEcxS3BGQ0tScU5Gekdudi83Tm16QUlDb3FDakV4OGVqcHFZR01wa01temR2aGxBb1JJOGVQUURVSlN1dHJ4SlRYbDV1RUdUSnk4dlRCeSsyYmRzR056YzNEQnMyREx0Mzd3Wmd1a3pGZUh2QmdnVk5mbTRpSW52amI2NUVSQjJFQU1DMFhoRllkKzlFUkhwNU5IbThQVzFNdkl3bnR1OUJkbm1sUS9zbElyclphRFFhdlB2dXU0aVBqNGVIaHdkZWYvMTEvU3lLNWpwNDhDRGtjam1pbzZOeDhlSkZMRisrSEV1V0xFRnljakllZi94eGVIdDdJeXNyQy9QbnowZHBhU2xtekppQjB0SlNmUGZkZC9vMnNyT3pFUm9haXN6TVRNVEZ4ZUcrKys2RFZDclZ2eDhYRjRlNHVEaTg4c29yQnR2dnZmY2VBR0RqeG8zNmZVUkVqc0laSGtSRUhVeUVwenUrblRvQks0K2V3ZWFMS1E3cjkwSmhNYWIvc2d2L3ZtMElKa2FFT2F4ZklxS2J5YkpseTdCLy8zNjg5TkpMaUlxS3dqLy8rVTg4L3ZqakdEMTZOQ0lqSStIdTdnNkpSQUt4V0F5SlJJTC8vT2MvRUFnRVNFaElnRnF0aGtxbDB2ODViTmd3NkhRNkhEeDRFR1BIam9WRUlzR01HVE13YWRJa3FGUXErUGo0d01QREF5ZFBuc1NTSlV1Z1VDancrdXV2WStqUW9VaExTOFBHalJzUkZCU0VQbjM2SURNekU2TkdqVUo4ZkR5OHZiMXgvLzMzMi9TNWRIOGwzeTRzTEFUUStJd1VJaUo3WWNDRGlLZ0Rrb2xFZUdYNElNUUdCZUN0K0dPb1VLb2MwbSsxU28zWDloM0dzWng4dkR4c0lKekUvSVdWaU1pZUFnSUNNRzNhTkgzSjFzOCsrd3diTm14QVFrSUNmdjMxVjV2YUdqcDBLRFp0MmdTMVdvMXAwNllCcUNzOTYrenNyRCttdExRVWl4Y3ZobEFveE50dnY0MysvZnNEQUJZdVhJZ0ZDeGJnM1hmZjFSODdhTkFnOU9yVkM2TkdqWUpjYmo2aGRiZHUzVEI5K25TRHp6TjkrblFjT25RSW4zNzZLWFE2SGNSaU1hS2pvMjM2TEVSRXpTSFE2UnhVNjVDSWlGcEZmbFUxM2poNERNZHo4aDNhYjRTbk81YmVQdHpoeTJ1SWlKcGp6Tkw5T0hDcEFBQ3c3OVV4R0JQVlBpdUdWRlZWd2NuSnlld01DSVZDZ2RyYVdtZzBHdjFNRHExV0M1RklCS0ZRYVBBbEVvbmc0ZUdCdExRMGJOMjZGZlBtemJQWTU1a3paK0R2NzQrZ0lNTUUxZFhWMVZpM2JoMFNFeE54NjYyM0dnUXk2aVVsSmVIQWdRTjQvdm5uRy8xY3hjWEZpSStQaDBna1FuUjBOTUxEdzYzN2hoQVJOVUVnRUFnc3ZzZUFCeEZSeDZmVjZmQmRVakwrZCtJY2xCcnptZnhiZzFRa3dzdkRCbUJhVkNRcy9rOURSTlFPM0xIOElIWW4xZ1dHdC8xOUJLWU11SG1xVCtsME9qUnlQMEJFMUtFMUZ2QmcwbElpb2s1QUtCQmdlblF2ckpzNkVUMjlQUjNXcjFLandkdUhUdUFmZnh4Q2FhM0NZZjBTRWRrcTFPZkdNbzdFYXkxTEF0clJNTmhCUkRjckJqeUlpRHFSU0M4UGZIM1BCTXlLaVhMb2pJdDlHZGw0ZU1zdUhMbVc1OEJlaVlpc055bW1pLzcxcHNPWlVEbHdOaHdSRWJVTkxta2hJdXFrVHVVVjREOEhqaUN2c3RxaC9UN2NweWRlSEJJREtUUHdFMUU3b2xCckVmWFAzNUZlV0FVQWVIRkNEN3ozU0F3a0lqNy9JeUxxeUpqRGc0am9KbFdwVkdINTRWUFlrWkx1MEg0anZEenczekhEME1PQnkydUlpSnF5NDJ3dXBxejhFL1cvL2ZZTjhjRER3MElSSGVJQmQ3bWtiUWRIVm11dkNXZUpxRzB3NFBILzdkMTVRSlQxM3ZmeEQvdStyNHFpb0xodnVHUm1hYWFXbmNxeTA1MVd0OWxpZHlmdFZQcTB1TlE1YXFTcExaYWwxVk51Sjl2TDhuUm5xN2E0bElubWdxSUlLZ2dJQ2lLcndDelBIeDdta1FRQm1SbGdlTC8rWXE3dCs0UExFYTdQL0JZQWFPVitPSktoNTdic1VHRjVoZDFxdWprNzYrRkJmWFJIenk1eVp2dzRnR1ppK2NaVVRWMnpVL3dGM0hLWlYvOVhVemNCUUROQzRBRUEwTW5TTXMzN1pidTJIYmZ2UEJ1WHRZM1FuT0dERmU3dFpkZTZBRkNiLzkyZHJZZlg3TElNYjBITFF1QUI0SHdFSGdBQVNaSlowc2Y3VS9UcTc3dDExbUMwVzExL0QzZk5IanBRSTJQYTI2MG1BRnhNdWNHay8vMGpXeHYyWkNzOXIxVGxCaVl4YlNsK25IbDFVemNCUUROQzRBRUFxQ2F6cUZqemZ2bGRpZG01ZHExN1UxeU1uaGpTWDk1dXJuYXRDd0FBQU1kRTRBRUF1SURKYk5hbnlhbDZkZnR1bFJrTWRxc2I1ZWVyZWNNSHEyOUVxTjFxQWdBQXdERVJlQUFBYXBWVlZLSjV2MnpYRGp2MjluQ1M5Tis5dSttaEFiMVl2aFlBQUFDWGpNQURBSEJSSnJOWjZ3Nm02Wlh0ZjZpMDBuNjlQV0lDL1RWMzJHRDFDQXUyVzAwQUFBQTREZ0lQQUVDOVpCV1hLT0dYMzdVOUs4ZHVOWjJkbkhSdjMrNmFITjlUYnM3T2Rxc0xBQUNBbG8vQUF3QlFiMlpKNjVKVHRjVE92VDI2QkFkcXp2REI2aEljYUxlYUFBQUFhTmtJUEFBQURaWmRYS0tFelR2MFcrWUp1OVYwZFhiVy84VDMxS1ErM2VYaVhPdnZMZ0FBQUVBU2dRY0E0QktaSlgxeE1FMHYvYmJMcnIwOWVvUUZhKzZ3d1lvSjlMZGJUUUFBQUxROEJCNEFnRWJKTFMzVEM5dDJhdVBSNDNhcjZlN2lySWNHOU5aZHZickt1ZmJmWXdBQUFHakZDRHdBQUZieDA3Rk1MZHlhcU56U01ydlY3QnNScW44T3UwelIvbjUycXdrQUFJQ1dnY0FEQUdBMUpaV1ZXclpqcno3YW55SjcvUUx4Y0hIUmxJRzlkVWZQTHZUMkFBQUFnQVdCQndEQTZ2YWR6Tk56bTNjb0piL0FialY3aEFYcm1Tc0hLWTZWWEFBQUFDQUNEd0NBalJoTUpxM2RkMUJ2N2t4U2hkRm9sNW91ems2YTFLZTdKdmZySVhjWEY3dlVCQUFBUVBORTRBRUFzS25qaGNWYXNEWFJya3ZZZGdqdzA5TlhEbEo4WkpqZGFnSUFBS0I1SWZBQUFOaWNXZEtHdzhmMDBtKzdWSEMyM0c1MWIrdmVXWDhmMUVjK2JtNTJxd2tBQUlEbWdjQURBR0EzWjhvcnRPUzNQL1R2bENOMnF4bnU3YVVaUXdkcVdIUmJ1OVVFQUFCQTB5UHdBQURZM2M0VEo3VndhNkpTVDUreFc4MXJZNlAxK09YeEN2Ynl0RnROQUFBQU5CMENEd0JBa3pDYXpQcjRRSXFXSis1VFNXV2xYV3I2ZTdocit1QjQzUkRYVVN4Z0N3QUE0TmdJUEFBQVRTcS83S3hlMjdGSDZ3L1piNWpMNEtoSXpieGlnTnI1KzlxdEpnQUFBT3lMd0FNQTBDenN6YzNUd3EySlNzNDdiWmQ2N2k3T3VyZHZEMDNxMDQwbGJBRUFBQndRZ1FjQW9Oa3dtYzM2L0dDYVh0dXhSNFhsRlhhcDJkN2ZWMDlkTVVDWFIwWGFwUjRBQUFEc2c4QURBTkRzbkNtdjBQTEV2ZnIwd0dIWjZ4ZlJxSmoybWo2NG44Sjl2TzFVRVFBQUFMWkU0QUVBYUxhUzgwNXIwZFpFN2NuTnMwczliemRYUGRpL2w4YjNpSk9yczdOZGFnSUFBTUEyQ0R3QUFNMmF5V3pXVjRlUDZkWGZkeXUvN0t4ZGFuWU9DdENNb1FQVkx5TFVMdlVBQUFCZ2ZRUWVBSUFXb2JpaVVpdDNIOUQ3U1FkVllUVFpwZWJZTGpINis2QytDdkwwc0VzOUFBQUFXQStCQndDZ1Jja3FMdEhyTy9ib205UjB1OVR6OTNEWHd3UDc2SmF1c1hLdS9YY21BQUFBbWhrQ0R3QkFpN1R2Wko1ZS91MFA3YzQ1WlpkNlBjT0NOZU9LZ2VvZUdtU1hlZ0FBQUdnY0FnOEFRSXRsbHJUcDZIRzkrdnR1SFM4c3RuazlKMGszZFluUjFJRjlGT0xsYWZONkFBQUF1SFFFSGdDQUZxL1NaTkxIQnc3cjdWMUpLaXl2c0hrOWJ6ZFgzZHUzaCs3cTFVWHVMaTQycndjQUFJQ0dJL0FBQURpTXd2SUt2ZjNIZm4yMFAwVUdrKzBuTm0zcjU2UEhMdXVuRVIzYmlkazlBQUFBbWhjQ0R3Q0F3emxlV0t5bE8vYm9oeU1aZHFuWFB6Sk0vK2Z5ZUhVTllYNFBBQUNBNW9MQUF3RGdzSGJubk5MTHYvMmhmU2Z6YkY3TFNkTFlMckdhT3JDM2dwbmZBd0FBb01rUmVBQUFISnBaMGsvSE1yVThjYTlTVDUreGVUMXZOMWZkMzYrSDd1alpWZTR1emphdkJ3QUFnSm9SZUFBQVdnV1QyYXh2MDlMMXhzNTlkbG5SSmNyUFY0OWUxcGY1UFFBQUFKb0lnUWNBb0ZVeG1FejZkOHBSL2Q5ZFNjb3RLYlY1dlFGdHd2WFlaZjNVUFpUNVBRQUFBT3lKd0FNQTBDcFZHSTM2TkRsVkszY2ZVSDdaV1p2WEd4WFRYbE1HOUZaMGdKL05hd0VBQUlEQUF3RFF5cFZXR3ZUaC9oU3QyWE5BUlJXVk5xM2w3T1NrVzdyRzZvSDRuZ3J6OXJKcExRQUFnTmFPd0FNQUFFbEZGWlg2MTk1a3ZiL3ZrTW9NQnB2VzhuQngwWVNlWFRTcFR6ZjVlN2pidEJZQUFFQnJSZUFCQU1CNThzdk9hdFdlWkgxeUlFVVZScE5OYS9tNXUrbWV2dDAxdmtjWGVicTYyTFFXQUFCQWEwUGdBUUJBRFhKTFNyVnFUN0krUDVocTgrQWp6TnRMRDhUMzFNMWRZdVhpekpvdUFBQUExa0RnQVFEQVJlU1ZuZFhhZlFmMXlZSERLcTIwN1ZDWDZBQS9UUjNRVzlmRXRHY3BXd0FBZ0VZaThBQUFvQjRLeXl2MHdmNFVmWkIwU0lYbEZUYXQxU00wV0E4UDZxUEwya2JZdEE0QUFJQWpJL0FBQUtBQlNpc04ralQ1c043ZGUxQjVObDdPTmo0eVRBL0U5OVNndGhIMCtBQUFBR2dnQWc4QUFDNUJoZEdvTHc0ZDBabzl5Y291THJGcHJUN2hJWm9jMzFORDJyVWgrQUFBQUtnbkFnOEFBQnJCWURMcDY5UjByZHk5WDhmT0ZObTBWbyt3WUQzUXI2ZXVqRzVMOE5HS2xGUlc2bDk3RCtxblk1azZYbGhzODJXVGJjM0wxVlh0L0gwMXZFT1VKdmJ1S2g4M3Q2WnVFZ0RBUVJGNEFBQmdCU2F6V1J1UEh0ZUszZnQxS0svQXByVzZoZ1JwY253UERZK09rblB0djhmaEFMWm41ZWpaemI5clNGU2t4bmFKVVd4Z2dMemRYSnU2V1kxU1dtbFFXc0VaclQ5MFJOc3lUK2laS3djeFh3MEF3Q1lJUEFBQXNDS3pwSzBaMlhwMzMwSDlucFZqMDFxZGd3STBPYjZucnVuWWp1RERBVzNQeXRHY24zN1RzMWRmcmdGdHdwdTZPVGFSbUoyclozNzhWWE9HRHliMEFBQllIWUVIQUFBMmtwSmZvUGVURHVucjFHT3FNSnBzVmljMjBGLzM5ZXVoYTJPakNUNGNSRWxscFNhcyswWnpodzFXLzhpd3BtNk9UU1ZtNTJyT0w5djF3YmpyR040Q0FMQXFBZzhBQUd3c3YreXNQa3RPMVVjSERpdmZoaXU3UkFmNDZmNStQWFJkYkxSY25aMXRWZ2UyOThiT2Zjb3ZPNnRaUXdjMmRWUHNZdjZXSFFyMjh0VGYrdmRxNnFZQUFCd0lnUWNBQUhaU1lUVHAreVBwV3J2dmtBN21uYlpablhBZmIwM29HYWRidTNhU3J6dWZtTGRFZDZ6N1JyT3ZIS2hlWVNGTjNSUzcySGN5VC9NMzc5Qjc0NjVyNnFZQUFCekl4UUtQbGowakZnQUF6WXk3aTdQKzBybWpydS9jVVgrY09LbjNrdzdweDJPWk1sbjU4NFhja2xLOXVuMjMzdDZWcEZ1NnhHcENyeTVxNit0ajFScXdyZU9GeFlvTkRHanFadGhOYkdDQWpoY1ZOM1V6QUFDdENJRUhBQUEyNENRcFBqSk04WkZoeWlvcTBZZjdVL1Q1d1RTVlZGWmF0VTVwcFVIdkpSM1NCL3RUTkxKak8vMTM3MjdxR1JaczFScXdqVEtEb2NXdnh0SVEzbTZ1S3ExczJjdnRBZ0JhbHRield4WUFnQ2JTMXM5SDB3YjMwNFA5ZStuTGxDTjZQK21RTWdxdCswbTN5V3pXZDBjeTlOMlJEUFdMQ05WZHZidXlwQzBBQUdqVkNEd0FBTEFUYnpkWDNkNGpUcmQxNzZ6dFdUbjZMRGxWUDZWbnltaXk3bkNYUDNKTzZZK2NVMnJ2NzZzN2VuYlJUVjFpNU9YS3Izd0FBTkM2OE5jUEFBQjI1dXprcE11akluVjVWS1R5eTg3cXk1U2ordnhnbXRJTGk2eGFKNk93V0l1MjdkUWJPL2ZwdG02ZGRYdVB6Z3IxOXJKcURRQUFnT2FLd0FNQWdDWVU3T1dwdS90MDA4USszYlF6TzFmckRxWnA0OUVNVlJoTlZxdFJXRjZoRmJ2M2E4M2VaSTJNYWFkYnUzWlMvemJoWXJBTEFBQndaQVFlQUFBMEEwNlNCclFKMTRBMjRUcFQzbDlmSFQ2cWRRZlRsSGI2ak5WcUdFd21mWk9hcm05UzA5VWh3RSszZHV1a0crTmlGT0RoYnJVYUFBQUF6UVdCQndBQXpVeUFoN3Z1Nk5sRkUzcDIwZDZjVTFwM01FM2ZwcVdyM0dpMFdvMWpaNHIwOG05LzZMWGY5MmhrVEh2ZDJxMlQ0aVBENlBVQkFBQWNCb0VIQUFETmxKT2tQaEdoNmhNUnF2OXplYnkrVGoybWRRZlRkRER2dE5WcVZKcE0ranIxbUw1T1BhYVlRSCtONjlaSk4zYnVLSDk2ZlFBQWdCYU93QU1BZ0JiQTE5MU50M1h2ck51NmQ5YWh2QUo5blhwTTM2U2xLNmVrMUdvMWpoUVU2cVZmZCttMTMzZHJWRXg3M2RxdHMvcEdoTkxyQXdBQXRFZ0VIZ0FBdERCZFFnTFZKU1JRRHcvcW85MDVwL1JOV3JxK1A1S2hnclBsVnJsK2hkR2tydzRmMDFlSGp5bjJQNzArYnFEWEJ3QUFhR0VJUEFBQWFLR2NuWndVSHhtbStNZ3dQWDU1dkxabjVlanIxSFQ5ZU95NFNpc05WcW1SVmxDb0YzL2RwVmUyNzlZVjdTSTFwbE1IWFJYZFZsNnUvQWtCQUFDYU4vNWFBUURBQWJnNk8rdUtkbTEwUmJzMktqY08xT2IwTEgyVGxxN05HVmxXV2VMV1lETHA1L1FzL1p5ZUpTOVhWMTNkSVVyWGRZclc1VkdSY25WMnRzSjNBQUFBWUYwRUhnQUFPQmdQRnhlTmpHbXZrVEh0VlZ4UnFVM0hqdXViMUhSdHo4cVJ5V3h1OVBYTERBWnRTRDJtRGFuSEZPRGhybEV4N1hWZHB3N3FGeEVxWnlkbS9BQUFBTTBEZ1FjQUFBN00xOTFOTjhYRjZLYTRHT1dYbmRYM1J6TDB3OUhqMm5YaXBGWENqelBsRmZvME9WV2ZKcWNxM01kYlkyS2pOYVpUQjhXRkJETFpLUUFBYUZJRUhnQUF0QkxCWHA2NnZVZWNidThScDhMeUNtMDdma0kvWjJScVMwYTJpaXNxRzMzOTNKSlNyZG1ickRWN2s5VXgwRjlqWXFOMWJhZG9SZnY3V2FIMUFBQUFEVVBnQVFCQUsrVHY0YTdyT2tYcnVrN1JNcGhNK2lQbmxINU96OUl2NlpuS0tDeHU5UFdQRmhUcWpaMzc5TWJPZmVvWTZLOWg3ZHZxcXVpMjZoTWVLaGRuK240QUFBRGJJL0FBQUtDVmMzVjIxc0EyNFJyWUpselRCdmZUc1lMQy8weFFtcWs5dVhtTkh2cHl0S0JRUndzS3RXWnZzdnc5M0RXMFhSdGRGZDFXUTlxMWtaKzdtNVcrQ3dBQWdPb0lQQUFBZ0lXVHBJNkIvdW9ZNksrNyszUlR3ZGx5YlQyZXJaL1NzN1R0ZUhhamw3c3RMSyt3VEhoYXRhenVWZTNiYWxoMFcwVUhNUFFGQUFCWUQ0RUhBQUNvVmFDbmgvN1N1YVArMHJtaktrMG03Y3pPMWErWk9kcVJuYU9EZVFXTjZ2MWhNcHVWbUoycnhPeGNMZG4raDZMOS9YUlY5TG1oTC8waVFsbnV0Z0dLaTR2bDYrdmIxTTBBQUtCWklmQUFBQUQxNHVic3JNRlJrUm9jRlNsSktxcW8xSzRUdWRxUmZWSTdzbk9Va2xlZ3hneCtTUzhzMHRwOUI3VjIzMEg1dXJ1cGYyUzQ0aU5ERlI4WnBtNGhRUVFndGZqc3M4LzA3cnZ2YXZIaXhlclVxVk5UTndjQWdHYUR3QU1BQUZ3U1AzYzNEWXVPMHJEb0tFbm5ocXNrbnNoVll2Wko3Y2pLMGVIVFp5NzUyc1VWbGZvNVBWTS9wMmRLa2p4ZFhkUW5QRlQ5SXNQVVB6Sk12Y0pDNU9ucVlwWHZveVV6R28zYXRtMmJpb3FLTkdQR0RDMVpza1JSVVZHVy9hTkhqNzdrYThmRnhXblpzbVhXYUNZQUFFMkN3QU1BQUZpRnY0ZTdSblJvcHhFZDJrbVNUcDh0MTg3c1hDV2VPQmVBcEJVVVh2SzF6eHFNMnA2Vm8rMVpPWkxPVGJUYVBUUkk4WkZoaW84SVU5K0lVUGw3dUZ2bCsyaEpYRnhjTkhmdVhFMmZQbDJwcWFsNjhza250V1RKRW9XRmhVbVNnb0tDYWp6UGJEYXJvS0Rnb3NjRUJBVFlwdEZva0U4Ly9WU0JnWUc2NXBwcjVPVFV1QldPS2lvcWxKR1JvVTZkT21uNTh1WEt5TWpRL1BuekpaMzdOM0d4NitmbDVTa2tKS1JSOVd2eTlkZGZxMTI3ZHVyVnE5Y0YrdzRmUHF4MTY5WnB6Smd4NnQyN3Q5VnJONFdLaWdxVmw1Zkx6Ni9tT1l1S2k0dmw1dVltRHc4UHU3YkxWdmZYMnNyTHkxVlNVcUxnNE9BYTk1dE1Kams1T1RYb3ZmTEFBdy9vNXB0djFvMDMzbmpKN2VMOTBYd1JlQUFBQUpzSTh2VFF5SmoyR2huVFhwS1VYM1pXaVNkT2F0ZUprMG8rbGErRGVRVXFOeG92NmRvR2swbDdjL08wTnpkUGE1UXNKMG1kZ3dNVkh4bW1QdUVoNmhZU3BPZ0FQemszOGdHeEpmRDI5dGFDQlFzMGRlcFU1ZWJtYXViTW1YcjU1WmZsNStlbmp6NzZxTVp6eXNyS05IYnNXRW1xOVJnMHZmTHljcTFhdFVxZE9uWFN5SkVqNjNWT2NYR3hNak16bFplWHA5emNYT1hrNUNnckswc1pHUm5LeXNxUzBXalU2dFdybFp1YnEvMzc5MHVTc3JLeTlQVFRUK3V1dSs2cXNjN216WnYxM0hQUDZZa25udEExMTF3ajZkeS9vYTFidHpibysvbnp0Y3ZMeTdWMDZWTEZ4OGNySVNIaGd1T1hMVnVtdlh2MzZ1elpzM1o5b0V0S1NyTDhiQzdWZi8zWGY5VzQvWWNmZnRETEw3K3NlKys5VjNmY2NjY0YrOGVORzZkeDQ4WnB5cFFwamFyZkVMYTZ2N2J3M1hmZjZaVlhYdEYzMzMxWDQvNWR1M1lwSVNGQmI3enhoaUlpSXVwMXpmVDBkSjA1YzY1SFlrTjZ4Zm40K09qenp6OXZkZStQbG9iQUF3QUEyRVd3bDZkR3g3VFg2UDhFSUVhVFdVZlBGT3JBcWRQYWZ5cS9VU0dJV1ZKS2ZvRlM4Z3YwMGY0VVNaS1hxNnU2aEFTcVcwaVF1b1VHcVd0SWtHSUQvUjF5THBDZ29DRE5uVHRYMDZaTlUxaFltRnhkei8ySlp6S1psSjJkWFcyWVMxM01ack95c3JJYWRBNXNZOXUyYlRwNzlxeHV1KzIyZXAremMrZE9QZnZzc3hkczc5T25qL3IyN2F2bzZHaTV1N3ZMeTh0TGxaV1ZrczQ5dVBuNysrdjU1NS9YZ1FNSDlOQkREOG5GeGFYYXVWRlJVVnE0Y0tIYzNOeDAxVlZYNmZUcDAzcisrZWNiOVAzOCtZRXVNVEZSRlJVVkdqRml4QVhIZnZubGw5cTdkNi9HangrdkR6LzhVRC85OUpPR0R4L2VvSHFYYXZ2MjdYcnZ2ZmNhZFkyTEJSN096czRhTVdLRXpwdzVJMDlQenpwN2MyUm1ac3JMeTh2U3F5RXJLMHVUSmsxcVZQc2tXVUlEVzkxZmV6RWFqU292TDVlM3Q3ZDI3dHdwVDAvUGk0WWRIMy84c2Q1NjY2MGFRNU5aczJaZHNHMysvUGthTVdLRWhnd1pVbTI3bTl1NVpkVmIyL3VqcFNId0FBQUFUY0xGMlVtZGdnTFVLU2hBTjhaMWxQVC9RNUQ5cC9KMTROVHBSb1VnWlFhRGR1ZWMwdTZjVTlXMnh3VDZLK1kvUys5V2ZkMGh3RTllcmkzN3o2SzR1RGd0WHJ4WWNYRnhjblYxbGNGZzBMUnAwNVNkbmExMzNubW4za05VTm03Y3FCZGVlRUYzM25tbkprNmNhT05XbzhxeVpjdTBidDI2R3ZmTm5UdjNvdWVlM3lOZ3dJQUJtajU5dXNMRHd4VWVIcTYxYTlmcWh4OSswSXN2dmxqdEhHOXZiMVZXVnNwc05pc2dJRUNMRnkvV3dvVUw5Y1VYWHlnakkwUHo1czJ6UElqNysvdHI0Y0tGK3Z2Zi82NzU4K2NySVNGQjhmSHhOWVlDZDk1NXA2Njk5bHJkYzg4OWRYN1BQLzMwazd5OXZUVjA2TkJxMjFOU1V2VEdHMi9vMm11djFlVEprMVZZV0tpWFhucEowZEhSaW9tSnFmTzYxbEpiTDRLTFdiTm1qZjcxcjMvVnVDOHJLMHQ3OXV6UjZOR2o1ZVBqby92dnYxOTkrL2JWN05temE3MWVhV21wbm5ubUdSVVdGbXJseXBYeTgvTlRZR0NnSG4zMFVVbFNibTZ1M24vL2ZRMGJOa3p4OGZFTmJxOWt1L3RyTFZVOWt5VHA5T25Ua3FTTWpBeEpVdnYyN2JWaXhRcHQyN1pOYjc3NXBoSVRFM1hWVlZkZGNxMmF3b1g1OCtjck5qYTJ4bjFTNjMxL3RCUXQremM3QUFCd0tPZUhJRGZGbmZ2RHpXZ3k2OGlaUWgwNEx3UkpLeWhVY1VYbEpkVTRVbENvSTdYTUp4TGw1NnUrRVNHSzl2ZFRXejlmdGZQelVWcy9INFY0ZTZrbERJN3AzcjI3NVd0WFYxZkZ4c1lxT1RsWlM1WXMwVC8vK2M4Nnp5OHZMOWM3Nzd3amc4SFE2UGtpY0dtcUhtVHI2NVZYWHFuMjJzZkhSOWRmZjczbHRidDd6WFBiZUh0N3kydzJxNktpUWg0ZUhuSnpjOVBzMmJQbDdlMnR3TURBQzNvZGhJU0VhTzdjdVhyOTlkY1ZIUjB0WjJkbjdkbXpSd01IRHJ3Z1RQUDA5TFRNSXlPZDZ6RVJHUmxaN1ppU2toSnQyYkpGbzBhTmtxZW5wMlY3Wm1hbW5uNzZhVVZGUmVuaGh4K1dKRDMwMEVOS1NVblJqQmt6dEhEaFFuWHMyTEgrUDZCbTVPT1BQNWFycTZ2dXZ2dHUrZm41YWN5WU1Yci8vZmNWRnhlbjIyKy8vWUxqeldhekZpMWFwSXlNREUyZE90VXk3NGUzdDdkbHZva3RXN1pJa29ZTkc5YW9UL2l0ZlgrdDZja25uMVJPVGs2MWJmZmRkNThrNmJubm50UEhIMytzcVZPbktqOC9YNm1wcVVwTlRhMHhQSXlQajllaVJZdHMwa2JlSDgwWGdRY0FBR2pXWEp5ZDFEa29RSjNQQzBITWt2Skt5eXpoeGRFelJaYXZUNVdXWFhLdHpLSmlaUllWMTNsY3FMZVhPZ1Q0cWIyL3I5cjUrU3JjeDF2aFBsNEs5L2FTdjRlN2ZOemQ1TllNaHM3Y2YvLzkrdVdYWDdSNTgyWnQyclNwMWs4b3Ezend3UWM2ZWZLazJyVnJwL0hqeDF1MUxVWC9DYWdTczNPdGV0MjYrTG03cTB0SW9GMXJOa1pESjA3OGMrQlJYOTdlM3BMT3pUVlFGVzQ0T1RscCt2VHB0WjRURnhlbkpVdVdTRG8zVjhocnI3Mm1BUU1HNk9tbm42NzFuRE5uenVqNTU1K1hqNCtQVnExYVpSa3FzM0hqUnBXWGw2dEhqeDZXWTFOVFV6VnIxaXc1T1RucDJXZWZsWmVYbHlUSnk4dExDUWtKZXZUUlJ6VnQyalE5OWRSVHV2enl5eS9wKzI2b0w3LzhzdDdIOXV6WnM5WjlwMCtmMXJmZmZxdFJvMFpaaGx0TW1qUkplL2JzMFR2dnZLTmV2WHBWKzFsSTBzcVZLN1ZseXhiOTlhOS8xUzIzM0ZMamRUTXp6NjFrWlkzQXdacjMxNXJlZmZkZHk5ZGZmdm1sWlE2UHRMUTBUWnMyVFRmZWVLTnV2dmxtZmZMSkp3b0tDdExkZDk5dE9YN3AwcVVhTW1TSUJnNGNxTkRRMERwcjVlYm1LaWtwNllMdGFXbHAyclJwVTdWdGYvNy90RFcrUDFvQ0FnOEFBTkRpT09sYzZCRHE3YVZCYmF1UDFTNnFxTlR4d21KTGVISHU2eElkTHlwV1ZsR0pWZXFmS2kzVHFkSXl1eis4bnk4ek0xUFBQUE5NdFcyZW5wN1ZscEwxOS9mWHBFbVQ5TnBycjJuNTh1VWFOR2lRZkgxOWE3eGVXbHFhUHZqZ0EwblNJNDg4WWhtZmJpMkg4czUxUlgvd3EwMTFIR2xkL1NQRDlOWU4xOWkxWmxPcWJkTEYycmJYTnRlRUpFMmNPTEhhdytQNWZIMTlkYzg5OStpMTExN1Q4T0hEYXgxRzhOWmJiNm1vcUVoUFBmV1U1V0hPWkRMcGswOCtxWGJjZDk5OXAxZGZmZFV5dkNZOFBMemEvcENRRUwzNjZxdWFPWE9tbm5ubUdZMGNPVkwzM1hmZkJjZFpXME1DcFljZWVxaldmU3RYcmxSRlJZWDgvZjB0MjF4Y1hEUnIxaXh0MkxCQlhicDB1ZUNjK1BoNEZSY1g2OEVISDZ6MXVsV0J4eDkvL0tHVWxKUTYyeGdjSEt3cnJyaWl6dU1hYzMrdHFhU2tSUG41K1piWFZVTmFrcE9UTlhmdVhFVkhSK3ZtbTIrV0pIMy8vZmZxMzcrL0pUUXNMeS9YSzYrOFVtMWJYWktTa2l3ckY1MXYwNlpOZFFZZTUyc3Q3NCtXZ01BREFBQTRGRDkzTjNVUERWTDMwQXVYV3pXWVRNb3BLVlZXVVlsT2xwWXB0NlJNSjB2TGxGVmNvbDBuVGw3eU1KbW1VRmxaYVJuSFh1WDhyczlWYnJqaEJxMWJ0MDZabVpsNjU1MTNhaHd5WVRBWXRIRGhRaGtNQmwxLy9mV1hQQmNBR3E5cWlNS2wrdk5EOTQ4Ly9taVppUFI4cWFtcCt2YmJielZ1M0xoYWV3ZDA3OTVkbjMzMm1aWXZYMjdaZHVlZGQrcmVlKytWSk4xMDAwMWF2MzY5bGkxYnBnRURCbGg2alp6L3ZWVDFhaGc4ZUxCbCs4OC8vNnlzckN6TDYzWHIxbW5ac21YcTNyMjcvdkdQZjlUNlNYeHdjTENXTEZtaTVjdVhhOE9HRFJvMGFKRE5KOHBzNkR3ZWE5YXN1V0RiNGNPSDlmWFgwMU5GandBQUVRRkpSRUZVWDFmYlZsaFlxSU1IRDBxU2V2VG9vVjI3ZGxuMjVlYm02dmZmZjVja0RSa3lSRHQyN0pBa0RSbzA2SUpyVi8wYzMzNzc3WHExNzdMTExxc1dlTmppL2xyVGxpMWJ0SGp4NGd1Mi8vM3ZmNWNrblRwMVNwTW5UOWJTcFV1Vm1wcGFiVmhmMWRMYnRTMWhlekh2dmZlZVpkako2TkdqZGYvOTkydkNoQW1TcXYvTVd2djdveVVnOEFBQUFLMkdxN096b3Z4OEZlVlhjeThIU1RLWnpUcDl0bHdGWjh0MXByeENCV2ZMbFZsVXJMVFRoVW90T0tPMDAyZDAxbkJweStsYVU4ZU9IYXM5ak5YMkNiNnJxNnZ1di85K0xWKysvSUxKNzZxWVRDWjE2TkJCaFlXRkYvMDB1VEg4L2pPWFJQL0lzRHFPYkx5ZEowN2F2SWF0ekprenAxSG4zM3JycmRWZUh6MTZWQWNPSExoZys4NmRPL1h0dDkrcWYvLysxYnEvcDZTa3lHZzBxbHUzYnBMT2hXaFZJZG1mZXpzNE96dHI4dVRKV3JCZ2dkTFMwdFNyVjY5cSs5ZXZYNitJaUFqTHc2bDBMbHhidlhxMUlpSWlMUE15M0hERERhcW9xTkJmLy9wWHVicTZhdlRvMFJvL2Zyd21UNTVzT2UvdHQ5L1doeDkrcU8rKyswN1RwMC9YcmJmZWFyZTVDc3htczB3bTAwV1BxYTEzZzhGZzBBc3Z2S0RJeUVobFoyZGJ0aDgrZkxqR0ZVR2tjdy9DTlFWZk5ZVXZtWm1aNnRhdG01WXVYWHJSOXBsTUpvMFpNNlphRHhQcFhDOFNhOTVmYTd2MjJtdDE3YlhYV2w0YmpVYk5tVE5INmVucGV1dXR0eXpEc2FwQ2tmTkQ0R1BIamttU1RWZWNzdmJQcnlXK1A1bzdBZzhBQUlEek9EczVLY1RMVXlGZUYvYVdxSXRaVXJuQnFOTEtTa3RnVW1Zd3FOeG9WSVhCcEhLalVXY05CcDAxR3ZYcTl0M1diM3d0cnJycXFoby9ZYXppN3U2dVdiTm1LU2NuUno0K1BqWnBROVU4R3ZZWVhwS1luV3Yzb1RQVzh1ZXU3SFZweUpLMTV3c0pDWkYwcmpkQmxlTGlZaVVrSk9qa3laTmF2WHExd3NMQ0ZCTVRZMW41b2FiaEhVT0dETkdLRlN0cS9OUTVJU0ZCT1RrNTFmN2RmZjc1NXpwKy9MaG16SmhoV2JiVDNkMjl3WFBHMlBOaGJ1dldyWFVHVWJYMUJGbXhZb1ZTVTFPVmtKQlFiUzZIYnQyNjZmWFhYNy9nK0tsVHAyckVpQkgxdXEvbDVlVTZkZXFVK3ZYclYrZXhoWVdGTXB2TkZ3UWUxcjYvMW1Zd0dLb0ZSU3RXck5DdnYvNnFKNTU0d3ZKdjE5WFZWVC84OElOaVkyT1ZrcElpazhra1oyZG5wYVNreU1QRFErM2J0Nit6enFWTzBzejdvL2tqOEFBQUFMQVNKMG1lcmk3eWRIVlJjQjJCaVQwREQwbjFlaWlwbWt3UlRhZSt5d2MzMUk4Ly9xaTB0RFNscHFicThPSERXcmx5cFp5Y25IVDgrSEZKNXg0c0V4SVNsSldWcFNsVHBsUmJSZUxQOHZQenRYdDM3ZjkrTXpNenE4MTNjUDdjRWhrWkdSbzZkR2lkdzZhYTR5cEI5OTEzbndJRHEwK0F1M1BuVHYzNDQ0KzFucE9VbEtTcnI3NzZnaUVmM3Q3ZU5jN2JJVW1CZ1lHMTdqdGZWbGFXekdaenZSN296NXc1STBrWEJCNDFhY3o5cld0aTVJYkt5OHV6ck1oeXZ2T0h1Y3laTTBlUmtaRjY3TEhIOU1namorakFnUVBxMmJPbmZ2dnROL1hxMVV1dUYxbHkzR1F5eVdReVhmU1lobXF0NzQvbWlzQURBQURBd1N4YnRxekdaUmxyVXR0UW1Db05uY01BVGV1WFgzNVJlbnE2MHRQVGRmVG9VYVducDBzNnQzeW5KSVdGaGFscjE2NXljM05UbXpadGRPVElFWmxNSmkxYXRFaUppWW02NVpaYk5HN2N1SXZXU0UxTnJYRml4eXFKaVlsS1RFeXNjZDhiYjd4eFFXaHdQb1BCSUVsV256VFhHb1lQSDY2MmJkdFcyMVpXVm5iUndHUENoQW5xM2J1M1RkcFROYzlEdTNidDZqeTJzUERjVXR6MUNUd2FjMyt0SFhoRVJFUm8vdno1U2toSVVFaElpT2JNbWFQbzZHaXRXclZLNzczM25xWk1tYUtoUTRkcXlKQWhjbloyVmxoWW1INzY2U2VGaG9ZcU9UbFpqenp5eUVXdlgxeDhibFV1YS9aU2FhM3ZqK2FLd0FNQUFNREJlSGw1MWZsZzA1QUhJTmpQdDk5KzI2anpWNjVjYVpuSElDSWlRdjcrL3NyUHo5ZUNCUXNVRnhkWHJRZEoxNjVkdFczYk5qMzc3TFBhdkhtenJydnVPazJaTXFYT0duMzY5TkhxMWF0cjNEZHAwaVNOSERteTF0VmRxZ0tEODFmZU9GOVZUd1EvUDc4NjI5RVNEQmt5cE1idGE5ZXVyZldjZ3djUDFyamZ6ODlQWThlT3RieXVlZy9QbXpldjN1MnBUdytpeHR4ZmEvdjU1NStWa0pDZ1ljT0dhZnIwNmZMMjl0YXFWYXYwd1FjZjZLbW5uckpNeXVuOG4yWEFSNDBhcFMrKytFS2xwYVh5OVBTc000Q3BHaFpUbnlWcjY0djNSL05DNEFFQUFPQmc3cjMzWHN0S0FUVXBLeXV6UERoOSt1bW45bW9XNnFHbUZTa2E0bTkvKzV2YzNOd1VGeGNuWDE5ZnZmVFNTOXF3WVlNR0RoeDR3YkY5K3ZUUnBrMmJ0SG56WnQxODg4MmFPbldxbkp5Y1pEYWJKZFhlYmQ3RHcrT0NuZzduOC9IeHVlaitpemw2OUtna3FVMmJOcGQwdmkwbEpTWHB4SWtUMWJaVkRRbHFxRldyVnRXNmIvLysvZHEvZi84RjI5dTJiVnN0OE9qVnExZU5xeTdWWk4rK2ZmcmhoeC9xRlhEYTh2NDJWTy9ldmZYNDQ0OWJKaTQxbTgxYXUzYXRoZzRkcXB5Y0hNMmZQMThaR1JtV2xWTEdqaDJyVHovOVZOOTg4NDNHang5ZjU1eEVhV2xwa3FUbzZHaXJ0Ym0xdmorYUt3SVBBQUFBb0psbzZCQ2lQdzlKdXV5eXkrcDEzcjU5Ky9UdXUrOUtrdnIxNjZlSEgzN1lzaTg5UFYyelo4L1d0R25UTkdEQWdCclBUMHBLVWxCUWtOVWZmS3VXWjYzUEhCYjJ0bWpSSXF0ZHE3YjdQSHIwYUkwYk42NWVQVzNhdDI5ZnIvazdKS20wdExUZWdZZGt1L3ZiVU43ZTN0V0NqYXJlUzl1M2IxZDJkclppWW1LcTllTHc4L05UUkVTRU1qSXkxTGR2M3hxdkdSZ1lxTmpZV0Vubi9yMEZCQVRVR1NDWXpXWlZWbGJLeWNsSlI0OGVyWFBPajliNC9taXVDRHdBQUFBYzFPblRweFVVRk5UVXpVQXpZalFhOWZISEgydlZxbFVLQ0FoUTkrN2R0Vy9mUG1Wbloxc2Urakl6TTVXVGsyT1pMK0I4WnJOWjc3Ly92bGF2WHExbm4zM1dxZzkwQm9OQkd6ZHVWRnhjbklLRGcrdDkzczZkTzdWbXpSck5uajM3b3BPdE50Yml4WXNWSGg1dXMrdmJVdFh3bDdxR1FsamovbHI3ZnZ6NzMvOVc1ODZkTlhEZ1FOMSsrKzJhUDMrK3BreVpvaHR2dkxIYWNlWGw1Wm83ZDY2eXNyTFV0bTFiTFZpd1FBc1hMbFJjWEZ5MTQwYVBIcTNSbzBmcjdObXoycnAxcTRZT0hWcm5KS0RGeGNYNnkxLytZbmxkVzdEWUhOOGZyUjJCQndBQWdJTXBLaXJTaXkrK3FFNmRPbW5peElsTjNSdzBnTkZvdE5tMTkrelpvNlZMbCtybzBhUHEzNysvWnM2Y3FZS0NBdjN0YjMvVEN5KzhvSVVMRjhyVjFkWFN6Zi84VDVHckpuZjg3TFBQVkZGUm9mSGp4OWU1a2tSRGZmSEZGenA1OHFUdXV1dXVCcDFYV1ZtcDFOUlVQZnp3dzBwSVNMamdBYmV4K3ZmdnJ4VXJWcWhObXpaV1hjM2pVdTNidDYvQjUxUk5YcHVSa2FHY25CeEpVbkJ3c09XQjNKcjMxNXIzdzhQRFF4OTk5RkcxYlRWTkNKcWJtNnQ1OCticDBLRkRldnp4eHhVZkg2OXAwNlpwK3ZUcG1qNTllbzF6ZWF4ZnYxNmxwYVc2L3ZycnE5VUxDZ3FTaTR0THRXUDkvUHcwWThZTWxaYVd5c2ZIUjBPSERxMjJ2em0vUDFxN3BuL0hBZ0FBd0dvU0V4TzFlUEZpNWVYbEtTb3FxcW1iZ3dZYU0yWk1vODR2S2lwU1VsS1MvUDM5NWV6c3JPVGtaSGw2bmxzaU9Ta3BTZm41K1pvK2ZickdqQmtqSnljbkJRWUdhdUxFaVZxMWFwWCsrYzkvNm9FSEh0QnZ2LzJtdG0zYlZ1c2Q5TTAzMzBpU2ZIMTlOWFBtekZxSEMxeXFsSlFVclZ5NVVsRlJVYnJ1dXVzYWRPN2d3WVAxNG9zdmF0YXNXWHI4OGNjMWI5NDhxN2JQeTh1cjFxRWpCUVVGTXB2Tjh2WDFsWk9UazFKVFUyMGVpa3liTnUyU3ozM3FxYWNzWDk5NDQ0MldPVUNzZVgrdGZUOHFLeXRsTkJybDRlR2hVNmRPU1pJbGtEQ1pUTnF3WVlQZWV1c3RWVlJVNk1rbm45U29VYU1rU1V1V0xOSHMyYk0xZi81OGJkeTRVZmZkZDU5aVltSWtTVGs1T1ZxN2RxMzY5ZXRYYlJXZEs2NjRRbGRjY1VXTjdhaWFJTFVtemZuOTBkb1JlQUFBQUxSd1ZaL1lscGVYYStiTW1YSnljdElkZDl4aHQ1VVVZRDNUcDA5djBQRXZ2ZlJTdGRkdWJtNzZ4ei8rWVpsNFZKS2w2LytFQ1JOMDAwMDN5ZGZYdDlvNWQ5MTFsNHFMaS9YSko1OW8rL2J0a3FUSmt5ZFhPK2JLSzYvVTNyMTdOVzNhdEhxdDlORVFScU5SaXhZdGt0Rm8xSk5QUG5sSmdVR1hMbDIwZVBGaVBmSEVFMXE3ZHEzVkh6aHI4LzMzMyt2Tk45K3N0cTIrODZoY3FxcTVWeHJMeTh2TDhyVzE3NjgxNzhlaFE0ZjAyR09QV1Y2N3VibFpRb3A1OCtacHk1WXRDZzhQMSt6WnM5V2pSdy9MY2FHaG9YcjExVmUxZlBseWZmWFZWeklhalpiZUlWV3I0SngvM2Nabzd1K1Axb3lmRmdBQVFBdFh0ZEtLMld4V216WnROR1BHakdwLytLUDVHemh3b0x5OHZLcDFyNitQRXlkT3FHZlBucGJYbnA2ZVdyQmdnVXBLU21ReW1SUVNFcUpldlhwSk9yZnF5cC9EamlvUFB2aWdSb3dZb2NURVJFVkdSdXJxcTYrdXRqOGlJa0p6NXN5cHN6MzMzSE9QdW5idFd1ZHhYbDVldXZQT094VWJHeXNYRnhjdFdMQkFxYW1wdGY2N0hUSmtTSjN6RnNURXhPakZGMTlzOUx3UlBYdjIxTGh4NCtwMTdKVlhYaWwzZDNkVlZGVElhRFFxTURCUXc0Y1BiMVQ5dWtSRVJOamttdGE4djVMMTdrZHNiS3dlZi94eEdRd0dPVHM3cTArZlBwYmVhMU9uVGxXSERoMDBZY0tFYWdGT0ZROFBEejMyMkdNYVBYcDB0WWxKSDMzMFVkMXl5eTMxNmdVM1o4NGNkZXpZOGFMSHRJVDNSMnZsWkQ0Ly9nVUFBSUJkREh6blErMjRmN3hWcnJWKy9Yb3RYYnBVMTF4empSNTk5RkY1ZTN0ZjlQanpsNlZ0NktvZ2pXSE43L2xpRXJOejllQlhteVJKL1NQRDlOWU4xOWk4SmdDZ2FUaGRaTlpaZW5nQUFBQzBjR1BIamxWa1pLVE51OUlEQU5DU0VIZ0FBQUE0Z0lhRUhaNmVubnI5OWRkdDJCb0FBSm9lZ1FjQUFFQXI0K1RrVkczSlVRQUFISkZ6VXpjQUFBQUFBQURBMnVqaEFRQUFBSWUxODhSSi9jLy9ibXpxWmdCQWkrQm9rendUZUFBQUFNQ2g3VHh4c3FtYkFBQm9BZ3hwQVFBQUFBQUFEb2NlSGdBQUFIQW9YVUtDOU9aZlJqUjFNd0FBVFl6QUF3QUFBQTdGejkxTkE5cUVOM1V6QUFCTmpDRXRBQUFBQUFEQTRSQjRBQUFBQUFBQWgwUGdBUUFBQUFBQUhBNkJCd0FBQUFBQWNEZ0VIZ0FBQUFBQXdPRVFlQUFBQUFBQUFJZEQ0QUVBQU5BRXZGeGRWVnBwYU9wbTJFMXBwVUhlYnE1TjNRd0FRQ3RDNEFFQUFOQUUydm43S3EzZ1RGTTN3MjdTQ3M2b25aOXZVemNEQU5DS0VIZ0FBQUEwZ2VFZG9yVCswSkdtYm9iZHJEOTBSTU02UkRWMU13QUFyUWlCQndBQVFCT1kyTHVydG1XZVVHSjJibE0zeGVZU3MzUDFhMmFPN3U3ZHJhbWJBZ0JvUlFnOEFBQUFtb0NQbTV1ZXVYS1Fudm54VjRjT1BSS3pjL1hNajcvcTZTc0hNb2NIQU1DdW5NeG1zN21wR3dFQUFOQmFiYy9LMGJPYmY5ZVFxRWlON1JLajJNQ0FGaDhNbEZZYWxGWndSdXNQSGRHMnpCTjY1c3BCdXF4dFJGTTNDd0RnZ0p5Y25KeHEzVWZnQVFBQTBMUktLaXYxcjcwSDlmT3hUQjB2S203eHE3ZDR1N21xblordmhuV0kwc1RlWGVYajV0YlVUUUlBT0NnQ0R3QUFBQUFBNEhBdUZuZ3dod2NBQUFBQUFIQTRCQjRBQUFBQUFNRGhFSGdBQUFBQUFBQ0hRK0FCQUFBQUFBQWNEb0VIQUFBQUFBQndPQVFlQUFBQUFBREE0UkI0QUFBQUFBQUFoMFBnQVFBQUFBQUFIQTZCQndBQUFBQUFjRGdFSGdBQUFBQUF3T0VRZUFBQUFBQUFBSWRENEFFQUFBQUFBQndPZ1FjQUFBQUFBSEE0QkI0QUFBQUFBTURoRUhnQUFBQUFBQUNIUStBQkFBQUFBQUFjRG9FSEFBQUFBQUJ3T0FRZUFBQUFBQURBNFJCNEFBQUFBQUFBaDBQZ0FRQUFBQUFBSEE2QkJ3QUFBQUFBY0RnRUhnQUFBQUFBd09FUWVBQUFBQUFBQUlkRDRBRUFBQUFBQUJ3T2dRY0FBQUFBQUhBNEJCNEFBQUFBQU1EaEVIZ0FBQUFBQUFDSFErQUJBQUFBQUFBY0RvRUhBQUFBQUFCd09BUWVBQUFBQUFEQTRSQjRBQUFBQUFBQWgwUGdBUUFBQUFBQUhBNkJCd0FBQUFBQWNEZ0VIZ0FBQUFBQXdPRVFlQUFBQUFBQUFJZEQ0QUVBQUFBQUFCd09nUWNBQUFBQUFIQTRCQjRBQUFBQUFNRGhFSGdBQUFBQUFBQ0hRK0FCQUFBQUFBQWNEb0VIQUFBQUFBQndPQVFlQUFBQUFBREE0UkI0QUFBQUFBQUFBQUFBQUFBQUFBQUFBQUFBQUFBQUFBQUFBSTN6L3dDQ1U4Tno2U2tFVEFBQUFBQkpSVTVFcmtKZ2dnPT0iLAogICAiVHlwZSIgOiAibWluZCIKfQo="/>
    </extobj>
    <extobj name="ECB019B1-382A-4266-B25C-5B523AA43C14-2">
      <extobjdata type="ECB019B1-382A-4266-B25C-5B523AA43C14" data="ewogICAiRmlsZUlkIiA6ICI0MTkyNjYyNTk1NiIsCiAgICJHcm91cElkIiA6ICIyNjQzNTg1NzciLAogICAiSW1hZ2UiIDogImlWQk9SdzBLR2dvQUFBQU5TVWhFVWdBQUFqTUFBQUhsQ0FZQUFBQUEzWDF0QUFBQUNYQklXWE1BQUFzVEFBQUxFd0VBbXB3WUFBQWdBRWxFUVZSNG5PM2RlWHdVWlo3SDhXOTFZc0FFRWdnTWNRUkVoUTJDREpBT3Q3N3dXc0dEdzVQVkdSeFhGa1ZFVjFBWkVIVzhFTUVSVndmRWNUd1FkV1c1SlJBaUdPVVNSOER1Um80QUlVR1JSQmdKa1lRa2hDTmQrMGRNVHdJNU9oQlNQTW5uL1ZkMTFWUFZ2d3FrOHUzbmVhcGFBZ0FBQUFBQUFBQUFBQUFBQUFBQUFBQUFBQUFBQUFBQUFBQUFBQUFBQUFBQUFBQUFBQUFBQUFBQUFBQUFBQUFBQUFBQUFBQUFBQUFBQUFBQUFBQUFBQUFBQUFBQUFBQUFBQUFBQUFBQUFBQUFBQUFBQUFBQUFBQUFBQUFBQUFBQUFBQUFBQUFBQUFBQUFBQUFBQUFBQUFBQUFBQUFBQUFBQUFBQUFBQUFBQUFBQUFBQUFBQUFBQUFBQUFBQUFBQUFBQUFBQUFBQUFBQUFBR3FWNVhRQlFEVzQ0dVBqaDltMmZZK2tqcEthTzEwUTRMQXNTU21XWlgzazhYamVsK1IzdWlEQUNZUVptTUxsZHJzWFN4cmdkQ0hBT1dxSjErdTlSUVFhMUVPRUdSZ2hQajUrdUczYjc3UnIxMDdqeDQ5WGJHeXNJaUlpbkM0TGNGUitmcjVTVTFNMWVmSmtwYVdseWJidDRUNmY3ejJuNndKcW04dnBBb0JnL0RxMHBQSGp4eXN1TG80Z0EwaUtpSWhRWEZ5Y3hvMGJKMG15TE9zZWgwc0NIRUdZZ1NrNlNsSnNiS3pUZFFEbm5GSy9GNWM3V1FmZ0ZNSU1UTkZjRWoweVFEa2FOV3BVc3Npa2VOUkxoQmtBQUdBMHdnd0FBREFhWVFZQUFCaU5NQU1BQUl4R21BRUFBRVlqekFBQUFLTVJaZ0FBZ05FSU13QUF3R2lFR1FBQVlEVENEQUFBTUJwaEJnQUFHSTB3QXdBQWpFYVlBUUFBUmlQTUFBQUFveEZtQUFDQTBRZ3pBQURBYUlRWkFBQmdOTUlNQUFBd0dtRUdBQUFZalRBREFBQ01ScGdCQUFCR0k4d0FBQUNqaFRwZEFJQnpUM3g4ZkdCNXlaSWx1dkRDQzgvSll3S0FSSmdCemxqcFA5SW5DdzhQVjFSVWxOcTNiNi9ldlh2cnBwdHVVbmg0ZUMxV0J3QjFIOE5Nd0ZsVVVGQ2dmZnYyYWRXcVZYcjU1WmMxWU1BQWZmbmxsMDZYQlFCMUNqMHpRQTBhTUdCQW9PZkY3L2NySnlkSHFhbXAyck5uanlRcEp5ZEhmL3JUbi9UaWl5L3F4aHR2ZExKVUFLZ3pDRE5BRFJveFlrUzVjMEcyYnQycUYxNTRRZW5wNmJKdFd4TW5UbFNQSGozVXJGa3pCNm9FZ0xxRllTYWdGblRxMUVsdnYvMjJtamR2TGtrcUxDelVuRGx6SEs0S0FPb0d3Z3hRUzVvMmJhcTc3NzQ3OFBxYmI3NXhzQm9BcURzSU0wQXRjcnZkZ2VXTWpBd0hLd0dBdW9NNU0wQXRhdEtrU1dDNW9LRGdsTzNsUFlzbElTRkJjK2JNVVhwNnVvNGZQNjRISG5oQUkwYU1LUGY0V1ZsWldyeDRzYjc1NWh0OS8vMzN5c25KVVdob3FIN3ptOStvVTZkTzZ0Ky92L3IyN1N2THNxcGQrNkZEaDdSbzBTSWxKeWZycDU5KzByRmp4eFFURTZPZVBYdnE3cnZ2MWtVWFhWVHRZMVltTFMxTjgrYk4wNFlORzdSdjN6NUpVb3NXTGVSMnUzWG5uWGZxOHNzdnIzRGY4bjZPMjdkdjErelpzN1ZwMHlZZE9IQkFNVEV4NnRXcmw0WU5HNllXTFZvRTJoODdka3pMbGkzVGtpVkx0R2ZQSHVYbjU2dEZpeGJxMDZlUC92TS8vMU14TVRFMWVwNEF6aHhoQnFoRnBRTk1WRlJVbGUyblRwMnFUejc1cE1wMnRtMXIxcXhaZXZ2dHQzWHMyTEV5MjQ0ZE82Yk16RXhsWm1acStmTGw2dHk1c3laTm1xVGYvdmEzUWRmdDgvazBidHc0SFR4NHNNejZQWHYyYU0rZVBWcTBhSkhHamgycjIyKy9QZWhqVnNUdjkrdk5OOS9VaHg5K0tML2ZYMlpieVhrc1hicFVmL2pESHpSNjlPaWdndG1jT1hNMGRlcFVGUlVWQmRidDNidFhlL2Z1MWZMbHkvWDIyMjhyTmpaVzJkblpHak5takxadTNWcG0vNHlNRE0yZE8xZEpTVW1hTVdPR09uYnNlTWJuQ2FEbUVHYUFXclJqeDQ3QThxV1hYbHBwMi9YcjErdVRUejVSU0VpSWV2WHFwWmlZR0dWbVppb2tKS1JNTzl1MjlkeHp6Mm5wMHFXQmRlSGg0WEs3M2ZyTmIzNmpnb0lDYmQyNlZabVptWktrelpzM2E5aXdZZnJnZ3crQzZtWDQvdnZ2Tlc3Y09CMDVja1F4TVRIcTJyV3J6ai8vZlAzNDQ0L2F0R21UL0g2L2poOC9ya21USmlraUlrSTMzSEJEZFg0a3AzamhoUmUwWk1tU3dPdjI3ZHVyUTRjT09uSGloTFpzMmFJOWUvYkl0bTE5L1BISGlvaUkwQU1QUEZEcDhkYXNXYU8vL09VdmF0U29rWHIzN3EzdzhIQnQzNzVkcWFtcGtxVGMzRnlOR1ROR0N4WXMwS09QUHFxVWxCUTFhdFJJVjF4eGhSbzBhS0J0MjdZcFBUMWRrblQ0OEdGTm1EQkI4K2JOMDNubm5YZEc1d21nNWhCbWdGcGkyN1lXTEZnUWVIM1ZWVmRWMm43bXpKbHEwYUtGcGsrZnJyWnQyd2JXbnpoeG9reTdUejc1cEV5UUdUcDBxQjU4OEVHZGYvNzVaZHF0V3JWS3p6MzNuQTRmUHF5ZmYvNVpUejMxbE41OTk5MHE2Mzd1dWVkMDRzUUpQZm5razdydHR0dmtjdjFycWwxNmVyckdqaDBiZUk3T2xDbFQxS2RQSDBWR1JsWjUzUExNblRzM0VHU2lvNk0xY2VKRTllelpNN0RkdG0xOSt1bW5talJwa3Z4K3Y5NTk5MTMxNzk5ZmJkcTBxZkNZYjd6eGhycDA2YUxYWG51dHpERGYvUG56OWZMTEwwdVM5dS9mci92dnYxOHBLU25sdHYzNDQ0LzFQLy96UDVLS2UzVFdybDJyYTYrOTlyVE9FVUROWXdJd1VBdjhmcjllZSswMXBhU2tTSkppWW1KMHl5MjNWTHJQVHovOXBDbFRwcFFKTXBJVUd2cXZ6eUM1dWJuNjI5LytGbmc5ZlBod2pSa3o1cFFnSTBsWFgzMjFYbi85OVVBWThmbDhXcmR1WFpXMVoyZG42OFVYWDlRZGQ5eFJKc2hJVXR1MmJUVjkrdlRBZ3dKemMzT1ZrSkJRNVRITGMvandZYjM1NXB1U3BQUE9PMC9UcDA4dkUyUWt5YklzM1hycnJSb3laSWdrcWFpb1NQUG16YXYwdUEwYk50VFVxVlBMaEJOSnV1T09POVMzYjkvQTY1U1VGRFZwMHVTVUlDTVZCOFRTYzNTKy92cnI2cDhnZ0xPR01BT2NKY2VPSGRPK2ZmdVVsSlNrKys2N0x6RDM1Ynp6enRNTEw3eWdoZzBiVnJwL256NTkxTGx6NTByYkpDWW1CdWJodEc3ZHVzS0p3U1c2ZHUycWZ2MzZCVjZYN3RHcHlCVlhYS0hycjcrK3d1MFhYbmloN3JqampzRHJWYXRXVlhuTThpeGJ0a3g1ZVhtU2lvTkcrL2J0SzJ3N2FOQ2d3UEw2OWVzclBlNnR0OTZxcGsyYmxydXRmLy8rWlY0UEhUcjBsQ0JUNHVxcnJ3NHM3OTY5dTlMM0JGQzdHR1lDYXREQWdRTXIzUjRaR2FrWFgzeFIzYnAxcS9KWTExeHpUWlZ0U3ZjUURCdzQ4SlNlay9MMDY5ZFBuMzMybVNUSjYvVlcyZjZtbTI2cXNzMDExMXlqRHovOFVKSzBmZnQyMmJaZDdUdW1TdmNTVlRYdjV1S0xMdzRzZi8vOTl6cHg0a1NaSHF2U1R1N2RLZTJTU3k0cDg3cDBUODNKU2c5bDVlYm1WbG9mZ05wRm1BRnFRV2hvcUc2NDRRYU5IRGxTRjF4d1FWRDd0R3ZYcnNvMkpSTlRKYWxMbHk1QkhmZXl5eTRMTEdkbFplbklrU1BsRGt0VnA0N1NvYUN3c0ZBRkJRV0tpSWdJcXA0U3UzYnRDaXpmZSsrOVFlOW4yN1lPSHo1Y1llOUxaVC92Um8wYWxYbmR1blhyb05vZVBYbzA2UG9BbkgyRUdhQUdsZjZpeWZQT08wOVJVVkc2OU5KTEZSOGZYKzFKc2NIY3VsMzZWdWxnditmcDVELzZodzhmcmpUTWxKeFBaVTV1azUrZlgrMHdrNTJkWGEzMnBSVVdGbGE0cmJLN2prN3VQUW9MQzZ1d2JlbWVIOXUycTFFZGdMT05NQVBVb0lxK2FQSjBWRFJzVWxycDU3QUVNOFJVbnRONWdON0pqaHc1VXVaMWRZT01WUFpjYnI3NTVtb2Q0M1RlRDBEZFFaZ0JETmFvVWFQQS9JM3M3T3hLYjFFdThjc3Z2d1NXTGN1cWNNSnJpV0I2SVVxZTBDc1Y5NFFFMDV0enN0TG5NblRvVU1YR3hsYjdHQURxSis1bUFneFdlcTdLbGkxYmd0cG41ODZkZ2VXTEw3NjR5b2UvWldWbFZYbk16WnMzQjVaalkyTlBxN2VuVmF0V2dXWHVGZ0pRSFlRWndHQTlldlFJTEM5WnN1U1V4LytYWjhXS0ZZSGxQbjM2Vk5sKzdkcTFWYllwZll0M01IZHFsYWYwYmVoZmZ2bmxhUjBEUVAxRW1BRU1ObkRnd01EWEcremV2VHR3ZTNSRk5tL2VyT1hMbDBzcW5tTVR6SGNwelprelIzdjM3cTF3ZTFKU1VxQm54cktzS2g4R1dKSFN6M3hadVhLbE5tN2NXT1UrSlU4ZUJsQy9FV1lBZzdWczJWSjMzMzEzNFBXMGFkTTBmZnIwY3UvdVdiTm1qUjU5OU5GQTc4M3ZmLy83b09iWUZCUVVhT1RJa2RxMmJkc3AyNVl1WGFvWFhuZ2g4SHJ3NE1Hbi9lM1puVHQzRGp3VHh1LzM2N0hISGxOaVltSzV2VTJabVptYVBIbXlIbm5ra2RONkx3QjFDeE9BQWNNOThzZ2oyclZyVitCSnVETm56dFRjdVhQTGZOSGt0bTNieXZTdTlPN2RPK2dnY05OTk4yblpzbVc2OTk1NzFhbFRKN1Z0MjFaSGp4N1ZsaTFibEpHUkVXalh0bTFiUGZiWVkyZDBMczgrKzZ6dXVlY2VIVHg0VUFVRkJmcnpuLytzYWRPbXFVdVhMb3FNakZSK2ZyN1MwdElDejllcHpqZC9BNmk3Q0RPQTRVSkRRL1g2NjY5cjZ0U3BXckJnZ1d6YlZuNStmcmx6WFZ3dWw0WU1HYUxSbzBjSGRldTNKRDM0NElOeXVWeGF1blNwdG16WlV1NUU0L2o0ZUwzeXlpdG5mSXQwVEV5TTNubm5IWTBkT3pZUVdBNGNPS0RrNU9SVDJvYUVoQVQxZEdJQWRSOWhCcWdEd3NMQzlPU1RUMnJJa0NGYXRHaVJQQjZQTWpJeVZGaFlxUFBQUDErdFc3ZFd0MjdkZE91dHQ1YjVLb0JnV0phbDU1OS9YbGRmZmJYbXo1K3YxTlJVNWVYbHFXblRwdXJZc2FOdXZQRkdYWGZkZFRWMkxtM2F0TkVubjN5aTVjdVhhL255NWRxeFk0ZCsrZVVYaFlhR0tqSXlVbTNidGxWOGZMeHV1dWttZW1ZQVNKTE8vR2xaUUMxd3U5MjJKSGs4SHFkTEFjNUo4Zkh4a2lTdjE4dDFIZlVPRTRBQkFJRFJDRE1BQU1Cb2hCa0FBR0Ewd2d3QUFEQWFZUVlBQUJpTk1BTUFBSXhHbUFFQUFFWWp6QUFBQUtNUlpnQUFnTkVJTXdBQXdHaUVHUUFBWURUQ0RBQUFNQnBoQmdBQUdJMHdBd0FBakVhWUFRQUFSaVBNQUFBQW94Rm1BQUNBMFFnekFBREFhSVFaQUFCZ05NSU1BQUF3R21FR0FBQVlqVEFEQUFDTVJwZ0JBQUJHSTh3QUFBQ2pFV1lBQUlEUkNETXdSWllrNWVmbk8xMEhjTTdKeThzcldjeHlzZzdBS1lRWm1DSkZrbEpUVTUydUF6am5sUHE5Mk9aa0hZQlRRcHd1QUFqR2hSZGVHQ3BwVUVwS2l0cTJiYXZHalJzckxDek02YklBUitYbDVXbnIxcTJhTW1XS3NyT3paZHYyeFAzNzkvdWNyZ3VvYlpiVEJRQkJjcm5kN3NXU0JqaGRDSENPV3VMMWVnZExzcDB1QktodDlNekFGUGErZmZ2bVhIREJCWHN0eTRxUzFFaFN1Tk5GQVE3TGtyVFJ0dTJKUHA5dnZBZ3lBQUFFeCsxMjIyNjNteitjQU00SlRBQUdBQUJHSTh3QUFBQ2pFV1lBQUlEUkNETUFBTUJvaEJrQUFHQTB3Z3dBQURBYVlRWUFBQmlOTUFNQUFJeEdtQUVBQUVZanpBQUFBS01SWmdBQWdORUlNd0FBd0dpRUdRQUFZRFRDREFBQU1CcGhCZ0FBR0kwd0F3QUFqRWFZQVFBQVJpUE1BQUFBb3hGbUFBQ0EwUWd6QUFEQWFJUVpBQUJnTk1JTUFBQXdHbUVHQUFBWWpUQURBQUNNUnBnQkFBQkdJOHdBQUFDakVXWUFBSURSQ0RNQUFNQm9sdE1GQURpM3hjWEZ0YkVzNjRkZzJ0cTJmYkhQNTl0emxrc0NnRExvbVFGUUtaL1B0OGUyN1ExVnRiTnRld05CQm9BVENETUFxbVJaMW9JZzJzeXZqVm9BNEdTRUdRQlZDaWJNaElTRVZOa0dBTTRHd2d5QUtuazhublJKMzFXMDNiS3NUUnMzYnR4ZGl5VUJRQUJoQmtCUUt1dWQ4ZnY5OU1vQWNBeGhCa0JRS2dzc3dReERBY0RaUXBnQkVCU2Z6NWNpYVVjNW03Wjd2ZDd0dFYwUEFKUWd6QUNvamxONllPaVZBZUEwd2d5QW9MbGNybE9DUzFGUkVXRUdnS040QWpDQTZyRGk0K1BUYmR1KzVOZlh1NzFlYnp0SnRwTkZBYWpmNkprQlVCMjJiZHVsZTJJV2lDQUR3R0dFR1FEVkZRZ3p6SmNCQUFBbWNybmQ3b3o0K1BpOTRnTVJnSE5BcU5NRkFEQ08zN0tzaFg2LzM1YmtkN29ZQUNETUFLZzJ2OTgvMzdJczVzb0FPQ2R3TjVQaDR1TGkxbHVXMWNQcE9nREFTYlp0ci9MNWZOYzRYUWVjd1hpMzRRZ3lBQ0JabG5XMTB6WEFPUXd6MVJGZXI1ZGVOZ0Qxa3R2dFpzaXpucU5uQmdBQUdJMHdBd0FBakVhWUFRQUFSaVBNQUFBQW94Rm1BQUNBMFFnekFBREFhSVFaQUFCZ05NSU1BQUF3R21FR0FBQVlqVEFEQUFDTVJwZ0JBQUJHNDd1WkFBREc2Tnk1YzZ2UTBOQ255OXZtZHJ2L1Z2cjFpUk1uSm03ZXZEbWpkaXFEa3dnekFBQmp0Ry9mZmw5YVd0b3RsbVhGbExONVJNbUNiZHYvYk4rKy9hak5temZYWW5Wd0NzTk1BQUJqekpzM3I4amxjaTBLb3VuQ2VmUG1GWjMxZ25CT0lNd0FBSXppOS9zWEJORXNtRGFvSXdnekFBQ2p1Rnl1MWJadFoxZlM1R0JVVk5UcVdpc0lqaVBNQUFDTTR2RjRqbHVXdGJpU0pvdFhyVnAxb3RZS2d1TUlNd0FBNDFpV1ZlRXdrc3ZsWW9pcG5pSE1BQUNNazVPVGt5d3B0NXhOdVljT0hmcWl0dXVCc3dnekFBRGpwS1dsSGJWdGUyazVtNWFrcGFVZHJmV0M0Q2pDREFEQVNCVU1OVEhFVkE4UlpnQUFScklzNnpOSkJhVldGVmlXdGR5cGV1QWN3Z3dBd0VnZWo2ZEFVbExKYTh1eWx2MjZEdlVNWVFZQVlDemJ0Z1BEU2tFK1RBOTFFR0VHQUdDc3NMQ3d4SkxsOFBEd3hNcmFvdTRpekFBQWpMVisvZnBjU1VzbExWbTNidDFocCt1Qk0valdiQUNBNlJaWWxtVTdYUVNjUTVnQkFITzU0dVBqaDltMmZZK2tqcEthTzEyUVUyemJsdHZ0L3NEcE9oeVFKU25Gc3F5UFBCN1ArNUw4VGhma0JJYVpBTUJNTHJmYnZkaTI3WGNrOVZVOURqTDFYSE5KZlczYmZzZnRkbitxZXZwM25aNFpBRERRcnoweUE5cTFhNmZ4NDhjck5qWldFUkVSVHBlRldwYWZuNi9VMUZSTm5qeFphV2xwQStQaTR1N3orWHp2T1YxWGJhdVhDUTRBVFBmcjBKTEdqeCt2dUxnNGdrdzlGUkVSb2JpNE9JMGJOMDZTWkZuV1BRNlg1SWk2MERQRG1MRWt0OXRkbnlhL01VWU1GRi92RkJzYjYzUWRPQWVVK245d3VaTjFPTVgwbmhuR2pPc254b2lCWDY5MzlNaEFraG8xYWxTeVdDLy9EaHJkTThPWWNmM0VHREVBb0RTalA5RXlabHcvTVVZTUFDak42REFqeG96cnRmbytSZ3dBS0daNm1HSE11QjZyNzJQRUFJQmlwb2NaQUFCUXp4Rm1BQUNBMFFnekFBREFhSVFaQUFCZ05NSU1BQUF3R21FR0FBQVlqVEFEQUFDTVJwZ0JBQUJHSTh3QUFBQ2pFV1lBQUlEUkNETUFBTUJvaEJrQUFHQTB3Z3dBQURBYVlRWUFBQmlOTUFNQUFJeEdtQUVBQUVZanpBQUFBS01SWmdBQWdORUlNd0FBd0dpRUdRQUFZRFRDREFBQU1CcGhCZ0FBR0kwd2cxcmg5L3VkTGdFQVVFZUZPbDNBdVNRK1B2NlVkUzZYUzFGUlVlcllzYU51dSswMlhYMzExYlZmbUlHT0h6OHVyOWVyZGV2VzZhdXZ2dEtERHo2b2Z2MzZPVjBXZ0Nwd0hhd1ovL2pIUDVTWW1Lak5temNyS3l0TGt0U3laVXYxN2R0WDk5eHpqNW8wYWVKd2hYVUxZYVljMGRIUkNnOFBsMVQ4Ui9uQWdRTmF0MjZkMXExYnAxdHZ2VlZQUC8yMHd4V2V1eFl0V3FTdnZ2cEtHelpzVUVGQlFXQzliZHNPVmdXZ3VyZ09ucDdqeDQ5cjFLaFI4bmc4a3FRR0RSb29PanBhT1RrNTJyMTd0M2J2M3EybFM1ZnE3My8vdTlxMGFlTnd0WFVIWWFZY1R6enhoUHIzN3g5NGZlalFJYjMxMWx1YVAzKytGaTFhcEs1ZHUyckFnQUVPVm5qdW1qaHhvcVRpVDNLZE8zZlc1czJiSGE0SXdPbmdPbmg2Q2dzTDVmRjQxTDE3ZHcwYk5reng4ZkVLQ1FtUmJkdjYrdXV2OWV5enp5b3JLMHRQUC8yMFB2cm9JNmZMclRPWU14T0VKazJhNk1rbm53eDB2eTVjdU5EaGlzNWQvLzd2LzY3bm4zOWVuMy8rdVdiT25PbDBPUUJxQ05mQjRJU0VoR2pzMkxINjI5LytwaDQ5ZWlna0pFU1NaRm1XcnJqaUNqMzU1Sk9TcEpTVUZLV25wenRaYXAxQ21LbUdhNis5VnBLMGE5Y3VoeXM1ZDAyWk1rVURCZ3hnUEJpb283Z09WaTQ4UEZ4MzNYVlhoZHQ3OSs0ZFdONjdkMjl0bEZRdk1NeFVEWTBiTjVaVVBDWjZzdVBIajJ2dTNMbEtTa3JTRHovOElFbTY2S0tMZE9PTk4rby8vdU0vRkJZV2RrcjdaY3VXS1RrNVdUdDM3bFJPVG80YU5teW9EaDA2YU9qUW9icnl5aXRQZVkrY25Cek5uajFiYTlhczBZOC8vcWhqeDQ2cGFkT202dGl4b3g1NjZDSDkyNy85VzVuMmZyOWZ5Y25KU2twS1VrcEtpbkp5Y3RTZ1FRTzFhZE5HMTF4empZWU1HYUtJaUloVDNxZmtrOWVrU1pOMDVaVlg2cjMzM2xOeWNyTDI3OSt2cUtnbzllN2RXNk5HalZKTVRNeHAvUndCbUl2cjRKbGRCMTJ1Zi9VaG5Qenp3T2tqekZURGp6LytLRW02OE1JTHk2elB6czdXZi8vM2Yydjc5dTJTcEdiTm1xbW9xRWc3ZCs3VXpwMDd0WExsU3MyWU1VTU5HellNN1BQVVUwL3BpeSsra0ZTYzVKczNiNjZzckN4dDNMaFJHemR1MURQUFBLTmJicmtsMEQ0OVBWMGpSNDdVd1lNSFpWbVdtalp0cXNhTkd5c3JLMHRyMXF6UnRkZGVXK2FYK05DaFF4bzdkcXk4WHErazRsK2E2T2hvSFQ1OFdOdTJiZE8yYmR1MGNPRkN2ZkhHRzdyMDBrdkxQZC9jM0Z6ZGQ5OTlTazlQVjRzV0xkU2dRUU5sWjJjck1URlJIbzlIczJmUFZtUmtaQTM4WkFHWWd1dmdtVjBIdDI3ZEtxazQxRngyMldWQjc0ZktNY3dVcElLQ0FpMVpza1RTdjdwWnBlTFVQM2JzV0czZnZsMGRPblRRM0xsenRXTEZDbjN4eFJkNjk5MTMxYXhaTTMzMzNYZWFNV05HbWVNZFBYcFVkOTU1cCtiT25hdTFhOWNxTVRGUksxYXNDSHdhbURadFdwbFBQaSs5OUpJT0hqeW95eSsvWEo5KytxaysvL3h6SlNVbGFjMmFOWm84ZWJKYXRXcFZwcWJISDM5Y1hxOVhrWkdSZXVtbGw3UjY5V290VzdaTXExZXYxb3daTTlTeVpVdjk5Tk5QR2oxNmRKbTdqa3A3NjYyM0ZCa1pxWVNFQkNVbEpXbjE2dFY2N0xISEpFbjc5Ky9YckZtemF1YUhDOEFJWEFmUC9EcFlNdW0zYjkrK2lvNk9ydGErcUtQY2JyZnRkcnZ0bWxKeXZNOCsrNnpNK2g5KytNSCtyLy82TDl2dGR0dURCdysyYzNOekE5dVNrcEpzdDl0dFgzLzk5WFpPVHM0cHgvejg4ODl0dDl0dFgzSEZGZmJSbzBjRDZ3OGVQRmh1RGR1M2J3L1VzV1hMbHNENm5qMTcybTYzMjA1SVNLanlQQklURTIyMzIyMTM2OWJOM3J4NWM3bHQ5dTdkYS9mdTNkdDJ1OTMyUng5OVZPN1BvWC8vL25aZVh0NHArNDRjT2RKMnU5MzJrQ0ZEcXF5bG9wOXBUU2s1dnRQL0Y0SGFWdFBYdjVOL3A3Z08xdHgxc01TaVJZdHN0OXR0OSs3ZDIvN2hoeCtDM2k5WTlmbDZTTTlNT1Y1OTlWVU5IanhZZ3djUFZ2LysvWFhiYmJmSjUvT3BiOSsrZXUrOTl3Smp4cEtVbUpnb1NicmpqanZLN1dyczFhdVhKT25Ja1NQYXVYTm5ZSDFGaWJ4cDA2YUI1WjkvL2ptdzNLSkZDMG5TaWhVclZGaFlXR245U1VsSmtvcVQvKzkrOTd0eTI3UnExVXJYWFhlZEpHbmx5cFhsdGhrMGFGQzVZOGw5K3ZTUkpHVm1abFphQndCemNSMHNWbFBYd2ZYcjEydnk1TW1TcEFrVEp2Q01tUnJHbkpseVpHZG5LenM3dTh5Nk8rKzhVK1BHalpObFdXWFdsNHdQejVzM0wvQUxYWkdEQncrZXN1L2F0V3UxYTljdVpXUmtLQ01qbzB4WForbnUxWWNlZWtoUFAvMjB2djc2YXcwY09GQ0RCdy9Xd0lFRHkvMkYyTEZqaDZUeW4rUlpXcWRPbmJSczJUTHQzcjI3M08wWFgzeHh1ZXRMTGtCSGpoeXA5UGdBek1WMXNGaE5YQWQ5UHA4ZWYveHhIVDkrWEE4ODhBRFA1emtMQ0RQbG1EUnBrdnIzNzYrQ2dnSjkrZVdYbWpKbGl1Yk5tNmVqUjQvcTJXZWZMZE0yTnpkWFV2bS8rQ2M3ZXZTb0pPbllzV042NXBsbmxKeWNMRWxxMkxDaFdyZHVyUjQ5ZXFoVnExYjYrT09QVDluM2hodHUwRzkvKzF1OStlYWI4bmc4bWpsenBtYk9uS2x1M2JycDRZY2ZMdlBKbzZTbXFtNlBMdmxrVmRGWWNjbnpFWUpkRDZEdTREcFk3RXl2Z3g2UFI2TkhqOWFSSTBmMHh6LytVU05HakFocVAxUVBZYVlTNGVIaEdqQmdnR0ppWXZUUVF3OHBJU0ZCWGJ0MjFlREJnOHUwT1h6NHNKNTk5bGtOR2pRb3FPTysrZWFiU2s1T1ZuUjB0SjUvL25uMTZ0VXJjTHVlYmR2bC9oSkxVcGN1WGZUM3YvOWQ2ZW5wU2toSVVFSkNncjc5OWxzTkd6Wk1reWRQRG5TWGhvZUhLemMzVjRjUEg2NjBqcnk4UEVuaWppUUFGZUk2ZVBvMmJOaWdNV1BHcUxDd1VQZmRkNThlZnZqaEduOFBGR1BPVEJDNmQrK3VQLzd4ajVLa3FWT242cC8vL0dkZzIwVVhYU1JKMVhxUzQyZWZmU1pKdXZmZWU5V25UNTh5engwNGNPQkFsZnUzYmR0V1k4YU1VVUpDZ3VMajQrWDMrelZ0MnJUQTluYnQya2xTNEhiRWlwVGNJdGloUTRlZ2F3ZFFQM0Vkcko2dnYvNWFqejc2cUFvTEN6VnExQ2lDekZsR21BblNpQkVqMUxwMWErWG41K3ZGRjE4TXJDOTVxTlBTcFV0MTZOQ2hDdmMvZHV4WVlMbWtYWG1UeWhJU0VvS3VxWEhqeGhvNGNLQWtsYm13bEh3NzljcVZLd1BqeGlmTHpNd01QTi9oNXB0dkR2bzlBZFJmWEFlRHMzYnQyc0FjbWJGangycllzR0UxZG15VWp6QVRwTEN3TUQzMTFGT1Npci9hL2ROUFA1VlVQQ0d1U1pNbU9uVG9rQjU4OEVGOTk5MTNnVytJOXZ2OTJyWnRtNTUrK3VuQXN4bWtmMzJLK2QvLy9WL3QyN2RQa25UaXhBbk5ueisvd3E3VkJ4NTRRT3ZXclN0ek1jakt5dExpeFlzbFNSMDdkZ3lzSHp4NHNHSmpZMVZVVktSUm8wWnArZkxsZ1VsMGZyOWZHemR1MUVNUFBhVEN3a0oxNzk1ZDExOS9mWTM4akFEVWJWd0hxN1p5NVVvOThjUVRPbkhpaEo1NTVwbEt2OW9BTlljNU05WFF2WHQzRFI0OFdJc1hMOVpycjcybTNyMTdLeVltUnErODhvb2VlK3d4N2RxMVM4T0dEVk5FUklRaUl5TjE2TkNod0V6M2tsc1RKV240OE9HYU1HR0N2di8rZXcwYU5FZ3RXclJRVGs2T0Nnc0w5ZHh6ejUweXVVNHFua1RtOFhnVUdocXFaczJheWJadEhUaHdRTFp0S3pvNk92RGxaVkx4QmVmMTExL1g2TkdqbFpxYXFna1RKcFQ1R3ZxU2lXN2R1blhUSzYrOFVxWjc5MHlWSGtjdjdkVlhYeTN6d0t5U2l3OEFzM0Fkck55NGNlTlVWRlNrc0xBd3ZmLysrM3IvL2ZjcmJEdDI3Tmh5djdJQjFVZVlxYWJSbzBkcjdkcTF5czdPMWdzdnZLQTMzM3hUOGZIeG1qdDNyajc4OEVOOS9mWFgycjkvdnc0ZVBLam16WnZyeWl1djFNQ0JBM1hGRlZjRWp0Ry9mMzgxYU5CQXMyYk4wczZkTzVXZG5hME9IVHBvK1BEaDZ0T25UN20veEk4Ly9yaFdybHlwdExRMEhUaHdRQTBiTmxUNzl1MTE1WlZYNnE2NzdpcnpYQVpKaW9tSjBheFpzNVNRa0tBVksxWm8xNjVkK3Zubm54VVZGYVd1WGJ2cTVwdHZWcjkrL1dvMHlFaFNSa1pHdWV1RHVjc0JnQm00RGxhc3FLaElVdkdRV2tYWHd4TDUrZmsxOXI3MW5WVjFrM05YeVpNT1BSNlAwNlhBSVNYUGtQQjZ2VWIvWHdhcWkrc2ZUbGFmcjRmTW1RRUFBRVlqekFBQUFLTVJaZ0FBZ05FSU13QUF3R2lFR1FBQVlEVENEQUFBTUJwaEJnQUFHSTB3QXdBQWpFYVlBUUFBUmlQTUFBQUFveEZtQUFDQTBRZ3pBQURBYUlRWkFBQmdOTUlNQUFBd0dtRUdBQUFZalRBREFBQ01ScGdCQUFCR0k4d0FBQUNqRVdZQUFJRFJDRE1BQU1Cb2hCa0FBR0Ewd2d3QUFEQWFZUVlBQUJqTjlEQ1RKVW41K2ZsTzF3RUg1T1hsbFN4bU9Wa0hBTUJacG9lWkZFbEtUVTExdWc0NG9OUy8relluNndBQU9Ndm9NR05aMWtlU05IbnlaSG05M3RLZjFGR0g1ZVhseWV2MWFzcVVLWklrMjdZL2NyZ2tBSUNETEtjTE9FTXV0OXU5V05JQXB3dUJZNVo0dmQ3QmtteW5Dd0Zxazl2dHRpWEo0L0U0WFFyT0VmSHg4Wklrcjlkcit0LzJhak82WjBhUzMrdjFEclp0ZTdpazFlQjVMWWtBQUE0WVNVUkJWR0x1UkgyUkpXbTFiZHZEdlY3dkxTTElvSDVpemlBQzZ2c2N3bENuQzZnQmZwL1A5NTZrOTV3dXhBa2xuODdxWXhJSDZya1VTWDFUVTFNVkZ4Zm5kQzF3V0gyZlEyaDZ6d3dBMUV2TUdZVEVITUlTZkpvM0hEMHpRTDNGbkVHY3JON09JYVJuQmdETXhKeEJTTXdobEVUUGpQSG9tUUZRbjNYdjN2MkNvcUtpZmJadC85UG44MTNnZEQxd0JqMHpBQURBYUlRWkFBQmdOTUlNQUFBd0dtRUdBQUFZalRBREFBQ01ScGdCQUFCR0k4d0FBQUNqRVdZQUFJRFJDRE1BQU1Cb2hCa0FBR0Ewd2d3QUFEQWFZUVlBQUJpTk1BTUFBSXhHbUFFQUFFWWp6QUFBQUtNUlpnQUFnTkVJTXdBQXdHaUVHUUFBWURUQ0RBQUFNQnBoQmdBQUdJMHdBd0FBakVhWUFRQUFSaVBNQUFBQW94Rm1BQUNBMFFnekFBREFhSVFaQUFCZ05NSU1BQUF3R21FR0FBQVlqVEFEQUFDTVJwZ0JBQUJHSTh3QUFBQ2pFV1lBQUlEUlFwMHVBRENVS3o0K2ZwaHQyL2RJNmlpcHVkTUZvVlprU1VxeExPc2pqOGZ6dmlTLzB3VUJvR2NHT0IwdXQ5dTkyTGJ0ZHlUMUZVR21QbWt1cWE5dDIrKzQzZTVQeFRVVU9DZlFNd05VMDY4OU1nUGF0V3VuOGVQSEt6WTJWaEVSRVU2WGhWcVFuNSt2MU5SVVRaNDhXV2xwYVFQajR1THU4L2w4N3psZEYxRGY4YWtDcUtaZmg1WTBmdng0eGNYRkVXVHFrWWlJQ01YRnhXbmN1SEdTSk11eTduRzRKQUFpekFDbm82TWt4Y2JHT2wwSEhGTHEzLzV5SitzQVVJd3dBMVJmYzBuMHlOUmpqUm8xS2xsa3ZoUndEaURNQUFBQW94Rm1BQUNBMFFnekFBREFhSVFaQUFCZ05NSU1BQUF3R21FR0FBQVlqVEFEQUFDTVJwZ0JBQUJHSTh3QUFBQ2pFV1lBQUlEUkNETUFBTUJvaEJrQUFHQTB3Z3dBQURBYVlRWUFBQmlOTUFNQUFJeEdtQUVBQUVZanpBQUFBS01SWmdBQWdORUlNd0FBd0dpRUdRQUFZRFRDREFBQU1CcGhCZ0FBR0kwd0F3QUFqRWFZQVFBQVJpUE1BQUFBb3hGbUFBQ0EwUWd6QUFEQWFJUVpBQUJnTk1JTUFBQXdHbUVHQUFBWWpUQURBQUNNUnBnQkFBQkdJOHdBQUFDakVXWUFBSURSQ0ROQVBSUWZINi80K0hndFg3NjgxdC83ejMvK3N3WU9IS2pzN094YWYyOEFkVk9vMHdVQUtKYVJrYUY1OCtacDQ4YU4ycnQzcndvTEM5V2dRUU0xYTlaTUhUdDIxS09QUHFvTExyakE2VExQV0hKeXNvNGVQYXF0VzdlcWI5KytUcGNEb0E0Z3pBRG5nTm16Wit1Tk45N1E4ZVBIWlZtV21qVnJwc2FORyt2UW9VUEt5TWhRUmthR2Jybmxsbk0rekd6ZnZsMnJWNjlXang0OTVIYTd5MjF6enozM2FPdldyWXFQajYvbDZnRFVWWVFad0dISnljbDY5ZFZYNVhLNU5IejRjTjExMTExcTJyU3BKTW52OXlzdExVMUxsaXhSZ3dZTkhLNjBha09IRHBVa1hYTEpKUlcyR1RseVpHMlZBNkNlWU00TTZwMTI3ZG8xNk42OSt6blR4ZkhCQng5SWtvWU1HYUtSSTBjR2dvd2t1Vnd1eGNiRzZ2SEhIMWZYcmwwZHFoQm5TMXhjWEJ1bmF3RHFBbnBtVU84MGJkcTBhVkZSMFU5dXQzdU5iZHNML0g3L3d1KysreTdUcVhyUzA5TWxTUjA2ZEhDcUJOUWl0OXZkenJidDJ5WGRabGxXRDBtVzB6VUJwaVBNb0w2eUpGMWxXZFpWSVNFaGYzVzczZDlZbHJYZytQSGpDelp2M3Z4OWJSWVNIaDZ1WThlT3llZnphY0NBQWRYYTErLzNLems1V1VsSlNVcEpTVkZPVG80YU5HaWdObTNhNkpwcnJ0R1FJVU1VRVJFUjlQRks1ckZNbWpSSi9mdjNQMlg3OHVYTE5XSENCRW1TeCtNNVpiOFNFeVpNQ0xTcnFHMTU3M0c2NTFQNm1GZGVlYVhlZSs4OUpTY25hLy8rL1lxS2lsTHYzcjAxYXRRb3hjVEVCUDJ6cUVseGNYRWRYUzdYSGIrR21NNldSWDRCYWhKaEJpald5N2J0WHFHaG9YOXh1OTArU1Fzc3kxcmc4WGgybk8wM3Z1cXFxN1I0OFdKOSt1bW5pbzZPMXYzMzM2K3dzTEFxOXp0MDZKREdqaDBycjljclNRb0xDMU4wZExRT0h6NnNiZHUyYWR1MmJWcTRjS0hlZU9NTlhYcnBwV2YxSEZxMWFpV3ArSTRzU1lxT2psWjRlSGkxamxFVDU1T2JtNnY3N3J0UDZlbnBhdEdpaFJvMGFLRHM3R3dsSmliSzQvRm85dXpaaW95TVBJTXpEWm9WSHg4ZlY5SURJK2t5MjdacjQzMkJlb2t3QTV3cVRsS2NiZHNUM1c1M2ltM2JDeVF0OFBsOG15WFYrRitraHg5K1dOOSsrNjB5TXpQMS92dnZhL255NVhyZ2dRZDAwMDAzeWVVcWYxcWIzKy9YNDQ4L3JrMmJOaWt5TWxManhvM1R0ZGRlcTdDd01QbjlmbTNjdUZFdnZmU1NNak16TlhyMGFQM2YvLzFmdGNORmRTeGV2RmpTdjNwSW5uamlpWEo3ZGlwU1UrZnoxbHR2NmRKTEwxVkNRb0phdG13cHY5K3YyYk5uNjdYWFh0UCsvZnMxYTlZc1BmTElJelZ6MHFkeXVkM3VIclp0MytGeXVXNnpiYnZpV2RBQWFoUmhwbzV3dTkxODdBdFNVVkZSZFpwM3RDeXJvNlJuM0c1M3VxUUZOVjFQZEhTMFpzMmFwWWtUSjJyVnFsWEt6TXpVczg4K3EzZmZmVmNQUHZpZ2JyamhobFAyK2V5eno3UnAweWE1WEM3OTlhOS8xZTkrOTd2QU5wZkxwWjQ5ZTJyR2pCa2FNbVNJTWpNenRYRGh3c0NkUnVlaW1qcWZzTEF3dmZIR0c0R2hLSmZMcFQvODRROWF0MjZkMXE5ZnI2KysrcXJHdzB4Y1hGemZYNGVRYnBQVTBySXNWYWNYaHQvZE0xUE4zMmZVVWR6TlpEamJ0bGM1WFVNOVlsdVdkVmIrOERSdDJsUlRwMDdWakJrejFLbFRKMG5TM3IxNzlkUlRUMm5FaUJIS3lzb3EwejRwS1VtUzFMZHYzekovK0V0cjFhcVZycnZ1T2tuU3lwVXJ6MGJaTmFhbXptZlFvRUhsenFucDA2ZVBKQ2t6cytibmVWdVdaZnY5L3JQMmZ3UEJjYmxjM3poZEE1eER6NHpoZkQ3Zk5VN1hZSnJ1M2J0ZlVGUlV0QytZdHBabGJmUDcvUXNzeTFyZzlYcTNTTExkYnZlNHMxVmJ6NTQ5MWJOblQvM2pILy9RakJremxKS1NvbSsvL1ZiRGhnM1RSeDk5cEtpb0tFblNqaDNGVTNtcWV2QmNwMDZkdEd6Wk11M2V2ZnRzbFZ3amF1cDhMcjc0NG5MWFIwZEhTNUtPSERseStrVld3T3YxcnBXMFZ0S1krUGo0N3JadDMyRloxdTNCRGpONXZWNW1Bd05uaURBRG5Nb3JhWUhMNVZydzdiZmY3blNpZ042OWU2dFhyMTc2OE1NUDlkZS8vbFdabVptYVBuMjZubnJxS1VuRkUxMGxxVW1USnBVZXAzSGp4cEtrZ29LQ3MxdndHYXFwOHdrSkNhblcraHJtOTNnODZ5V3RsL1NuYnQyNmRmWDcvYmRMdWwzU1piVlJBRkJmRVdhQVl2LzQ5ZGJzaGJWOWEzWkZMTXZTdmZmZXE5MjdkMnZwMHFWYXVYSmxJTXlFaDRjck56ZFhodzhmcnZRWWVYbDVrbFR0TzNqOGZuKzU2OC9XL0lTemZUNE9zTC85OWx1ZkpKK2twMys5TmZ2MlgrOXU2dUp3YlVDZHc1d1oxRmQrU2FzbFBWSlVWTlRLNi9YMjhYZzhVOCtWSUZOYXQyN2RKRW41K2ZtQmRlM2F0Wk9rd0czTUZkbTZkYXVrNEIvSVYzS0gwTUdEQjh2ZHZuZnYzcUNPVTExbjYzek9GVDZmTDhYajhiem85WHE3V3BiVlR0STQyN1kzT0YwWFVGY1FabER2L1BMTEw3K0VoSVMwOUhxOVYzdTkzdWxPUHYxWGtuNzQ0WWRLdDZlbHBVa3FPeCtrWDc5K2tvb253cGJNTnpsWlptYW12dmppQzBuU3pUZmZIRlF0clZ1M2xpU3RXN2Z1bEcxSGp4NVZZbUppcGZ1SGhoWjM5cGIwb0FUcmJKM1B1Y2pqOGFSN3ZkNVhmRDVmVDl1MkwzYTZIcUF1SU15ZzNrbExTenU2Y2VQRy9VN1hVZUx1dSsvV3l5Ky9MSy9YcStQSGp3ZldGeFFVYU02Y09ab3paNDRrNmM0Nzd3eHNHeng0c0dKalkxVlVWS1JSbzBacCtmTGxnWDFMbnN2eTBFTVBxYkN3VU4yN2Q5ZjExMThmVkMxOSsvYVZKRzNZc0VFZmZQQ0JUcHc0SWFtNHArWlBmL3BUaFQwMkpWcTJiQ2xKU2t4TURNeHJ5YzdPcnZKOXo5YjVuT3Q4UHQ4ZXAyc0E2Z0xtekFBT08zYnNtT2JQbjYvNTgrY3JORFEwY09kTlZsYVcvSDYvTE12UzBLRkRkZXV0dHdiMkNRc0wwK3V2djY3Um8wY3JOVFZWRXlaTVVJTUdEUlFkSGEyY25KeEFrT2pXclp0ZWVlV1ZDaCsrZDdLaFE0Y3FLU2xKR1JrWm1qWnRtdDU5OTExRlJrYnF3SUVEYXRLa2llNi8vMzVObXphdHd2MXZ2LzEydmZiYWEvcnV1KzkwM1hYWHFXblRwc3JLeXRLR0RaV1BxSnl0OHdGUVB4Qm1BSWRObXpaTlgzNzVwWGJzMktITXpFeGxaV1dwWWNPR3V1U1NTOVNsU3hmZGNzc3R1dnp5eTAvWkx5WW1Sck5telZKQ1FvSldyRmloWGJ0MjZlZWZmMVpVVkpTNmR1MnFtMisrV2YzNjlhdldILzVHalJwcDVzeVpldnZ0dDdWMjdWcGxaV1hwNk5HanV2SEdHelZxMUNodDJyU3AwdjEvLy92ZlM1SVdMRmlnek14TUhUcDBLUERjbktxY2pmTUJVRC93ZkFPZ21rcWUyRnI2eXhOUi81UThFNGZueEFETzR5TU9BQUF3R21FR0FBQVlqVEFEQUFDTVJwZ0JBQUJHSTh3QUFBQ2pFV1lBQUlEUkNETUFBTUJvaEJrQUFHQTB3Z3dBQURBYVlRWUFBQmlOTUFNQUFJeEdtQUVBQUVZanpBQUFBS01SWmdBQWdORUlNd0FBd0dpRUdRQUFZRFRDREFBQU1CcGhCZ0FBR0kwd0F3QUFqRWFZQVFBQVJpUE1BQUFBb3hGbUFBQ0EwUWd6QUFEQWFJUVpBQUJnTk1JTUFBQXdHbUVHQUFBWWpUQURBQUNNUnBnQkFBQkdJOHdBQUFDakVXWUFBSURSQ0RNQUFNQm9oQmtBQUdBMHdnd0FBREFhWVFZQUFCaU5NQU1BQUl4R21BR3FMMHVTOHZQem5hNEREc25MeXl0WnpIS3lEZ0RGQ0ROQTlhVklVbXBxcXROMXdDR2wvdTIzT1ZrSGdHSWhUaGNBbU9iQ0N5OE1sVFFvSlNWRmJkdTJWZVBHalJVV0Z1WjBXYWdGZVhsNTJycDFxNlpNbWFMczdHelp0ajF4Ly83OVBxZnJBdW83eStrQ0FBTzUzRzczWWtrRG5DNEVqbHJpOVhvSFM3S2RMZ1NvNytpWkFhclAzcmR2MzV3TExyaGdyMlZaVVpJYVNRcDN1aWpVaWl4SkcyM2JudWp6K2NhTElBT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TdIL3dNYzYzSkE3bEZwVVFBQUFBQkpSVTVFcmtKZ2dnPT0iLAogICAiVHlwZSIgOiAiZmxvd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李梅琼</dc:creator>
  <cp:lastModifiedBy>阿杜</cp:lastModifiedBy>
  <dcterms:modified xsi:type="dcterms:W3CDTF">2020-03-24T03:01:20Z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